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9429" w14:textId="77777777" w:rsidR="004D2479" w:rsidRDefault="004D2479" w:rsidP="00556915"/>
    <w:p w14:paraId="7FDAAFCA" w14:textId="77777777" w:rsidR="00513DD6" w:rsidRPr="00513DD6" w:rsidRDefault="00513DD6" w:rsidP="00513DD6">
      <w:pPr>
        <w:pBdr>
          <w:top w:val="nil"/>
          <w:left w:val="nil"/>
          <w:bottom w:val="nil"/>
          <w:right w:val="nil"/>
          <w:between w:val="nil"/>
        </w:pBdr>
        <w:spacing w:line="360" w:lineRule="auto"/>
        <w:jc w:val="both"/>
        <w:rPr>
          <w:sz w:val="22"/>
        </w:rPr>
      </w:pPr>
    </w:p>
    <w:p w14:paraId="0396C795" w14:textId="7FB9EE75" w:rsidR="00513DD6" w:rsidRPr="000F4FFE" w:rsidRDefault="000F4FFE" w:rsidP="00F60DEA">
      <w:pPr>
        <w:pStyle w:val="Otsikko5"/>
        <w:jc w:val="center"/>
        <w:rPr>
          <w:color w:val="FF0000"/>
        </w:rPr>
      </w:pPr>
      <w:r w:rsidRPr="000F4FFE">
        <w:rPr>
          <w:color w:val="FF0000"/>
        </w:rPr>
        <w:t>ota tästä kopio omalle k</w:t>
      </w:r>
      <w:r>
        <w:rPr>
          <w:color w:val="FF0000"/>
        </w:rPr>
        <w:t>oneellesi</w:t>
      </w:r>
      <w:r w:rsidR="00F60DEA">
        <w:rPr>
          <w:color w:val="FF0000"/>
        </w:rPr>
        <w:t>, älä tee tähän muutoksia!</w:t>
      </w:r>
    </w:p>
    <w:p w14:paraId="4A734185" w14:textId="77777777" w:rsidR="00513DD6" w:rsidRPr="000F4FFE" w:rsidRDefault="00513DD6" w:rsidP="00513DD6">
      <w:pPr>
        <w:pBdr>
          <w:top w:val="nil"/>
          <w:left w:val="nil"/>
          <w:bottom w:val="nil"/>
          <w:right w:val="nil"/>
          <w:between w:val="nil"/>
        </w:pBdr>
        <w:spacing w:line="360" w:lineRule="auto"/>
        <w:jc w:val="both"/>
        <w:rPr>
          <w:b/>
          <w:bCs/>
          <w:sz w:val="22"/>
        </w:rPr>
      </w:pPr>
    </w:p>
    <w:p w14:paraId="42A57378" w14:textId="77777777" w:rsidR="00513DD6" w:rsidRPr="00513DD6" w:rsidRDefault="00513DD6" w:rsidP="00513DD6">
      <w:pPr>
        <w:pStyle w:val="Otsikko4"/>
        <w:jc w:val="center"/>
        <w:rPr>
          <w:sz w:val="72"/>
          <w:szCs w:val="72"/>
        </w:rPr>
      </w:pPr>
      <w:r w:rsidRPr="00513DD6">
        <w:rPr>
          <w:sz w:val="72"/>
          <w:szCs w:val="72"/>
        </w:rPr>
        <w:t>LIPPUKUNNAN NIMI</w:t>
      </w:r>
    </w:p>
    <w:p w14:paraId="604B8880" w14:textId="77777777" w:rsidR="00513DD6" w:rsidRPr="008D0DFA" w:rsidRDefault="00513DD6" w:rsidP="00513DD6">
      <w:pPr>
        <w:pStyle w:val="Otsikko5"/>
        <w:jc w:val="center"/>
        <w:rPr>
          <w:color w:val="FF0000"/>
        </w:rPr>
      </w:pPr>
      <w:r w:rsidRPr="008D0DFA">
        <w:rPr>
          <w:color w:val="FF0000"/>
        </w:rPr>
        <w:t>Lippukunnan logo</w:t>
      </w:r>
    </w:p>
    <w:p w14:paraId="10574C1D" w14:textId="77777777" w:rsidR="00513DD6" w:rsidRPr="00513DD6" w:rsidRDefault="00513DD6" w:rsidP="001553A0">
      <w:pPr>
        <w:pBdr>
          <w:top w:val="nil"/>
          <w:left w:val="nil"/>
          <w:bottom w:val="nil"/>
          <w:right w:val="nil"/>
          <w:between w:val="nil"/>
        </w:pBdr>
        <w:spacing w:line="360" w:lineRule="auto"/>
        <w:rPr>
          <w:b/>
          <w:bCs/>
          <w:sz w:val="72"/>
          <w:szCs w:val="72"/>
        </w:rPr>
      </w:pPr>
    </w:p>
    <w:p w14:paraId="000FABD6" w14:textId="77777777" w:rsidR="00513DD6" w:rsidRPr="00513DD6" w:rsidRDefault="00513DD6" w:rsidP="00513DD6">
      <w:pPr>
        <w:pStyle w:val="Otsikko4"/>
        <w:jc w:val="center"/>
        <w:rPr>
          <w:sz w:val="72"/>
          <w:szCs w:val="72"/>
        </w:rPr>
      </w:pPr>
      <w:r w:rsidRPr="00513DD6">
        <w:rPr>
          <w:sz w:val="72"/>
          <w:szCs w:val="72"/>
        </w:rPr>
        <w:t>OPAS PARTIOLAISEN KOTIVÄELLE</w:t>
      </w:r>
    </w:p>
    <w:p w14:paraId="743FE62A" w14:textId="77777777" w:rsidR="00513DD6" w:rsidRPr="00513DD6" w:rsidRDefault="00513DD6" w:rsidP="00513DD6">
      <w:pPr>
        <w:spacing w:line="360" w:lineRule="auto"/>
        <w:jc w:val="center"/>
        <w:rPr>
          <w:b/>
          <w:bCs/>
          <w:sz w:val="22"/>
        </w:rPr>
      </w:pPr>
    </w:p>
    <w:p w14:paraId="526DC6A7" w14:textId="77777777" w:rsidR="00513DD6" w:rsidRPr="00513DD6" w:rsidRDefault="00513DD6" w:rsidP="00513DD6">
      <w:pPr>
        <w:pBdr>
          <w:top w:val="nil"/>
          <w:left w:val="nil"/>
          <w:bottom w:val="nil"/>
          <w:right w:val="nil"/>
          <w:between w:val="nil"/>
        </w:pBdr>
        <w:spacing w:line="360" w:lineRule="auto"/>
        <w:jc w:val="center"/>
        <w:rPr>
          <w:color w:val="0070C0"/>
          <w:sz w:val="22"/>
        </w:rPr>
      </w:pPr>
    </w:p>
    <w:p w14:paraId="586AE3C9" w14:textId="77777777" w:rsidR="00513DD6" w:rsidRPr="00513DD6" w:rsidRDefault="00513DD6" w:rsidP="00513DD6">
      <w:pPr>
        <w:pBdr>
          <w:top w:val="nil"/>
          <w:left w:val="nil"/>
          <w:bottom w:val="nil"/>
          <w:right w:val="nil"/>
          <w:between w:val="nil"/>
        </w:pBdr>
        <w:spacing w:line="360" w:lineRule="auto"/>
        <w:jc w:val="center"/>
        <w:rPr>
          <w:szCs w:val="20"/>
        </w:rPr>
      </w:pPr>
      <w:r w:rsidRPr="00513DD6">
        <w:rPr>
          <w:i/>
          <w:iCs/>
          <w:color w:val="0070C0"/>
          <w:szCs w:val="20"/>
        </w:rPr>
        <w:t>Oppaassa lippukunnan täytettävät tiedot on kursivoitu ja maalattu siniseksi</w:t>
      </w:r>
      <w:r w:rsidRPr="00513DD6">
        <w:rPr>
          <w:szCs w:val="20"/>
        </w:rPr>
        <w:t>. Käy opas kuitenkin kokonaisuudessaan läpi ja muokkaa teksti sopivaksi juuri omaa lippukuntaa varten! Muista päivittää opasta noin kerran vuodessa mm. yhteystietojen ja linkkien osalta!</w:t>
      </w:r>
    </w:p>
    <w:p w14:paraId="17B17E2C" w14:textId="77777777" w:rsidR="00513DD6" w:rsidRPr="00513DD6" w:rsidRDefault="00513DD6" w:rsidP="00513DD6">
      <w:pPr>
        <w:pBdr>
          <w:top w:val="nil"/>
          <w:left w:val="nil"/>
          <w:bottom w:val="nil"/>
          <w:right w:val="nil"/>
          <w:between w:val="nil"/>
        </w:pBdr>
        <w:spacing w:line="360" w:lineRule="auto"/>
        <w:jc w:val="center"/>
        <w:rPr>
          <w:sz w:val="22"/>
        </w:rPr>
      </w:pPr>
    </w:p>
    <w:p w14:paraId="0F4223E5" w14:textId="77777777" w:rsidR="00513DD6" w:rsidRPr="00513DD6" w:rsidRDefault="00513DD6" w:rsidP="00513DD6">
      <w:pPr>
        <w:pBdr>
          <w:top w:val="nil"/>
          <w:left w:val="nil"/>
          <w:bottom w:val="nil"/>
          <w:right w:val="nil"/>
          <w:between w:val="nil"/>
        </w:pBdr>
        <w:spacing w:line="360" w:lineRule="auto"/>
        <w:jc w:val="center"/>
        <w:rPr>
          <w:sz w:val="22"/>
        </w:rPr>
      </w:pPr>
    </w:p>
    <w:p w14:paraId="35B09483" w14:textId="77777777" w:rsidR="00513DD6" w:rsidRDefault="00513DD6" w:rsidP="00513DD6">
      <w:pPr>
        <w:pBdr>
          <w:top w:val="nil"/>
          <w:left w:val="nil"/>
          <w:bottom w:val="nil"/>
          <w:right w:val="nil"/>
          <w:between w:val="nil"/>
        </w:pBdr>
        <w:spacing w:line="360" w:lineRule="auto"/>
        <w:jc w:val="center"/>
        <w:rPr>
          <w:rFonts w:ascii="Tondu Beta" w:hAnsi="Tondu Beta"/>
          <w:sz w:val="32"/>
          <w:szCs w:val="32"/>
        </w:rPr>
      </w:pPr>
    </w:p>
    <w:p w14:paraId="3591E916" w14:textId="77777777" w:rsidR="00513DD6" w:rsidRDefault="00513DD6" w:rsidP="00513DD6">
      <w:pPr>
        <w:pBdr>
          <w:top w:val="nil"/>
          <w:left w:val="nil"/>
          <w:bottom w:val="nil"/>
          <w:right w:val="nil"/>
          <w:between w:val="nil"/>
        </w:pBdr>
        <w:spacing w:line="360" w:lineRule="auto"/>
        <w:jc w:val="center"/>
        <w:rPr>
          <w:rFonts w:ascii="Tondu Beta" w:hAnsi="Tondu Beta"/>
          <w:sz w:val="32"/>
          <w:szCs w:val="32"/>
        </w:rPr>
      </w:pPr>
    </w:p>
    <w:p w14:paraId="63404930" w14:textId="6E402362" w:rsidR="004D2479" w:rsidRPr="002F28CE" w:rsidRDefault="002F28CE" w:rsidP="00F60DEA">
      <w:pPr>
        <w:pBdr>
          <w:top w:val="nil"/>
          <w:left w:val="nil"/>
          <w:bottom w:val="nil"/>
          <w:right w:val="nil"/>
          <w:between w:val="nil"/>
        </w:pBdr>
        <w:spacing w:line="360" w:lineRule="auto"/>
        <w:jc w:val="center"/>
        <w:rPr>
          <w:rFonts w:ascii="Tondu Beta" w:hAnsi="Tondu Beta"/>
          <w:color w:val="002060"/>
          <w:sz w:val="32"/>
          <w:szCs w:val="32"/>
        </w:rPr>
      </w:pPr>
      <w:r w:rsidRPr="002F28CE">
        <w:rPr>
          <w:rFonts w:ascii="Tondu Beta" w:hAnsi="Tondu Beta"/>
          <w:color w:val="002060"/>
          <w:sz w:val="32"/>
          <w:szCs w:val="32"/>
        </w:rPr>
        <w:t>VERSIO</w:t>
      </w:r>
      <w:r w:rsidR="00513DD6" w:rsidRPr="002F28CE">
        <w:rPr>
          <w:rFonts w:ascii="Tondu Beta" w:hAnsi="Tondu Beta"/>
          <w:color w:val="002060"/>
          <w:sz w:val="32"/>
          <w:szCs w:val="32"/>
        </w:rPr>
        <w:t xml:space="preserve"> 202</w:t>
      </w:r>
      <w:r w:rsidR="001553A0">
        <w:rPr>
          <w:rFonts w:ascii="Tondu Beta" w:hAnsi="Tondu Beta"/>
          <w:color w:val="002060"/>
          <w:sz w:val="32"/>
          <w:szCs w:val="32"/>
        </w:rPr>
        <w:t>2</w:t>
      </w:r>
    </w:p>
    <w:p w14:paraId="56DA9FD2" w14:textId="1C32246A" w:rsidR="00F60DEA" w:rsidRDefault="00F60DEA" w:rsidP="00F60DEA">
      <w:pPr>
        <w:pBdr>
          <w:top w:val="nil"/>
          <w:left w:val="nil"/>
          <w:bottom w:val="nil"/>
          <w:right w:val="nil"/>
          <w:between w:val="nil"/>
        </w:pBdr>
        <w:spacing w:line="360" w:lineRule="auto"/>
        <w:jc w:val="center"/>
        <w:rPr>
          <w:rFonts w:ascii="Tondu Beta" w:hAnsi="Tondu Beta"/>
          <w:sz w:val="32"/>
          <w:szCs w:val="32"/>
        </w:rPr>
      </w:pPr>
    </w:p>
    <w:p w14:paraId="4AABCA47" w14:textId="77777777" w:rsidR="00F60DEA" w:rsidRPr="00F60DEA" w:rsidRDefault="00F60DEA" w:rsidP="00F60DEA">
      <w:pPr>
        <w:pBdr>
          <w:top w:val="nil"/>
          <w:left w:val="nil"/>
          <w:bottom w:val="nil"/>
          <w:right w:val="nil"/>
          <w:between w:val="nil"/>
        </w:pBdr>
        <w:spacing w:line="360" w:lineRule="auto"/>
        <w:jc w:val="center"/>
        <w:rPr>
          <w:rFonts w:ascii="Tondu Beta" w:hAnsi="Tondu Beta"/>
          <w:sz w:val="32"/>
          <w:szCs w:val="32"/>
        </w:rPr>
      </w:pPr>
    </w:p>
    <w:p w14:paraId="39FAA9D7" w14:textId="60526C3A" w:rsidR="00513DD6" w:rsidRDefault="00513DD6" w:rsidP="00513DD6">
      <w:pPr>
        <w:pStyle w:val="Leipteksti"/>
      </w:pPr>
    </w:p>
    <w:p w14:paraId="4716E99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Esipuhe</w:t>
      </w:r>
    </w:p>
    <w:p w14:paraId="550C276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E50D404"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0DE2746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lastRenderedPageBreak/>
        <w:t>Pidät kädessäsi partiolippukunta (</w:t>
      </w:r>
      <w:r w:rsidRPr="00513DD6">
        <w:rPr>
          <w:rFonts w:eastAsiaTheme="minorEastAsia" w:cstheme="minorBidi"/>
          <w:i/>
          <w:iCs/>
          <w:color w:val="0070C0"/>
        </w:rPr>
        <w:t>Lippukunnan nimi</w:t>
      </w:r>
      <w:r w:rsidRPr="008935FB">
        <w:rPr>
          <w:rFonts w:eastAsiaTheme="minorEastAsia" w:cstheme="minorBidi"/>
        </w:rPr>
        <w:t>) opasta partiolaisen kotiväelle. Olemme keränneet tähän oppaaseen mielestämme tärkeitä asioita, jotka myös huoltajien olisi hyvä tietää. Toivomme teidän lukevan esitteen tarkasti.</w:t>
      </w:r>
    </w:p>
    <w:p w14:paraId="43972EF6"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19F1740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Johtajiin saa myös ottaa rohkeasti yhteyttä, jos joku asia askarruttaa. Mikään kysymys ei ole turha!</w:t>
      </w:r>
    </w:p>
    <w:p w14:paraId="5EFCF02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2896108A"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Terveisin, </w:t>
      </w:r>
    </w:p>
    <w:p w14:paraId="2005481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w:t>
      </w:r>
      <w:r w:rsidRPr="00513DD6">
        <w:rPr>
          <w:rFonts w:eastAsiaTheme="minorEastAsia" w:cstheme="minorBidi"/>
          <w:i/>
          <w:iCs/>
          <w:color w:val="0070C0"/>
        </w:rPr>
        <w:t>Lippukunnan</w:t>
      </w:r>
      <w:r w:rsidRPr="008935FB">
        <w:rPr>
          <w:rFonts w:eastAsiaTheme="minorEastAsia" w:cstheme="minorBidi"/>
        </w:rPr>
        <w:t>) johtajisto</w:t>
      </w:r>
    </w:p>
    <w:p w14:paraId="05AB588D"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1970C38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160B107B"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183F5C2"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7E77DA5B"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5700CED1"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550B083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2346C2C1" w14:textId="2F1D4C2B" w:rsidR="00513DD6" w:rsidRPr="001553A0" w:rsidRDefault="00A5692E" w:rsidP="00A5692E">
      <w:pPr>
        <w:pStyle w:val="Otsikko5"/>
        <w:jc w:val="center"/>
        <w:rPr>
          <w:rFonts w:eastAsiaTheme="minorEastAsia"/>
          <w:i/>
          <w:iCs w:val="0"/>
          <w:color w:val="FF0000"/>
        </w:rPr>
      </w:pPr>
      <w:r w:rsidRPr="001553A0">
        <w:rPr>
          <w:rFonts w:eastAsiaTheme="minorEastAsia"/>
          <w:i/>
          <w:iCs w:val="0"/>
          <w:color w:val="FF0000"/>
        </w:rPr>
        <w:t>Lisää tähän kuva lippukuntanne hyvästä meiningistä</w:t>
      </w:r>
    </w:p>
    <w:p w14:paraId="6CAA365C"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58F455DD"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308EF59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91201E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52E031F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7DE9C743"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5CDFAD6E"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751ECE39"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07073BF3"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28BC2091"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1476E218"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0C8E632F" w14:textId="1951FD77" w:rsidR="00827110" w:rsidRDefault="00513DD6" w:rsidP="001553A0">
      <w:pPr>
        <w:pBdr>
          <w:top w:val="nil"/>
          <w:left w:val="nil"/>
          <w:bottom w:val="nil"/>
          <w:right w:val="nil"/>
          <w:between w:val="nil"/>
        </w:pBdr>
        <w:spacing w:line="360" w:lineRule="auto"/>
        <w:jc w:val="center"/>
        <w:rPr>
          <w:rFonts w:eastAsiaTheme="minorEastAsia" w:cstheme="minorBidi"/>
          <w:sz w:val="16"/>
          <w:szCs w:val="16"/>
        </w:rPr>
      </w:pPr>
      <w:r w:rsidRPr="001553A0">
        <w:rPr>
          <w:rFonts w:eastAsiaTheme="minorEastAsia" w:cstheme="minorBidi"/>
          <w:sz w:val="16"/>
          <w:szCs w:val="16"/>
        </w:rPr>
        <w:t>Oppaan pohjana on käytetty Hämeen Partiopiirin tuottamaa materiaalia.</w:t>
      </w:r>
    </w:p>
    <w:p w14:paraId="71AD1D82" w14:textId="7F025154" w:rsidR="00513DD6" w:rsidRPr="001553A0" w:rsidRDefault="00827110" w:rsidP="00827110">
      <w:pPr>
        <w:spacing w:before="220"/>
        <w:rPr>
          <w:rFonts w:eastAsiaTheme="minorEastAsia" w:cstheme="minorBidi"/>
          <w:sz w:val="16"/>
          <w:szCs w:val="16"/>
        </w:rPr>
      </w:pPr>
      <w:r>
        <w:rPr>
          <w:rFonts w:eastAsiaTheme="minorEastAsia" w:cstheme="minorBidi"/>
          <w:sz w:val="16"/>
          <w:szCs w:val="16"/>
        </w:rPr>
        <w:br w:type="page"/>
      </w:r>
    </w:p>
    <w:sdt>
      <w:sdtPr>
        <w:rPr>
          <w:rFonts w:ascii="Merriweather" w:eastAsia="Times New Roman" w:hAnsi="Merriweather" w:cs="Times New Roman"/>
          <w:color w:val="auto"/>
          <w:sz w:val="20"/>
          <w:szCs w:val="22"/>
        </w:rPr>
        <w:id w:val="-83696657"/>
        <w:docPartObj>
          <w:docPartGallery w:val="Table of Contents"/>
          <w:docPartUnique/>
        </w:docPartObj>
      </w:sdtPr>
      <w:sdtEndPr>
        <w:rPr>
          <w:b/>
          <w:bCs/>
        </w:rPr>
      </w:sdtEndPr>
      <w:sdtContent>
        <w:p w14:paraId="50FE9A35" w14:textId="194DCB3A" w:rsidR="00A5692E" w:rsidRPr="001553A0" w:rsidRDefault="001553A0">
          <w:pPr>
            <w:pStyle w:val="Sisllysluettelonotsikko"/>
            <w:rPr>
              <w:rFonts w:ascii="Tondu Beta" w:hAnsi="Tondu Beta"/>
              <w:color w:val="002060"/>
            </w:rPr>
          </w:pPr>
          <w:r w:rsidRPr="001553A0">
            <w:rPr>
              <w:rFonts w:ascii="Tondu Beta" w:hAnsi="Tondu Beta"/>
              <w:color w:val="002060"/>
            </w:rPr>
            <w:t>SISÄLLYS</w:t>
          </w:r>
        </w:p>
        <w:p w14:paraId="35B087A2" w14:textId="08997108" w:rsidR="00FE46AB" w:rsidRDefault="00A5692E">
          <w:pPr>
            <w:pStyle w:val="Sisluet1"/>
            <w:tabs>
              <w:tab w:val="right" w:leader="dot" w:pos="9628"/>
            </w:tabs>
            <w:rPr>
              <w:rFonts w:asciiTheme="minorHAnsi" w:eastAsiaTheme="minorEastAsia" w:hAnsiTheme="minorHAnsi" w:cstheme="minorBidi"/>
              <w:b w:val="0"/>
              <w:caps w:val="0"/>
              <w:noProof/>
              <w:sz w:val="22"/>
            </w:rPr>
          </w:pPr>
          <w:r>
            <w:fldChar w:fldCharType="begin"/>
          </w:r>
          <w:r>
            <w:instrText xml:space="preserve"> TOC \o "1-3" \h \z \u </w:instrText>
          </w:r>
          <w:r>
            <w:fldChar w:fldCharType="separate"/>
          </w:r>
          <w:hyperlink w:anchor="_Toc71120678" w:history="1">
            <w:r w:rsidR="00FE46AB" w:rsidRPr="00D20109">
              <w:rPr>
                <w:rStyle w:val="Hyperlinkki"/>
                <w:noProof/>
              </w:rPr>
              <w:t>1</w:t>
            </w:r>
            <w:r w:rsidR="00FE46AB">
              <w:rPr>
                <w:rFonts w:asciiTheme="minorHAnsi" w:eastAsiaTheme="minorEastAsia" w:hAnsiTheme="minorHAnsi" w:cstheme="minorBidi"/>
                <w:b w:val="0"/>
                <w:caps w:val="0"/>
                <w:noProof/>
                <w:sz w:val="22"/>
              </w:rPr>
              <w:tab/>
            </w:r>
            <w:r w:rsidR="00FE46AB" w:rsidRPr="00D20109">
              <w:rPr>
                <w:rStyle w:val="Hyperlinkki"/>
                <w:noProof/>
              </w:rPr>
              <w:t>PARTIOSTA YLEISESTI</w:t>
            </w:r>
            <w:r w:rsidR="00FE46AB">
              <w:rPr>
                <w:noProof/>
                <w:webHidden/>
              </w:rPr>
              <w:tab/>
            </w:r>
            <w:r w:rsidR="00FE46AB">
              <w:rPr>
                <w:noProof/>
                <w:webHidden/>
              </w:rPr>
              <w:fldChar w:fldCharType="begin"/>
            </w:r>
            <w:r w:rsidR="00FE46AB">
              <w:rPr>
                <w:noProof/>
                <w:webHidden/>
              </w:rPr>
              <w:instrText xml:space="preserve"> PAGEREF _Toc71120678 \h </w:instrText>
            </w:r>
            <w:r w:rsidR="00FE46AB">
              <w:rPr>
                <w:noProof/>
                <w:webHidden/>
              </w:rPr>
            </w:r>
            <w:r w:rsidR="00FE46AB">
              <w:rPr>
                <w:noProof/>
                <w:webHidden/>
              </w:rPr>
              <w:fldChar w:fldCharType="separate"/>
            </w:r>
            <w:r w:rsidR="001553A0">
              <w:rPr>
                <w:noProof/>
                <w:webHidden/>
              </w:rPr>
              <w:t>4</w:t>
            </w:r>
            <w:r w:rsidR="00FE46AB">
              <w:rPr>
                <w:noProof/>
                <w:webHidden/>
              </w:rPr>
              <w:fldChar w:fldCharType="end"/>
            </w:r>
          </w:hyperlink>
        </w:p>
        <w:p w14:paraId="50502D57" w14:textId="6631314F" w:rsidR="00FE46AB" w:rsidRPr="00FE46AB" w:rsidRDefault="00263C88">
          <w:pPr>
            <w:pStyle w:val="Sisluet2"/>
            <w:tabs>
              <w:tab w:val="right" w:leader="dot" w:pos="9628"/>
            </w:tabs>
            <w:rPr>
              <w:rFonts w:eastAsiaTheme="minorEastAsia" w:cstheme="minorBidi"/>
              <w:smallCaps w:val="0"/>
              <w:noProof/>
            </w:rPr>
          </w:pPr>
          <w:hyperlink w:anchor="_Toc71120679" w:history="1">
            <w:r w:rsidR="00FE46AB" w:rsidRPr="00D20109">
              <w:rPr>
                <w:rStyle w:val="Hyperlinkki"/>
                <w:noProof/>
              </w:rPr>
              <w:t>1.1</w:t>
            </w:r>
            <w:r w:rsidR="00FE46AB">
              <w:rPr>
                <w:rFonts w:asciiTheme="minorHAnsi" w:eastAsiaTheme="minorEastAsia" w:hAnsiTheme="minorHAnsi" w:cstheme="minorBidi"/>
                <w:smallCaps w:val="0"/>
                <w:noProof/>
                <w:sz w:val="22"/>
                <w:szCs w:val="22"/>
              </w:rPr>
              <w:tab/>
            </w:r>
            <w:r w:rsidR="00FE46AB" w:rsidRPr="00D20109">
              <w:rPr>
                <w:rStyle w:val="Hyperlinkki"/>
                <w:noProof/>
              </w:rPr>
              <w:t>Mitä partio on?</w:t>
            </w:r>
            <w:r w:rsidR="00FE46AB">
              <w:rPr>
                <w:noProof/>
                <w:webHidden/>
              </w:rPr>
              <w:tab/>
            </w:r>
            <w:r w:rsidR="00FE46AB">
              <w:rPr>
                <w:noProof/>
                <w:webHidden/>
              </w:rPr>
              <w:fldChar w:fldCharType="begin"/>
            </w:r>
            <w:r w:rsidR="00FE46AB">
              <w:rPr>
                <w:noProof/>
                <w:webHidden/>
              </w:rPr>
              <w:instrText xml:space="preserve"> PAGEREF _Toc71120679 \h </w:instrText>
            </w:r>
            <w:r w:rsidR="00FE46AB">
              <w:rPr>
                <w:noProof/>
                <w:webHidden/>
              </w:rPr>
            </w:r>
            <w:r w:rsidR="00FE46AB">
              <w:rPr>
                <w:noProof/>
                <w:webHidden/>
              </w:rPr>
              <w:fldChar w:fldCharType="separate"/>
            </w:r>
            <w:r w:rsidR="001553A0">
              <w:rPr>
                <w:noProof/>
                <w:webHidden/>
              </w:rPr>
              <w:t>4</w:t>
            </w:r>
            <w:r w:rsidR="00FE46AB">
              <w:rPr>
                <w:noProof/>
                <w:webHidden/>
              </w:rPr>
              <w:fldChar w:fldCharType="end"/>
            </w:r>
          </w:hyperlink>
        </w:p>
        <w:p w14:paraId="2EE83421" w14:textId="3AC68024"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0" w:history="1">
            <w:r w:rsidR="00FE46AB" w:rsidRPr="00D20109">
              <w:rPr>
                <w:rStyle w:val="Hyperlinkki"/>
                <w:rFonts w:ascii="PT Sans" w:hAnsi="PT Sans"/>
                <w:noProof/>
              </w:rPr>
              <w:t>1.1.1</w:t>
            </w:r>
            <w:r w:rsidR="00FE46AB">
              <w:rPr>
                <w:rFonts w:asciiTheme="minorHAnsi" w:eastAsiaTheme="minorEastAsia" w:hAnsiTheme="minorHAnsi" w:cstheme="minorBidi"/>
                <w:noProof/>
                <w:sz w:val="22"/>
              </w:rPr>
              <w:tab/>
            </w:r>
            <w:r w:rsidR="00FE46AB" w:rsidRPr="00D20109">
              <w:rPr>
                <w:rStyle w:val="Hyperlinkki"/>
                <w:noProof/>
              </w:rPr>
              <w:t>Partiolupaus</w:t>
            </w:r>
            <w:r w:rsidR="00FE46AB">
              <w:rPr>
                <w:noProof/>
                <w:webHidden/>
              </w:rPr>
              <w:tab/>
            </w:r>
            <w:r w:rsidR="00FE46AB">
              <w:rPr>
                <w:noProof/>
                <w:webHidden/>
              </w:rPr>
              <w:fldChar w:fldCharType="begin"/>
            </w:r>
            <w:r w:rsidR="00FE46AB">
              <w:rPr>
                <w:noProof/>
                <w:webHidden/>
              </w:rPr>
              <w:instrText xml:space="preserve"> PAGEREF _Toc71120680 \h </w:instrText>
            </w:r>
            <w:r w:rsidR="00FE46AB">
              <w:rPr>
                <w:noProof/>
                <w:webHidden/>
              </w:rPr>
            </w:r>
            <w:r w:rsidR="00FE46AB">
              <w:rPr>
                <w:noProof/>
                <w:webHidden/>
              </w:rPr>
              <w:fldChar w:fldCharType="separate"/>
            </w:r>
            <w:r w:rsidR="001553A0">
              <w:rPr>
                <w:noProof/>
                <w:webHidden/>
              </w:rPr>
              <w:t>4</w:t>
            </w:r>
            <w:r w:rsidR="00FE46AB">
              <w:rPr>
                <w:noProof/>
                <w:webHidden/>
              </w:rPr>
              <w:fldChar w:fldCharType="end"/>
            </w:r>
          </w:hyperlink>
        </w:p>
        <w:p w14:paraId="1D24A172" w14:textId="572B7CE1"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1" w:history="1">
            <w:r w:rsidR="00FE46AB" w:rsidRPr="00D20109">
              <w:rPr>
                <w:rStyle w:val="Hyperlinkki"/>
                <w:rFonts w:ascii="PT Sans" w:hAnsi="PT Sans"/>
                <w:noProof/>
              </w:rPr>
              <w:t>1.1.2</w:t>
            </w:r>
            <w:r w:rsidR="00FE46AB">
              <w:rPr>
                <w:rFonts w:asciiTheme="minorHAnsi" w:eastAsiaTheme="minorEastAsia" w:hAnsiTheme="minorHAnsi" w:cstheme="minorBidi"/>
                <w:noProof/>
                <w:sz w:val="22"/>
              </w:rPr>
              <w:tab/>
            </w:r>
            <w:r w:rsidR="00FE46AB" w:rsidRPr="00D20109">
              <w:rPr>
                <w:rStyle w:val="Hyperlinkki"/>
                <w:noProof/>
              </w:rPr>
              <w:t>Partioihanteet</w:t>
            </w:r>
            <w:r w:rsidR="00FE46AB">
              <w:rPr>
                <w:noProof/>
                <w:webHidden/>
              </w:rPr>
              <w:tab/>
            </w:r>
            <w:r w:rsidR="00FE46AB">
              <w:rPr>
                <w:noProof/>
                <w:webHidden/>
              </w:rPr>
              <w:fldChar w:fldCharType="begin"/>
            </w:r>
            <w:r w:rsidR="00FE46AB">
              <w:rPr>
                <w:noProof/>
                <w:webHidden/>
              </w:rPr>
              <w:instrText xml:space="preserve"> PAGEREF _Toc71120681 \h </w:instrText>
            </w:r>
            <w:r w:rsidR="00FE46AB">
              <w:rPr>
                <w:noProof/>
                <w:webHidden/>
              </w:rPr>
            </w:r>
            <w:r w:rsidR="00FE46AB">
              <w:rPr>
                <w:noProof/>
                <w:webHidden/>
              </w:rPr>
              <w:fldChar w:fldCharType="separate"/>
            </w:r>
            <w:r w:rsidR="001553A0">
              <w:rPr>
                <w:noProof/>
                <w:webHidden/>
              </w:rPr>
              <w:t>5</w:t>
            </w:r>
            <w:r w:rsidR="00FE46AB">
              <w:rPr>
                <w:noProof/>
                <w:webHidden/>
              </w:rPr>
              <w:fldChar w:fldCharType="end"/>
            </w:r>
          </w:hyperlink>
        </w:p>
        <w:p w14:paraId="21524285" w14:textId="770CE85D"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2" w:history="1">
            <w:r w:rsidR="00FE46AB" w:rsidRPr="00D20109">
              <w:rPr>
                <w:rStyle w:val="Hyperlinkki"/>
                <w:rFonts w:ascii="PT Sans" w:hAnsi="PT Sans"/>
                <w:noProof/>
              </w:rPr>
              <w:t>1.1.3</w:t>
            </w:r>
            <w:r w:rsidR="00FE46AB">
              <w:rPr>
                <w:rFonts w:asciiTheme="minorHAnsi" w:eastAsiaTheme="minorEastAsia" w:hAnsiTheme="minorHAnsi" w:cstheme="minorBidi"/>
                <w:noProof/>
                <w:sz w:val="22"/>
              </w:rPr>
              <w:tab/>
            </w:r>
            <w:r w:rsidR="00FE46AB" w:rsidRPr="00D20109">
              <w:rPr>
                <w:rStyle w:val="Hyperlinkki"/>
                <w:noProof/>
              </w:rPr>
              <w:t>Kasvatustavoitteet</w:t>
            </w:r>
            <w:r w:rsidR="00FE46AB">
              <w:rPr>
                <w:noProof/>
                <w:webHidden/>
              </w:rPr>
              <w:tab/>
            </w:r>
            <w:r w:rsidR="00FE46AB">
              <w:rPr>
                <w:noProof/>
                <w:webHidden/>
              </w:rPr>
              <w:fldChar w:fldCharType="begin"/>
            </w:r>
            <w:r w:rsidR="00FE46AB">
              <w:rPr>
                <w:noProof/>
                <w:webHidden/>
              </w:rPr>
              <w:instrText xml:space="preserve"> PAGEREF _Toc71120682 \h </w:instrText>
            </w:r>
            <w:r w:rsidR="00FE46AB">
              <w:rPr>
                <w:noProof/>
                <w:webHidden/>
              </w:rPr>
            </w:r>
            <w:r w:rsidR="00FE46AB">
              <w:rPr>
                <w:noProof/>
                <w:webHidden/>
              </w:rPr>
              <w:fldChar w:fldCharType="separate"/>
            </w:r>
            <w:r w:rsidR="001553A0">
              <w:rPr>
                <w:noProof/>
                <w:webHidden/>
              </w:rPr>
              <w:t>5</w:t>
            </w:r>
            <w:r w:rsidR="00FE46AB">
              <w:rPr>
                <w:noProof/>
                <w:webHidden/>
              </w:rPr>
              <w:fldChar w:fldCharType="end"/>
            </w:r>
          </w:hyperlink>
        </w:p>
        <w:p w14:paraId="6BCEB351" w14:textId="081FA1DB"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683" w:history="1">
            <w:r w:rsidR="00FE46AB" w:rsidRPr="00D20109">
              <w:rPr>
                <w:rStyle w:val="Hyperlinkki"/>
                <w:noProof/>
              </w:rPr>
              <w:t>1.2</w:t>
            </w:r>
            <w:r w:rsidR="00FE46AB">
              <w:rPr>
                <w:rFonts w:asciiTheme="minorHAnsi" w:eastAsiaTheme="minorEastAsia" w:hAnsiTheme="minorHAnsi" w:cstheme="minorBidi"/>
                <w:smallCaps w:val="0"/>
                <w:noProof/>
                <w:sz w:val="22"/>
                <w:szCs w:val="22"/>
              </w:rPr>
              <w:tab/>
            </w:r>
            <w:r w:rsidR="00FE46AB" w:rsidRPr="00D20109">
              <w:rPr>
                <w:rStyle w:val="Hyperlinkki"/>
                <w:noProof/>
              </w:rPr>
              <w:t>Kuka on kukin? Mikä on mikin?</w:t>
            </w:r>
            <w:r w:rsidR="00FE46AB">
              <w:rPr>
                <w:noProof/>
                <w:webHidden/>
              </w:rPr>
              <w:tab/>
            </w:r>
            <w:r w:rsidR="00FE46AB">
              <w:rPr>
                <w:noProof/>
                <w:webHidden/>
              </w:rPr>
              <w:fldChar w:fldCharType="begin"/>
            </w:r>
            <w:r w:rsidR="00FE46AB">
              <w:rPr>
                <w:noProof/>
                <w:webHidden/>
              </w:rPr>
              <w:instrText xml:space="preserve"> PAGEREF _Toc71120683 \h </w:instrText>
            </w:r>
            <w:r w:rsidR="00FE46AB">
              <w:rPr>
                <w:noProof/>
                <w:webHidden/>
              </w:rPr>
            </w:r>
            <w:r w:rsidR="00FE46AB">
              <w:rPr>
                <w:noProof/>
                <w:webHidden/>
              </w:rPr>
              <w:fldChar w:fldCharType="separate"/>
            </w:r>
            <w:r w:rsidR="001553A0">
              <w:rPr>
                <w:noProof/>
                <w:webHidden/>
              </w:rPr>
              <w:t>5</w:t>
            </w:r>
            <w:r w:rsidR="00FE46AB">
              <w:rPr>
                <w:noProof/>
                <w:webHidden/>
              </w:rPr>
              <w:fldChar w:fldCharType="end"/>
            </w:r>
          </w:hyperlink>
        </w:p>
        <w:p w14:paraId="73C223CF" w14:textId="164FC1B6"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4" w:history="1">
            <w:r w:rsidR="00FE46AB" w:rsidRPr="00D20109">
              <w:rPr>
                <w:rStyle w:val="Hyperlinkki"/>
                <w:rFonts w:ascii="PT Sans" w:hAnsi="PT Sans"/>
                <w:noProof/>
              </w:rPr>
              <w:t>1.2.1</w:t>
            </w:r>
            <w:r w:rsidR="00FE46AB">
              <w:rPr>
                <w:rFonts w:asciiTheme="minorHAnsi" w:eastAsiaTheme="minorEastAsia" w:hAnsiTheme="minorHAnsi" w:cstheme="minorBidi"/>
                <w:noProof/>
                <w:sz w:val="22"/>
              </w:rPr>
              <w:tab/>
            </w:r>
            <w:r w:rsidR="00FE46AB" w:rsidRPr="00D20109">
              <w:rPr>
                <w:rStyle w:val="Hyperlinkki"/>
                <w:noProof/>
              </w:rPr>
              <w:t>Lippukunnan viralliset</w:t>
            </w:r>
            <w:r w:rsidR="00FE46AB">
              <w:rPr>
                <w:noProof/>
                <w:webHidden/>
              </w:rPr>
              <w:tab/>
            </w:r>
            <w:r w:rsidR="00FE46AB">
              <w:rPr>
                <w:noProof/>
                <w:webHidden/>
              </w:rPr>
              <w:fldChar w:fldCharType="begin"/>
            </w:r>
            <w:r w:rsidR="00FE46AB">
              <w:rPr>
                <w:noProof/>
                <w:webHidden/>
              </w:rPr>
              <w:instrText xml:space="preserve"> PAGEREF _Toc71120684 \h </w:instrText>
            </w:r>
            <w:r w:rsidR="00FE46AB">
              <w:rPr>
                <w:noProof/>
                <w:webHidden/>
              </w:rPr>
            </w:r>
            <w:r w:rsidR="00FE46AB">
              <w:rPr>
                <w:noProof/>
                <w:webHidden/>
              </w:rPr>
              <w:fldChar w:fldCharType="separate"/>
            </w:r>
            <w:r w:rsidR="001553A0">
              <w:rPr>
                <w:noProof/>
                <w:webHidden/>
              </w:rPr>
              <w:t>5</w:t>
            </w:r>
            <w:r w:rsidR="00FE46AB">
              <w:rPr>
                <w:noProof/>
                <w:webHidden/>
              </w:rPr>
              <w:fldChar w:fldCharType="end"/>
            </w:r>
          </w:hyperlink>
        </w:p>
        <w:p w14:paraId="79E49FED" w14:textId="4E7822D8"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5" w:history="1">
            <w:r w:rsidR="00FE46AB" w:rsidRPr="00D20109">
              <w:rPr>
                <w:rStyle w:val="Hyperlinkki"/>
                <w:rFonts w:ascii="PT Sans" w:hAnsi="PT Sans"/>
                <w:noProof/>
              </w:rPr>
              <w:t>1.2.2</w:t>
            </w:r>
            <w:r w:rsidR="00FE46AB">
              <w:rPr>
                <w:rFonts w:asciiTheme="minorHAnsi" w:eastAsiaTheme="minorEastAsia" w:hAnsiTheme="minorHAnsi" w:cstheme="minorBidi"/>
                <w:noProof/>
                <w:sz w:val="22"/>
              </w:rPr>
              <w:tab/>
            </w:r>
            <w:r w:rsidR="00FE46AB" w:rsidRPr="00D20109">
              <w:rPr>
                <w:rStyle w:val="Hyperlinkki"/>
                <w:noProof/>
              </w:rPr>
              <w:t>Sidosryhmät</w:t>
            </w:r>
            <w:r w:rsidR="00FE46AB">
              <w:rPr>
                <w:noProof/>
                <w:webHidden/>
              </w:rPr>
              <w:tab/>
            </w:r>
            <w:r w:rsidR="00FE46AB">
              <w:rPr>
                <w:noProof/>
                <w:webHidden/>
              </w:rPr>
              <w:fldChar w:fldCharType="begin"/>
            </w:r>
            <w:r w:rsidR="00FE46AB">
              <w:rPr>
                <w:noProof/>
                <w:webHidden/>
              </w:rPr>
              <w:instrText xml:space="preserve"> PAGEREF _Toc71120685 \h </w:instrText>
            </w:r>
            <w:r w:rsidR="00FE46AB">
              <w:rPr>
                <w:noProof/>
                <w:webHidden/>
              </w:rPr>
            </w:r>
            <w:r w:rsidR="00FE46AB">
              <w:rPr>
                <w:noProof/>
                <w:webHidden/>
              </w:rPr>
              <w:fldChar w:fldCharType="separate"/>
            </w:r>
            <w:r w:rsidR="001553A0">
              <w:rPr>
                <w:noProof/>
                <w:webHidden/>
              </w:rPr>
              <w:t>6</w:t>
            </w:r>
            <w:r w:rsidR="00FE46AB">
              <w:rPr>
                <w:noProof/>
                <w:webHidden/>
              </w:rPr>
              <w:fldChar w:fldCharType="end"/>
            </w:r>
          </w:hyperlink>
        </w:p>
        <w:p w14:paraId="52D83E4F" w14:textId="5E33FBFF"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6" w:history="1">
            <w:r w:rsidR="00FE46AB" w:rsidRPr="00D20109">
              <w:rPr>
                <w:rStyle w:val="Hyperlinkki"/>
                <w:rFonts w:ascii="PT Sans" w:hAnsi="PT Sans"/>
                <w:noProof/>
              </w:rPr>
              <w:t>1.2.3</w:t>
            </w:r>
            <w:r w:rsidR="00FE46AB">
              <w:rPr>
                <w:rFonts w:asciiTheme="minorHAnsi" w:eastAsiaTheme="minorEastAsia" w:hAnsiTheme="minorHAnsi" w:cstheme="minorBidi"/>
                <w:noProof/>
                <w:sz w:val="22"/>
              </w:rPr>
              <w:tab/>
            </w:r>
            <w:r w:rsidR="00FE46AB" w:rsidRPr="00D20109">
              <w:rPr>
                <w:rStyle w:val="Hyperlinkki"/>
                <w:noProof/>
              </w:rPr>
              <w:t>Paikat</w:t>
            </w:r>
            <w:r w:rsidR="00FE46AB">
              <w:rPr>
                <w:noProof/>
                <w:webHidden/>
              </w:rPr>
              <w:tab/>
            </w:r>
            <w:r w:rsidR="00FE46AB">
              <w:rPr>
                <w:noProof/>
                <w:webHidden/>
              </w:rPr>
              <w:fldChar w:fldCharType="begin"/>
            </w:r>
            <w:r w:rsidR="00FE46AB">
              <w:rPr>
                <w:noProof/>
                <w:webHidden/>
              </w:rPr>
              <w:instrText xml:space="preserve"> PAGEREF _Toc71120686 \h </w:instrText>
            </w:r>
            <w:r w:rsidR="00FE46AB">
              <w:rPr>
                <w:noProof/>
                <w:webHidden/>
              </w:rPr>
            </w:r>
            <w:r w:rsidR="00FE46AB">
              <w:rPr>
                <w:noProof/>
                <w:webHidden/>
              </w:rPr>
              <w:fldChar w:fldCharType="separate"/>
            </w:r>
            <w:r w:rsidR="001553A0">
              <w:rPr>
                <w:noProof/>
                <w:webHidden/>
              </w:rPr>
              <w:t>6</w:t>
            </w:r>
            <w:r w:rsidR="00FE46AB">
              <w:rPr>
                <w:noProof/>
                <w:webHidden/>
              </w:rPr>
              <w:fldChar w:fldCharType="end"/>
            </w:r>
          </w:hyperlink>
        </w:p>
        <w:p w14:paraId="4CDB363D" w14:textId="2F80E218"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7" w:history="1">
            <w:r w:rsidR="00FE46AB" w:rsidRPr="00D20109">
              <w:rPr>
                <w:rStyle w:val="Hyperlinkki"/>
                <w:rFonts w:ascii="PT Sans" w:hAnsi="PT Sans"/>
                <w:noProof/>
              </w:rPr>
              <w:t>1.2.4</w:t>
            </w:r>
            <w:r w:rsidR="00FE46AB">
              <w:rPr>
                <w:rFonts w:asciiTheme="minorHAnsi" w:eastAsiaTheme="minorEastAsia" w:hAnsiTheme="minorHAnsi" w:cstheme="minorBidi"/>
                <w:noProof/>
                <w:sz w:val="22"/>
              </w:rPr>
              <w:tab/>
            </w:r>
            <w:r w:rsidR="00FE46AB" w:rsidRPr="00D20109">
              <w:rPr>
                <w:rStyle w:val="Hyperlinkki"/>
                <w:noProof/>
              </w:rPr>
              <w:t>Ikäkaudet</w:t>
            </w:r>
            <w:r w:rsidR="00FE46AB">
              <w:rPr>
                <w:noProof/>
                <w:webHidden/>
              </w:rPr>
              <w:tab/>
            </w:r>
            <w:r w:rsidR="00FE46AB">
              <w:rPr>
                <w:noProof/>
                <w:webHidden/>
              </w:rPr>
              <w:fldChar w:fldCharType="begin"/>
            </w:r>
            <w:r w:rsidR="00FE46AB">
              <w:rPr>
                <w:noProof/>
                <w:webHidden/>
              </w:rPr>
              <w:instrText xml:space="preserve"> PAGEREF _Toc71120687 \h </w:instrText>
            </w:r>
            <w:r w:rsidR="00FE46AB">
              <w:rPr>
                <w:noProof/>
                <w:webHidden/>
              </w:rPr>
            </w:r>
            <w:r w:rsidR="00FE46AB">
              <w:rPr>
                <w:noProof/>
                <w:webHidden/>
              </w:rPr>
              <w:fldChar w:fldCharType="separate"/>
            </w:r>
            <w:r w:rsidR="001553A0">
              <w:rPr>
                <w:noProof/>
                <w:webHidden/>
              </w:rPr>
              <w:t>7</w:t>
            </w:r>
            <w:r w:rsidR="00FE46AB">
              <w:rPr>
                <w:noProof/>
                <w:webHidden/>
              </w:rPr>
              <w:fldChar w:fldCharType="end"/>
            </w:r>
          </w:hyperlink>
        </w:p>
        <w:p w14:paraId="10BC9E53" w14:textId="7007F328"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88" w:history="1">
            <w:r w:rsidR="00FE46AB" w:rsidRPr="00D20109">
              <w:rPr>
                <w:rStyle w:val="Hyperlinkki"/>
                <w:rFonts w:ascii="PT Sans" w:hAnsi="PT Sans"/>
                <w:noProof/>
              </w:rPr>
              <w:t>1.2.5</w:t>
            </w:r>
            <w:r w:rsidR="00FE46AB">
              <w:rPr>
                <w:rFonts w:asciiTheme="minorHAnsi" w:eastAsiaTheme="minorEastAsia" w:hAnsiTheme="minorHAnsi" w:cstheme="minorBidi"/>
                <w:noProof/>
                <w:sz w:val="22"/>
              </w:rPr>
              <w:tab/>
            </w:r>
            <w:r w:rsidR="00FE46AB" w:rsidRPr="00D20109">
              <w:rPr>
                <w:rStyle w:val="Hyperlinkki"/>
                <w:noProof/>
              </w:rPr>
              <w:t>Muut yhdistykset</w:t>
            </w:r>
            <w:r w:rsidR="00FE46AB">
              <w:rPr>
                <w:noProof/>
                <w:webHidden/>
              </w:rPr>
              <w:tab/>
            </w:r>
            <w:r w:rsidR="00FE46AB">
              <w:rPr>
                <w:noProof/>
                <w:webHidden/>
              </w:rPr>
              <w:fldChar w:fldCharType="begin"/>
            </w:r>
            <w:r w:rsidR="00FE46AB">
              <w:rPr>
                <w:noProof/>
                <w:webHidden/>
              </w:rPr>
              <w:instrText xml:space="preserve"> PAGEREF _Toc71120688 \h </w:instrText>
            </w:r>
            <w:r w:rsidR="00FE46AB">
              <w:rPr>
                <w:noProof/>
                <w:webHidden/>
              </w:rPr>
            </w:r>
            <w:r w:rsidR="00FE46AB">
              <w:rPr>
                <w:noProof/>
                <w:webHidden/>
              </w:rPr>
              <w:fldChar w:fldCharType="separate"/>
            </w:r>
            <w:r w:rsidR="001553A0">
              <w:rPr>
                <w:noProof/>
                <w:webHidden/>
              </w:rPr>
              <w:t>8</w:t>
            </w:r>
            <w:r w:rsidR="00FE46AB">
              <w:rPr>
                <w:noProof/>
                <w:webHidden/>
              </w:rPr>
              <w:fldChar w:fldCharType="end"/>
            </w:r>
          </w:hyperlink>
        </w:p>
        <w:p w14:paraId="2F1299AA" w14:textId="61C1AD90"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689" w:history="1">
            <w:r w:rsidR="00FE46AB" w:rsidRPr="00D20109">
              <w:rPr>
                <w:rStyle w:val="Hyperlinkki"/>
                <w:noProof/>
              </w:rPr>
              <w:t>2</w:t>
            </w:r>
            <w:r w:rsidR="00FE46AB">
              <w:rPr>
                <w:rFonts w:asciiTheme="minorHAnsi" w:eastAsiaTheme="minorEastAsia" w:hAnsiTheme="minorHAnsi" w:cstheme="minorBidi"/>
                <w:b w:val="0"/>
                <w:caps w:val="0"/>
                <w:noProof/>
                <w:sz w:val="22"/>
              </w:rPr>
              <w:tab/>
            </w:r>
            <w:r w:rsidR="00FE46AB" w:rsidRPr="00D20109">
              <w:rPr>
                <w:rStyle w:val="Hyperlinkki"/>
                <w:noProof/>
              </w:rPr>
              <w:t>JÄSENYYS PARTIOSSA</w:t>
            </w:r>
            <w:r w:rsidR="00FE46AB">
              <w:rPr>
                <w:noProof/>
                <w:webHidden/>
              </w:rPr>
              <w:tab/>
            </w:r>
            <w:r w:rsidR="00FE46AB">
              <w:rPr>
                <w:noProof/>
                <w:webHidden/>
              </w:rPr>
              <w:fldChar w:fldCharType="begin"/>
            </w:r>
            <w:r w:rsidR="00FE46AB">
              <w:rPr>
                <w:noProof/>
                <w:webHidden/>
              </w:rPr>
              <w:instrText xml:space="preserve"> PAGEREF _Toc71120689 \h </w:instrText>
            </w:r>
            <w:r w:rsidR="00FE46AB">
              <w:rPr>
                <w:noProof/>
                <w:webHidden/>
              </w:rPr>
            </w:r>
            <w:r w:rsidR="00FE46AB">
              <w:rPr>
                <w:noProof/>
                <w:webHidden/>
              </w:rPr>
              <w:fldChar w:fldCharType="separate"/>
            </w:r>
            <w:r w:rsidR="001553A0">
              <w:rPr>
                <w:noProof/>
                <w:webHidden/>
              </w:rPr>
              <w:t>9</w:t>
            </w:r>
            <w:r w:rsidR="00FE46AB">
              <w:rPr>
                <w:noProof/>
                <w:webHidden/>
              </w:rPr>
              <w:fldChar w:fldCharType="end"/>
            </w:r>
          </w:hyperlink>
        </w:p>
        <w:p w14:paraId="779DDB7B" w14:textId="66B4D22E"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690" w:history="1">
            <w:r w:rsidR="00FE46AB" w:rsidRPr="00D20109">
              <w:rPr>
                <w:rStyle w:val="Hyperlinkki"/>
                <w:noProof/>
              </w:rPr>
              <w:t>2.1</w:t>
            </w:r>
            <w:r w:rsidR="00FE46AB">
              <w:rPr>
                <w:rFonts w:asciiTheme="minorHAnsi" w:eastAsiaTheme="minorEastAsia" w:hAnsiTheme="minorHAnsi" w:cstheme="minorBidi"/>
                <w:smallCaps w:val="0"/>
                <w:noProof/>
                <w:sz w:val="22"/>
                <w:szCs w:val="22"/>
              </w:rPr>
              <w:tab/>
            </w:r>
            <w:r w:rsidR="00FE46AB" w:rsidRPr="00D20109">
              <w:rPr>
                <w:rStyle w:val="Hyperlinkki"/>
                <w:noProof/>
              </w:rPr>
              <w:t>Jäsentietojen ylläpito</w:t>
            </w:r>
            <w:r w:rsidR="00FE46AB">
              <w:rPr>
                <w:noProof/>
                <w:webHidden/>
              </w:rPr>
              <w:tab/>
            </w:r>
            <w:r w:rsidR="00FE46AB">
              <w:rPr>
                <w:noProof/>
                <w:webHidden/>
              </w:rPr>
              <w:fldChar w:fldCharType="begin"/>
            </w:r>
            <w:r w:rsidR="00FE46AB">
              <w:rPr>
                <w:noProof/>
                <w:webHidden/>
              </w:rPr>
              <w:instrText xml:space="preserve"> PAGEREF _Toc71120690 \h </w:instrText>
            </w:r>
            <w:r w:rsidR="00FE46AB">
              <w:rPr>
                <w:noProof/>
                <w:webHidden/>
              </w:rPr>
            </w:r>
            <w:r w:rsidR="00FE46AB">
              <w:rPr>
                <w:noProof/>
                <w:webHidden/>
              </w:rPr>
              <w:fldChar w:fldCharType="separate"/>
            </w:r>
            <w:r w:rsidR="001553A0">
              <w:rPr>
                <w:noProof/>
                <w:webHidden/>
              </w:rPr>
              <w:t>9</w:t>
            </w:r>
            <w:r w:rsidR="00FE46AB">
              <w:rPr>
                <w:noProof/>
                <w:webHidden/>
              </w:rPr>
              <w:fldChar w:fldCharType="end"/>
            </w:r>
          </w:hyperlink>
        </w:p>
        <w:p w14:paraId="7DF9FDE2" w14:textId="31AA0DB4"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691" w:history="1">
            <w:r w:rsidR="00FE46AB" w:rsidRPr="00D20109">
              <w:rPr>
                <w:rStyle w:val="Hyperlinkki"/>
                <w:noProof/>
              </w:rPr>
              <w:t>2.2</w:t>
            </w:r>
            <w:r w:rsidR="00FE46AB">
              <w:rPr>
                <w:rFonts w:asciiTheme="minorHAnsi" w:eastAsiaTheme="minorEastAsia" w:hAnsiTheme="minorHAnsi" w:cstheme="minorBidi"/>
                <w:smallCaps w:val="0"/>
                <w:noProof/>
                <w:sz w:val="22"/>
                <w:szCs w:val="22"/>
              </w:rPr>
              <w:tab/>
            </w:r>
            <w:r w:rsidR="00FE46AB" w:rsidRPr="00D20109">
              <w:rPr>
                <w:rStyle w:val="Hyperlinkki"/>
                <w:noProof/>
              </w:rPr>
              <w:t>Mitä partio maksaa?</w:t>
            </w:r>
            <w:r w:rsidR="00FE46AB">
              <w:rPr>
                <w:noProof/>
                <w:webHidden/>
              </w:rPr>
              <w:tab/>
            </w:r>
            <w:r w:rsidR="00FE46AB">
              <w:rPr>
                <w:noProof/>
                <w:webHidden/>
              </w:rPr>
              <w:fldChar w:fldCharType="begin"/>
            </w:r>
            <w:r w:rsidR="00FE46AB">
              <w:rPr>
                <w:noProof/>
                <w:webHidden/>
              </w:rPr>
              <w:instrText xml:space="preserve"> PAGEREF _Toc71120691 \h </w:instrText>
            </w:r>
            <w:r w:rsidR="00FE46AB">
              <w:rPr>
                <w:noProof/>
                <w:webHidden/>
              </w:rPr>
            </w:r>
            <w:r w:rsidR="00FE46AB">
              <w:rPr>
                <w:noProof/>
                <w:webHidden/>
              </w:rPr>
              <w:fldChar w:fldCharType="separate"/>
            </w:r>
            <w:r w:rsidR="001553A0">
              <w:rPr>
                <w:noProof/>
                <w:webHidden/>
              </w:rPr>
              <w:t>9</w:t>
            </w:r>
            <w:r w:rsidR="00FE46AB">
              <w:rPr>
                <w:noProof/>
                <w:webHidden/>
              </w:rPr>
              <w:fldChar w:fldCharType="end"/>
            </w:r>
          </w:hyperlink>
        </w:p>
        <w:p w14:paraId="7A8DBF35" w14:textId="1F2A830A"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92" w:history="1">
            <w:r w:rsidR="00FE46AB" w:rsidRPr="00D20109">
              <w:rPr>
                <w:rStyle w:val="Hyperlinkki"/>
                <w:rFonts w:ascii="PT Sans" w:hAnsi="PT Sans"/>
                <w:noProof/>
              </w:rPr>
              <w:t>2.2.1</w:t>
            </w:r>
            <w:r w:rsidR="00FE46AB">
              <w:rPr>
                <w:rFonts w:asciiTheme="minorHAnsi" w:eastAsiaTheme="minorEastAsia" w:hAnsiTheme="minorHAnsi" w:cstheme="minorBidi"/>
                <w:noProof/>
                <w:sz w:val="22"/>
              </w:rPr>
              <w:tab/>
            </w:r>
            <w:r w:rsidR="00FE46AB" w:rsidRPr="00D20109">
              <w:rPr>
                <w:rStyle w:val="Hyperlinkki"/>
                <w:noProof/>
              </w:rPr>
              <w:t>Jäsenmaksu</w:t>
            </w:r>
            <w:r w:rsidR="00FE46AB">
              <w:rPr>
                <w:noProof/>
                <w:webHidden/>
              </w:rPr>
              <w:tab/>
            </w:r>
            <w:r w:rsidR="00FE46AB">
              <w:rPr>
                <w:noProof/>
                <w:webHidden/>
              </w:rPr>
              <w:fldChar w:fldCharType="begin"/>
            </w:r>
            <w:r w:rsidR="00FE46AB">
              <w:rPr>
                <w:noProof/>
                <w:webHidden/>
              </w:rPr>
              <w:instrText xml:space="preserve"> PAGEREF _Toc71120692 \h </w:instrText>
            </w:r>
            <w:r w:rsidR="00FE46AB">
              <w:rPr>
                <w:noProof/>
                <w:webHidden/>
              </w:rPr>
            </w:r>
            <w:r w:rsidR="00FE46AB">
              <w:rPr>
                <w:noProof/>
                <w:webHidden/>
              </w:rPr>
              <w:fldChar w:fldCharType="separate"/>
            </w:r>
            <w:r w:rsidR="001553A0">
              <w:rPr>
                <w:noProof/>
                <w:webHidden/>
              </w:rPr>
              <w:t>9</w:t>
            </w:r>
            <w:r w:rsidR="00FE46AB">
              <w:rPr>
                <w:noProof/>
                <w:webHidden/>
              </w:rPr>
              <w:fldChar w:fldCharType="end"/>
            </w:r>
          </w:hyperlink>
        </w:p>
        <w:p w14:paraId="2AED5B0D" w14:textId="24701400"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93" w:history="1">
            <w:r w:rsidR="00FE46AB" w:rsidRPr="00D20109">
              <w:rPr>
                <w:rStyle w:val="Hyperlinkki"/>
                <w:rFonts w:ascii="PT Sans" w:hAnsi="PT Sans"/>
                <w:noProof/>
              </w:rPr>
              <w:t>2.2.2</w:t>
            </w:r>
            <w:r w:rsidR="00FE46AB">
              <w:rPr>
                <w:rFonts w:asciiTheme="minorHAnsi" w:eastAsiaTheme="minorEastAsia" w:hAnsiTheme="minorHAnsi" w:cstheme="minorBidi"/>
                <w:noProof/>
                <w:sz w:val="22"/>
              </w:rPr>
              <w:tab/>
            </w:r>
            <w:r w:rsidR="00FE46AB" w:rsidRPr="00D20109">
              <w:rPr>
                <w:rStyle w:val="Hyperlinkki"/>
                <w:noProof/>
              </w:rPr>
              <w:t>Partiovakuutus</w:t>
            </w:r>
            <w:r w:rsidR="00FE46AB">
              <w:rPr>
                <w:noProof/>
                <w:webHidden/>
              </w:rPr>
              <w:tab/>
            </w:r>
            <w:r w:rsidR="00FE46AB">
              <w:rPr>
                <w:noProof/>
                <w:webHidden/>
              </w:rPr>
              <w:fldChar w:fldCharType="begin"/>
            </w:r>
            <w:r w:rsidR="00FE46AB">
              <w:rPr>
                <w:noProof/>
                <w:webHidden/>
              </w:rPr>
              <w:instrText xml:space="preserve"> PAGEREF _Toc71120693 \h </w:instrText>
            </w:r>
            <w:r w:rsidR="00FE46AB">
              <w:rPr>
                <w:noProof/>
                <w:webHidden/>
              </w:rPr>
            </w:r>
            <w:r w:rsidR="00FE46AB">
              <w:rPr>
                <w:noProof/>
                <w:webHidden/>
              </w:rPr>
              <w:fldChar w:fldCharType="separate"/>
            </w:r>
            <w:r w:rsidR="001553A0">
              <w:rPr>
                <w:noProof/>
                <w:webHidden/>
              </w:rPr>
              <w:t>10</w:t>
            </w:r>
            <w:r w:rsidR="00FE46AB">
              <w:rPr>
                <w:noProof/>
                <w:webHidden/>
              </w:rPr>
              <w:fldChar w:fldCharType="end"/>
            </w:r>
          </w:hyperlink>
        </w:p>
        <w:p w14:paraId="6ECAD2DE" w14:textId="19034A22"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94" w:history="1">
            <w:r w:rsidR="00FE46AB" w:rsidRPr="00D20109">
              <w:rPr>
                <w:rStyle w:val="Hyperlinkki"/>
                <w:rFonts w:ascii="PT Sans" w:hAnsi="PT Sans"/>
                <w:noProof/>
              </w:rPr>
              <w:t>2.2.3</w:t>
            </w:r>
            <w:r w:rsidR="00FE46AB">
              <w:rPr>
                <w:rFonts w:asciiTheme="minorHAnsi" w:eastAsiaTheme="minorEastAsia" w:hAnsiTheme="minorHAnsi" w:cstheme="minorBidi"/>
                <w:noProof/>
                <w:sz w:val="22"/>
              </w:rPr>
              <w:tab/>
            </w:r>
            <w:r w:rsidR="00FE46AB" w:rsidRPr="00D20109">
              <w:rPr>
                <w:rStyle w:val="Hyperlinkki"/>
                <w:noProof/>
              </w:rPr>
              <w:t>Retki- ja tapahtumamaksut</w:t>
            </w:r>
            <w:r w:rsidR="00FE46AB">
              <w:rPr>
                <w:noProof/>
                <w:webHidden/>
              </w:rPr>
              <w:tab/>
            </w:r>
            <w:r w:rsidR="00FE46AB">
              <w:rPr>
                <w:noProof/>
                <w:webHidden/>
              </w:rPr>
              <w:fldChar w:fldCharType="begin"/>
            </w:r>
            <w:r w:rsidR="00FE46AB">
              <w:rPr>
                <w:noProof/>
                <w:webHidden/>
              </w:rPr>
              <w:instrText xml:space="preserve"> PAGEREF _Toc71120694 \h </w:instrText>
            </w:r>
            <w:r w:rsidR="00FE46AB">
              <w:rPr>
                <w:noProof/>
                <w:webHidden/>
              </w:rPr>
            </w:r>
            <w:r w:rsidR="00FE46AB">
              <w:rPr>
                <w:noProof/>
                <w:webHidden/>
              </w:rPr>
              <w:fldChar w:fldCharType="separate"/>
            </w:r>
            <w:r w:rsidR="001553A0">
              <w:rPr>
                <w:noProof/>
                <w:webHidden/>
              </w:rPr>
              <w:t>10</w:t>
            </w:r>
            <w:r w:rsidR="00FE46AB">
              <w:rPr>
                <w:noProof/>
                <w:webHidden/>
              </w:rPr>
              <w:fldChar w:fldCharType="end"/>
            </w:r>
          </w:hyperlink>
        </w:p>
        <w:p w14:paraId="760883FC" w14:textId="5BCE71C1" w:rsidR="00FE46AB" w:rsidRDefault="00263C88">
          <w:pPr>
            <w:pStyle w:val="Sisluet3"/>
            <w:tabs>
              <w:tab w:val="left" w:pos="1418"/>
              <w:tab w:val="right" w:leader="dot" w:pos="9628"/>
            </w:tabs>
            <w:rPr>
              <w:rFonts w:asciiTheme="minorHAnsi" w:eastAsiaTheme="minorEastAsia" w:hAnsiTheme="minorHAnsi" w:cstheme="minorBidi"/>
              <w:noProof/>
              <w:sz w:val="22"/>
            </w:rPr>
          </w:pPr>
          <w:hyperlink w:anchor="_Toc71120695" w:history="1">
            <w:r w:rsidR="00FE46AB" w:rsidRPr="00D20109">
              <w:rPr>
                <w:rStyle w:val="Hyperlinkki"/>
                <w:rFonts w:ascii="PT Sans" w:hAnsi="PT Sans"/>
                <w:noProof/>
              </w:rPr>
              <w:t>2.2.4</w:t>
            </w:r>
            <w:r w:rsidR="00FE46AB">
              <w:rPr>
                <w:rFonts w:asciiTheme="minorHAnsi" w:eastAsiaTheme="minorEastAsia" w:hAnsiTheme="minorHAnsi" w:cstheme="minorBidi"/>
                <w:noProof/>
                <w:sz w:val="22"/>
              </w:rPr>
              <w:tab/>
            </w:r>
            <w:r w:rsidR="00FE46AB" w:rsidRPr="00D20109">
              <w:rPr>
                <w:rStyle w:val="Hyperlinkki"/>
                <w:noProof/>
              </w:rPr>
              <w:t>Partiovarusteet</w:t>
            </w:r>
            <w:r w:rsidR="00FE46AB">
              <w:rPr>
                <w:noProof/>
                <w:webHidden/>
              </w:rPr>
              <w:tab/>
            </w:r>
            <w:r w:rsidR="00FE46AB">
              <w:rPr>
                <w:noProof/>
                <w:webHidden/>
              </w:rPr>
              <w:fldChar w:fldCharType="begin"/>
            </w:r>
            <w:r w:rsidR="00FE46AB">
              <w:rPr>
                <w:noProof/>
                <w:webHidden/>
              </w:rPr>
              <w:instrText xml:space="preserve"> PAGEREF _Toc71120695 \h </w:instrText>
            </w:r>
            <w:r w:rsidR="00FE46AB">
              <w:rPr>
                <w:noProof/>
                <w:webHidden/>
              </w:rPr>
            </w:r>
            <w:r w:rsidR="00FE46AB">
              <w:rPr>
                <w:noProof/>
                <w:webHidden/>
              </w:rPr>
              <w:fldChar w:fldCharType="separate"/>
            </w:r>
            <w:r w:rsidR="001553A0">
              <w:rPr>
                <w:noProof/>
                <w:webHidden/>
              </w:rPr>
              <w:t>10</w:t>
            </w:r>
            <w:r w:rsidR="00FE46AB">
              <w:rPr>
                <w:noProof/>
                <w:webHidden/>
              </w:rPr>
              <w:fldChar w:fldCharType="end"/>
            </w:r>
          </w:hyperlink>
        </w:p>
        <w:p w14:paraId="3FBC45C5" w14:textId="7E303D7E"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696" w:history="1">
            <w:r w:rsidR="00FE46AB" w:rsidRPr="00D20109">
              <w:rPr>
                <w:rStyle w:val="Hyperlinkki"/>
                <w:noProof/>
              </w:rPr>
              <w:t>2.3</w:t>
            </w:r>
            <w:r w:rsidR="00FE46AB">
              <w:rPr>
                <w:rFonts w:asciiTheme="minorHAnsi" w:eastAsiaTheme="minorEastAsia" w:hAnsiTheme="minorHAnsi" w:cstheme="minorBidi"/>
                <w:smallCaps w:val="0"/>
                <w:noProof/>
                <w:sz w:val="22"/>
                <w:szCs w:val="22"/>
              </w:rPr>
              <w:tab/>
            </w:r>
            <w:r w:rsidR="00FE46AB" w:rsidRPr="00D20109">
              <w:rPr>
                <w:rStyle w:val="Hyperlinkki"/>
                <w:noProof/>
              </w:rPr>
              <w:t>Jäsenmaksuvapautus</w:t>
            </w:r>
            <w:r w:rsidR="00FE46AB">
              <w:rPr>
                <w:noProof/>
                <w:webHidden/>
              </w:rPr>
              <w:tab/>
            </w:r>
            <w:r w:rsidR="00FE46AB">
              <w:rPr>
                <w:noProof/>
                <w:webHidden/>
              </w:rPr>
              <w:fldChar w:fldCharType="begin"/>
            </w:r>
            <w:r w:rsidR="00FE46AB">
              <w:rPr>
                <w:noProof/>
                <w:webHidden/>
              </w:rPr>
              <w:instrText xml:space="preserve"> PAGEREF _Toc71120696 \h </w:instrText>
            </w:r>
            <w:r w:rsidR="00FE46AB">
              <w:rPr>
                <w:noProof/>
                <w:webHidden/>
              </w:rPr>
            </w:r>
            <w:r w:rsidR="00FE46AB">
              <w:rPr>
                <w:noProof/>
                <w:webHidden/>
              </w:rPr>
              <w:fldChar w:fldCharType="separate"/>
            </w:r>
            <w:r w:rsidR="001553A0">
              <w:rPr>
                <w:noProof/>
                <w:webHidden/>
              </w:rPr>
              <w:t>11</w:t>
            </w:r>
            <w:r w:rsidR="00FE46AB">
              <w:rPr>
                <w:noProof/>
                <w:webHidden/>
              </w:rPr>
              <w:fldChar w:fldCharType="end"/>
            </w:r>
          </w:hyperlink>
        </w:p>
        <w:p w14:paraId="34CD6DB6" w14:textId="65AB63D7"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697" w:history="1">
            <w:r w:rsidR="00FE46AB" w:rsidRPr="00D20109">
              <w:rPr>
                <w:rStyle w:val="Hyperlinkki"/>
                <w:noProof/>
              </w:rPr>
              <w:t>2.4</w:t>
            </w:r>
            <w:r w:rsidR="00FE46AB">
              <w:rPr>
                <w:rFonts w:asciiTheme="minorHAnsi" w:eastAsiaTheme="minorEastAsia" w:hAnsiTheme="minorHAnsi" w:cstheme="minorBidi"/>
                <w:smallCaps w:val="0"/>
                <w:noProof/>
                <w:sz w:val="22"/>
                <w:szCs w:val="22"/>
              </w:rPr>
              <w:tab/>
            </w:r>
            <w:r w:rsidR="00FE46AB" w:rsidRPr="00D20109">
              <w:rPr>
                <w:rStyle w:val="Hyperlinkki"/>
                <w:noProof/>
              </w:rPr>
              <w:t>Partiolaisen pukeutumisohje</w:t>
            </w:r>
            <w:r w:rsidR="00FE46AB">
              <w:rPr>
                <w:noProof/>
                <w:webHidden/>
              </w:rPr>
              <w:tab/>
            </w:r>
            <w:r w:rsidR="00FE46AB">
              <w:rPr>
                <w:noProof/>
                <w:webHidden/>
              </w:rPr>
              <w:fldChar w:fldCharType="begin"/>
            </w:r>
            <w:r w:rsidR="00FE46AB">
              <w:rPr>
                <w:noProof/>
                <w:webHidden/>
              </w:rPr>
              <w:instrText xml:space="preserve"> PAGEREF _Toc71120697 \h </w:instrText>
            </w:r>
            <w:r w:rsidR="00FE46AB">
              <w:rPr>
                <w:noProof/>
                <w:webHidden/>
              </w:rPr>
            </w:r>
            <w:r w:rsidR="00FE46AB">
              <w:rPr>
                <w:noProof/>
                <w:webHidden/>
              </w:rPr>
              <w:fldChar w:fldCharType="separate"/>
            </w:r>
            <w:r w:rsidR="001553A0">
              <w:rPr>
                <w:noProof/>
                <w:webHidden/>
              </w:rPr>
              <w:t>11</w:t>
            </w:r>
            <w:r w:rsidR="00FE46AB">
              <w:rPr>
                <w:noProof/>
                <w:webHidden/>
              </w:rPr>
              <w:fldChar w:fldCharType="end"/>
            </w:r>
          </w:hyperlink>
        </w:p>
        <w:p w14:paraId="47F69C1C" w14:textId="671976EA"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698" w:history="1">
            <w:r w:rsidR="00FE46AB" w:rsidRPr="00D20109">
              <w:rPr>
                <w:rStyle w:val="Hyperlinkki"/>
                <w:noProof/>
              </w:rPr>
              <w:t>3</w:t>
            </w:r>
            <w:r w:rsidR="00FE46AB">
              <w:rPr>
                <w:rFonts w:asciiTheme="minorHAnsi" w:eastAsiaTheme="minorEastAsia" w:hAnsiTheme="minorHAnsi" w:cstheme="minorBidi"/>
                <w:b w:val="0"/>
                <w:caps w:val="0"/>
                <w:noProof/>
                <w:sz w:val="22"/>
              </w:rPr>
              <w:tab/>
            </w:r>
            <w:r w:rsidR="00FE46AB" w:rsidRPr="00D20109">
              <w:rPr>
                <w:rStyle w:val="Hyperlinkki"/>
                <w:noProof/>
              </w:rPr>
              <w:t>JOHTAJAT</w:t>
            </w:r>
            <w:r w:rsidR="00FE46AB">
              <w:rPr>
                <w:noProof/>
                <w:webHidden/>
              </w:rPr>
              <w:tab/>
            </w:r>
            <w:r w:rsidR="00FE46AB">
              <w:rPr>
                <w:noProof/>
                <w:webHidden/>
              </w:rPr>
              <w:fldChar w:fldCharType="begin"/>
            </w:r>
            <w:r w:rsidR="00FE46AB">
              <w:rPr>
                <w:noProof/>
                <w:webHidden/>
              </w:rPr>
              <w:instrText xml:space="preserve"> PAGEREF _Toc71120698 \h </w:instrText>
            </w:r>
            <w:r w:rsidR="00FE46AB">
              <w:rPr>
                <w:noProof/>
                <w:webHidden/>
              </w:rPr>
            </w:r>
            <w:r w:rsidR="00FE46AB">
              <w:rPr>
                <w:noProof/>
                <w:webHidden/>
              </w:rPr>
              <w:fldChar w:fldCharType="separate"/>
            </w:r>
            <w:r w:rsidR="001553A0">
              <w:rPr>
                <w:noProof/>
                <w:webHidden/>
              </w:rPr>
              <w:t>12</w:t>
            </w:r>
            <w:r w:rsidR="00FE46AB">
              <w:rPr>
                <w:noProof/>
                <w:webHidden/>
              </w:rPr>
              <w:fldChar w:fldCharType="end"/>
            </w:r>
          </w:hyperlink>
        </w:p>
        <w:p w14:paraId="5ACFB277" w14:textId="666F04D3"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699" w:history="1">
            <w:r w:rsidR="00FE46AB" w:rsidRPr="00D20109">
              <w:rPr>
                <w:rStyle w:val="Hyperlinkki"/>
                <w:noProof/>
              </w:rPr>
              <w:t>3.1</w:t>
            </w:r>
            <w:r w:rsidR="00FE46AB">
              <w:rPr>
                <w:rFonts w:asciiTheme="minorHAnsi" w:eastAsiaTheme="minorEastAsia" w:hAnsiTheme="minorHAnsi" w:cstheme="minorBidi"/>
                <w:smallCaps w:val="0"/>
                <w:noProof/>
                <w:sz w:val="22"/>
                <w:szCs w:val="22"/>
              </w:rPr>
              <w:tab/>
            </w:r>
            <w:r w:rsidR="00FE46AB" w:rsidRPr="00D20109">
              <w:rPr>
                <w:rStyle w:val="Hyperlinkki"/>
                <w:noProof/>
              </w:rPr>
              <w:t>Johtajien vastuut ja velvollisuudet</w:t>
            </w:r>
            <w:r w:rsidR="00FE46AB">
              <w:rPr>
                <w:noProof/>
                <w:webHidden/>
              </w:rPr>
              <w:tab/>
            </w:r>
            <w:r w:rsidR="00FE46AB">
              <w:rPr>
                <w:noProof/>
                <w:webHidden/>
              </w:rPr>
              <w:fldChar w:fldCharType="begin"/>
            </w:r>
            <w:r w:rsidR="00FE46AB">
              <w:rPr>
                <w:noProof/>
                <w:webHidden/>
              </w:rPr>
              <w:instrText xml:space="preserve"> PAGEREF _Toc71120699 \h </w:instrText>
            </w:r>
            <w:r w:rsidR="00FE46AB">
              <w:rPr>
                <w:noProof/>
                <w:webHidden/>
              </w:rPr>
            </w:r>
            <w:r w:rsidR="00FE46AB">
              <w:rPr>
                <w:noProof/>
                <w:webHidden/>
              </w:rPr>
              <w:fldChar w:fldCharType="separate"/>
            </w:r>
            <w:r w:rsidR="001553A0">
              <w:rPr>
                <w:noProof/>
                <w:webHidden/>
              </w:rPr>
              <w:t>12</w:t>
            </w:r>
            <w:r w:rsidR="00FE46AB">
              <w:rPr>
                <w:noProof/>
                <w:webHidden/>
              </w:rPr>
              <w:fldChar w:fldCharType="end"/>
            </w:r>
          </w:hyperlink>
        </w:p>
        <w:p w14:paraId="6CFE6654" w14:textId="73A86A45"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00" w:history="1">
            <w:r w:rsidR="00FE46AB" w:rsidRPr="00D20109">
              <w:rPr>
                <w:rStyle w:val="Hyperlinkki"/>
                <w:noProof/>
              </w:rPr>
              <w:t>3.2</w:t>
            </w:r>
            <w:r w:rsidR="00FE46AB">
              <w:rPr>
                <w:rFonts w:asciiTheme="minorHAnsi" w:eastAsiaTheme="minorEastAsia" w:hAnsiTheme="minorHAnsi" w:cstheme="minorBidi"/>
                <w:smallCaps w:val="0"/>
                <w:noProof/>
                <w:sz w:val="22"/>
                <w:szCs w:val="22"/>
              </w:rPr>
              <w:tab/>
            </w:r>
            <w:r w:rsidR="00FE46AB" w:rsidRPr="00D20109">
              <w:rPr>
                <w:rStyle w:val="Hyperlinkki"/>
                <w:noProof/>
              </w:rPr>
              <w:t>Kehen ottaa yhteyttä ongelmatilanteessa?</w:t>
            </w:r>
            <w:r w:rsidR="00FE46AB">
              <w:rPr>
                <w:noProof/>
                <w:webHidden/>
              </w:rPr>
              <w:tab/>
            </w:r>
            <w:r w:rsidR="00FE46AB">
              <w:rPr>
                <w:noProof/>
                <w:webHidden/>
              </w:rPr>
              <w:fldChar w:fldCharType="begin"/>
            </w:r>
            <w:r w:rsidR="00FE46AB">
              <w:rPr>
                <w:noProof/>
                <w:webHidden/>
              </w:rPr>
              <w:instrText xml:space="preserve"> PAGEREF _Toc71120700 \h </w:instrText>
            </w:r>
            <w:r w:rsidR="00FE46AB">
              <w:rPr>
                <w:noProof/>
                <w:webHidden/>
              </w:rPr>
            </w:r>
            <w:r w:rsidR="00FE46AB">
              <w:rPr>
                <w:noProof/>
                <w:webHidden/>
              </w:rPr>
              <w:fldChar w:fldCharType="separate"/>
            </w:r>
            <w:r w:rsidR="001553A0">
              <w:rPr>
                <w:noProof/>
                <w:webHidden/>
              </w:rPr>
              <w:t>13</w:t>
            </w:r>
            <w:r w:rsidR="00FE46AB">
              <w:rPr>
                <w:noProof/>
                <w:webHidden/>
              </w:rPr>
              <w:fldChar w:fldCharType="end"/>
            </w:r>
          </w:hyperlink>
        </w:p>
        <w:p w14:paraId="76A8A251" w14:textId="2332D240"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01" w:history="1">
            <w:r w:rsidR="00FE46AB" w:rsidRPr="00D20109">
              <w:rPr>
                <w:rStyle w:val="Hyperlinkki"/>
                <w:noProof/>
              </w:rPr>
              <w:t>4</w:t>
            </w:r>
            <w:r w:rsidR="00FE46AB">
              <w:rPr>
                <w:rFonts w:asciiTheme="minorHAnsi" w:eastAsiaTheme="minorEastAsia" w:hAnsiTheme="minorHAnsi" w:cstheme="minorBidi"/>
                <w:b w:val="0"/>
                <w:caps w:val="0"/>
                <w:noProof/>
                <w:sz w:val="22"/>
              </w:rPr>
              <w:tab/>
            </w:r>
            <w:r w:rsidR="00FE46AB" w:rsidRPr="00D20109">
              <w:rPr>
                <w:rStyle w:val="Hyperlinkki"/>
                <w:noProof/>
              </w:rPr>
              <w:t>VIIKOITTAISET KOKOUKSET</w:t>
            </w:r>
            <w:r w:rsidR="00FE46AB">
              <w:rPr>
                <w:noProof/>
                <w:webHidden/>
              </w:rPr>
              <w:tab/>
            </w:r>
            <w:r w:rsidR="00FE46AB">
              <w:rPr>
                <w:noProof/>
                <w:webHidden/>
              </w:rPr>
              <w:fldChar w:fldCharType="begin"/>
            </w:r>
            <w:r w:rsidR="00FE46AB">
              <w:rPr>
                <w:noProof/>
                <w:webHidden/>
              </w:rPr>
              <w:instrText xml:space="preserve"> PAGEREF _Toc71120701 \h </w:instrText>
            </w:r>
            <w:r w:rsidR="00FE46AB">
              <w:rPr>
                <w:noProof/>
                <w:webHidden/>
              </w:rPr>
            </w:r>
            <w:r w:rsidR="00FE46AB">
              <w:rPr>
                <w:noProof/>
                <w:webHidden/>
              </w:rPr>
              <w:fldChar w:fldCharType="separate"/>
            </w:r>
            <w:r w:rsidR="001553A0">
              <w:rPr>
                <w:noProof/>
                <w:webHidden/>
              </w:rPr>
              <w:t>13</w:t>
            </w:r>
            <w:r w:rsidR="00FE46AB">
              <w:rPr>
                <w:noProof/>
                <w:webHidden/>
              </w:rPr>
              <w:fldChar w:fldCharType="end"/>
            </w:r>
          </w:hyperlink>
        </w:p>
        <w:p w14:paraId="3E67FCBB" w14:textId="18004BCE"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02" w:history="1">
            <w:r w:rsidR="00FE46AB" w:rsidRPr="00D20109">
              <w:rPr>
                <w:rStyle w:val="Hyperlinkki"/>
                <w:noProof/>
              </w:rPr>
              <w:t>5</w:t>
            </w:r>
            <w:r w:rsidR="00FE46AB">
              <w:rPr>
                <w:rFonts w:asciiTheme="minorHAnsi" w:eastAsiaTheme="minorEastAsia" w:hAnsiTheme="minorHAnsi" w:cstheme="minorBidi"/>
                <w:b w:val="0"/>
                <w:caps w:val="0"/>
                <w:noProof/>
                <w:sz w:val="22"/>
              </w:rPr>
              <w:tab/>
            </w:r>
            <w:r w:rsidR="00FE46AB" w:rsidRPr="00D20109">
              <w:rPr>
                <w:rStyle w:val="Hyperlinkki"/>
                <w:noProof/>
              </w:rPr>
              <w:t>LEIRIT JA RETKET</w:t>
            </w:r>
            <w:r w:rsidR="00FE46AB">
              <w:rPr>
                <w:noProof/>
                <w:webHidden/>
              </w:rPr>
              <w:tab/>
            </w:r>
            <w:r w:rsidR="00FE46AB">
              <w:rPr>
                <w:noProof/>
                <w:webHidden/>
              </w:rPr>
              <w:fldChar w:fldCharType="begin"/>
            </w:r>
            <w:r w:rsidR="00FE46AB">
              <w:rPr>
                <w:noProof/>
                <w:webHidden/>
              </w:rPr>
              <w:instrText xml:space="preserve"> PAGEREF _Toc71120702 \h </w:instrText>
            </w:r>
            <w:r w:rsidR="00FE46AB">
              <w:rPr>
                <w:noProof/>
                <w:webHidden/>
              </w:rPr>
            </w:r>
            <w:r w:rsidR="00FE46AB">
              <w:rPr>
                <w:noProof/>
                <w:webHidden/>
              </w:rPr>
              <w:fldChar w:fldCharType="separate"/>
            </w:r>
            <w:r w:rsidR="001553A0">
              <w:rPr>
                <w:noProof/>
                <w:webHidden/>
              </w:rPr>
              <w:t>14</w:t>
            </w:r>
            <w:r w:rsidR="00FE46AB">
              <w:rPr>
                <w:noProof/>
                <w:webHidden/>
              </w:rPr>
              <w:fldChar w:fldCharType="end"/>
            </w:r>
          </w:hyperlink>
        </w:p>
        <w:p w14:paraId="36575CCA" w14:textId="770D31E7"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703" w:history="1">
            <w:r w:rsidR="00FE46AB" w:rsidRPr="00D20109">
              <w:rPr>
                <w:rStyle w:val="Hyperlinkki"/>
                <w:noProof/>
              </w:rPr>
              <w:t>5.1</w:t>
            </w:r>
            <w:r w:rsidR="00FE46AB">
              <w:rPr>
                <w:rFonts w:asciiTheme="minorHAnsi" w:eastAsiaTheme="minorEastAsia" w:hAnsiTheme="minorHAnsi" w:cstheme="minorBidi"/>
                <w:smallCaps w:val="0"/>
                <w:noProof/>
                <w:sz w:val="22"/>
                <w:szCs w:val="22"/>
              </w:rPr>
              <w:tab/>
            </w:r>
            <w:r w:rsidR="00FE46AB" w:rsidRPr="00D20109">
              <w:rPr>
                <w:rStyle w:val="Hyperlinkki"/>
                <w:noProof/>
              </w:rPr>
              <w:t>Ilmoittautuminen</w:t>
            </w:r>
            <w:r w:rsidR="00FE46AB">
              <w:rPr>
                <w:noProof/>
                <w:webHidden/>
              </w:rPr>
              <w:tab/>
            </w:r>
            <w:r w:rsidR="00FE46AB">
              <w:rPr>
                <w:noProof/>
                <w:webHidden/>
              </w:rPr>
              <w:fldChar w:fldCharType="begin"/>
            </w:r>
            <w:r w:rsidR="00FE46AB">
              <w:rPr>
                <w:noProof/>
                <w:webHidden/>
              </w:rPr>
              <w:instrText xml:space="preserve"> PAGEREF _Toc71120703 \h </w:instrText>
            </w:r>
            <w:r w:rsidR="00FE46AB">
              <w:rPr>
                <w:noProof/>
                <w:webHidden/>
              </w:rPr>
            </w:r>
            <w:r w:rsidR="00FE46AB">
              <w:rPr>
                <w:noProof/>
                <w:webHidden/>
              </w:rPr>
              <w:fldChar w:fldCharType="separate"/>
            </w:r>
            <w:r w:rsidR="001553A0">
              <w:rPr>
                <w:noProof/>
                <w:webHidden/>
              </w:rPr>
              <w:t>14</w:t>
            </w:r>
            <w:r w:rsidR="00FE46AB">
              <w:rPr>
                <w:noProof/>
                <w:webHidden/>
              </w:rPr>
              <w:fldChar w:fldCharType="end"/>
            </w:r>
          </w:hyperlink>
        </w:p>
        <w:p w14:paraId="508F7677" w14:textId="5157A1A6"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04" w:history="1">
            <w:r w:rsidR="00FE46AB" w:rsidRPr="00D20109">
              <w:rPr>
                <w:rStyle w:val="Hyperlinkki"/>
                <w:noProof/>
              </w:rPr>
              <w:t>5.2</w:t>
            </w:r>
            <w:r w:rsidR="00FE46AB">
              <w:rPr>
                <w:rFonts w:asciiTheme="minorHAnsi" w:eastAsiaTheme="minorEastAsia" w:hAnsiTheme="minorHAnsi" w:cstheme="minorBidi"/>
                <w:smallCaps w:val="0"/>
                <w:noProof/>
                <w:sz w:val="22"/>
                <w:szCs w:val="22"/>
              </w:rPr>
              <w:tab/>
            </w:r>
            <w:r w:rsidR="00FE46AB" w:rsidRPr="00D20109">
              <w:rPr>
                <w:rStyle w:val="Hyperlinkki"/>
                <w:noProof/>
              </w:rPr>
              <w:t>Allergiat ja ruokavaliot</w:t>
            </w:r>
            <w:r w:rsidR="00FE46AB">
              <w:rPr>
                <w:noProof/>
                <w:webHidden/>
              </w:rPr>
              <w:tab/>
            </w:r>
            <w:r w:rsidR="00FE46AB">
              <w:rPr>
                <w:noProof/>
                <w:webHidden/>
              </w:rPr>
              <w:fldChar w:fldCharType="begin"/>
            </w:r>
            <w:r w:rsidR="00FE46AB">
              <w:rPr>
                <w:noProof/>
                <w:webHidden/>
              </w:rPr>
              <w:instrText xml:space="preserve"> PAGEREF _Toc71120704 \h </w:instrText>
            </w:r>
            <w:r w:rsidR="00FE46AB">
              <w:rPr>
                <w:noProof/>
                <w:webHidden/>
              </w:rPr>
            </w:r>
            <w:r w:rsidR="00FE46AB">
              <w:rPr>
                <w:noProof/>
                <w:webHidden/>
              </w:rPr>
              <w:fldChar w:fldCharType="separate"/>
            </w:r>
            <w:r w:rsidR="001553A0">
              <w:rPr>
                <w:noProof/>
                <w:webHidden/>
              </w:rPr>
              <w:t>14</w:t>
            </w:r>
            <w:r w:rsidR="00FE46AB">
              <w:rPr>
                <w:noProof/>
                <w:webHidden/>
              </w:rPr>
              <w:fldChar w:fldCharType="end"/>
            </w:r>
          </w:hyperlink>
        </w:p>
        <w:p w14:paraId="2AC09F34" w14:textId="3F1EC2D9"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705" w:history="1">
            <w:r w:rsidR="00FE46AB" w:rsidRPr="00D20109">
              <w:rPr>
                <w:rStyle w:val="Hyperlinkki"/>
                <w:noProof/>
              </w:rPr>
              <w:t>5.3</w:t>
            </w:r>
            <w:r w:rsidR="00FE46AB">
              <w:rPr>
                <w:rFonts w:asciiTheme="minorHAnsi" w:eastAsiaTheme="minorEastAsia" w:hAnsiTheme="minorHAnsi" w:cstheme="minorBidi"/>
                <w:smallCaps w:val="0"/>
                <w:noProof/>
                <w:sz w:val="22"/>
                <w:szCs w:val="22"/>
              </w:rPr>
              <w:tab/>
            </w:r>
            <w:r w:rsidR="00FE46AB" w:rsidRPr="00D20109">
              <w:rPr>
                <w:rStyle w:val="Hyperlinkki"/>
                <w:noProof/>
              </w:rPr>
              <w:t>Maksukäytäntö</w:t>
            </w:r>
            <w:r w:rsidR="00FE46AB">
              <w:rPr>
                <w:noProof/>
                <w:webHidden/>
              </w:rPr>
              <w:tab/>
            </w:r>
            <w:r w:rsidR="00FE46AB">
              <w:rPr>
                <w:noProof/>
                <w:webHidden/>
              </w:rPr>
              <w:fldChar w:fldCharType="begin"/>
            </w:r>
            <w:r w:rsidR="00FE46AB">
              <w:rPr>
                <w:noProof/>
                <w:webHidden/>
              </w:rPr>
              <w:instrText xml:space="preserve"> PAGEREF _Toc71120705 \h </w:instrText>
            </w:r>
            <w:r w:rsidR="00FE46AB">
              <w:rPr>
                <w:noProof/>
                <w:webHidden/>
              </w:rPr>
            </w:r>
            <w:r w:rsidR="00FE46AB">
              <w:rPr>
                <w:noProof/>
                <w:webHidden/>
              </w:rPr>
              <w:fldChar w:fldCharType="separate"/>
            </w:r>
            <w:r w:rsidR="001553A0">
              <w:rPr>
                <w:noProof/>
                <w:webHidden/>
              </w:rPr>
              <w:t>15</w:t>
            </w:r>
            <w:r w:rsidR="00FE46AB">
              <w:rPr>
                <w:noProof/>
                <w:webHidden/>
              </w:rPr>
              <w:fldChar w:fldCharType="end"/>
            </w:r>
          </w:hyperlink>
        </w:p>
        <w:p w14:paraId="3AA85DEA" w14:textId="3869367E"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06" w:history="1">
            <w:r w:rsidR="00FE46AB" w:rsidRPr="00D20109">
              <w:rPr>
                <w:rStyle w:val="Hyperlinkki"/>
                <w:noProof/>
              </w:rPr>
              <w:t>5.4</w:t>
            </w:r>
            <w:r w:rsidR="00FE46AB">
              <w:rPr>
                <w:rFonts w:asciiTheme="minorHAnsi" w:eastAsiaTheme="minorEastAsia" w:hAnsiTheme="minorHAnsi" w:cstheme="minorBidi"/>
                <w:smallCaps w:val="0"/>
                <w:noProof/>
                <w:sz w:val="22"/>
                <w:szCs w:val="22"/>
              </w:rPr>
              <w:tab/>
            </w:r>
            <w:r w:rsidR="00FE46AB" w:rsidRPr="00D20109">
              <w:rPr>
                <w:rStyle w:val="Hyperlinkki"/>
                <w:noProof/>
              </w:rPr>
              <w:t>Leirille valmistautuminen</w:t>
            </w:r>
            <w:r w:rsidR="00FE46AB">
              <w:rPr>
                <w:noProof/>
                <w:webHidden/>
              </w:rPr>
              <w:tab/>
            </w:r>
            <w:r w:rsidR="00FE46AB">
              <w:rPr>
                <w:noProof/>
                <w:webHidden/>
              </w:rPr>
              <w:fldChar w:fldCharType="begin"/>
            </w:r>
            <w:r w:rsidR="00FE46AB">
              <w:rPr>
                <w:noProof/>
                <w:webHidden/>
              </w:rPr>
              <w:instrText xml:space="preserve"> PAGEREF _Toc71120706 \h </w:instrText>
            </w:r>
            <w:r w:rsidR="00FE46AB">
              <w:rPr>
                <w:noProof/>
                <w:webHidden/>
              </w:rPr>
            </w:r>
            <w:r w:rsidR="00FE46AB">
              <w:rPr>
                <w:noProof/>
                <w:webHidden/>
              </w:rPr>
              <w:fldChar w:fldCharType="separate"/>
            </w:r>
            <w:r w:rsidR="001553A0">
              <w:rPr>
                <w:noProof/>
                <w:webHidden/>
              </w:rPr>
              <w:t>15</w:t>
            </w:r>
            <w:r w:rsidR="00FE46AB">
              <w:rPr>
                <w:noProof/>
                <w:webHidden/>
              </w:rPr>
              <w:fldChar w:fldCharType="end"/>
            </w:r>
          </w:hyperlink>
        </w:p>
        <w:p w14:paraId="6827B38C" w14:textId="6E597D05"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07" w:history="1">
            <w:r w:rsidR="00FE46AB" w:rsidRPr="00D20109">
              <w:rPr>
                <w:rStyle w:val="Hyperlinkki"/>
                <w:noProof/>
              </w:rPr>
              <w:t>5.5</w:t>
            </w:r>
            <w:r w:rsidR="00FE46AB">
              <w:rPr>
                <w:rFonts w:asciiTheme="minorHAnsi" w:eastAsiaTheme="minorEastAsia" w:hAnsiTheme="minorHAnsi" w:cstheme="minorBidi"/>
                <w:smallCaps w:val="0"/>
                <w:noProof/>
                <w:sz w:val="22"/>
                <w:szCs w:val="22"/>
              </w:rPr>
              <w:tab/>
            </w:r>
            <w:r w:rsidR="00FE46AB" w:rsidRPr="00D20109">
              <w:rPr>
                <w:rStyle w:val="Hyperlinkki"/>
                <w:noProof/>
              </w:rPr>
              <w:t>Yhteydenotot leirille</w:t>
            </w:r>
            <w:r w:rsidR="00FE46AB">
              <w:rPr>
                <w:noProof/>
                <w:webHidden/>
              </w:rPr>
              <w:tab/>
            </w:r>
            <w:r w:rsidR="00FE46AB">
              <w:rPr>
                <w:noProof/>
                <w:webHidden/>
              </w:rPr>
              <w:fldChar w:fldCharType="begin"/>
            </w:r>
            <w:r w:rsidR="00FE46AB">
              <w:rPr>
                <w:noProof/>
                <w:webHidden/>
              </w:rPr>
              <w:instrText xml:space="preserve"> PAGEREF _Toc71120707 \h </w:instrText>
            </w:r>
            <w:r w:rsidR="00FE46AB">
              <w:rPr>
                <w:noProof/>
                <w:webHidden/>
              </w:rPr>
            </w:r>
            <w:r w:rsidR="00FE46AB">
              <w:rPr>
                <w:noProof/>
                <w:webHidden/>
              </w:rPr>
              <w:fldChar w:fldCharType="separate"/>
            </w:r>
            <w:r w:rsidR="001553A0">
              <w:rPr>
                <w:noProof/>
                <w:webHidden/>
              </w:rPr>
              <w:t>16</w:t>
            </w:r>
            <w:r w:rsidR="00FE46AB">
              <w:rPr>
                <w:noProof/>
                <w:webHidden/>
              </w:rPr>
              <w:fldChar w:fldCharType="end"/>
            </w:r>
          </w:hyperlink>
        </w:p>
        <w:p w14:paraId="561FDE05" w14:textId="72D90DF8"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08" w:history="1">
            <w:r w:rsidR="00FE46AB" w:rsidRPr="00D20109">
              <w:rPr>
                <w:rStyle w:val="Hyperlinkki"/>
                <w:noProof/>
              </w:rPr>
              <w:t>5.6</w:t>
            </w:r>
            <w:r w:rsidR="00FE46AB">
              <w:rPr>
                <w:rFonts w:asciiTheme="minorHAnsi" w:eastAsiaTheme="minorEastAsia" w:hAnsiTheme="minorHAnsi" w:cstheme="minorBidi"/>
                <w:smallCaps w:val="0"/>
                <w:noProof/>
                <w:sz w:val="22"/>
                <w:szCs w:val="22"/>
              </w:rPr>
              <w:tab/>
            </w:r>
            <w:r w:rsidR="00FE46AB" w:rsidRPr="00D20109">
              <w:rPr>
                <w:rStyle w:val="Hyperlinkki"/>
                <w:noProof/>
              </w:rPr>
              <w:t>Mitä retkelle mukaan?</w:t>
            </w:r>
            <w:r w:rsidR="00FE46AB">
              <w:rPr>
                <w:noProof/>
                <w:webHidden/>
              </w:rPr>
              <w:tab/>
            </w:r>
            <w:r w:rsidR="00FE46AB">
              <w:rPr>
                <w:noProof/>
                <w:webHidden/>
              </w:rPr>
              <w:fldChar w:fldCharType="begin"/>
            </w:r>
            <w:r w:rsidR="00FE46AB">
              <w:rPr>
                <w:noProof/>
                <w:webHidden/>
              </w:rPr>
              <w:instrText xml:space="preserve"> PAGEREF _Toc71120708 \h </w:instrText>
            </w:r>
            <w:r w:rsidR="00FE46AB">
              <w:rPr>
                <w:noProof/>
                <w:webHidden/>
              </w:rPr>
            </w:r>
            <w:r w:rsidR="00FE46AB">
              <w:rPr>
                <w:noProof/>
                <w:webHidden/>
              </w:rPr>
              <w:fldChar w:fldCharType="separate"/>
            </w:r>
            <w:r w:rsidR="001553A0">
              <w:rPr>
                <w:noProof/>
                <w:webHidden/>
              </w:rPr>
              <w:t>16</w:t>
            </w:r>
            <w:r w:rsidR="00FE46AB">
              <w:rPr>
                <w:noProof/>
                <w:webHidden/>
              </w:rPr>
              <w:fldChar w:fldCharType="end"/>
            </w:r>
          </w:hyperlink>
        </w:p>
        <w:p w14:paraId="1F954FB1" w14:textId="0D77A203"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09" w:history="1">
            <w:r w:rsidR="00FE46AB" w:rsidRPr="00D20109">
              <w:rPr>
                <w:rStyle w:val="Hyperlinkki"/>
                <w:noProof/>
              </w:rPr>
              <w:t>6</w:t>
            </w:r>
            <w:r w:rsidR="00FE46AB">
              <w:rPr>
                <w:rFonts w:asciiTheme="minorHAnsi" w:eastAsiaTheme="minorEastAsia" w:hAnsiTheme="minorHAnsi" w:cstheme="minorBidi"/>
                <w:b w:val="0"/>
                <w:caps w:val="0"/>
                <w:noProof/>
                <w:sz w:val="22"/>
              </w:rPr>
              <w:tab/>
            </w:r>
            <w:r w:rsidR="00FE46AB" w:rsidRPr="00D20109">
              <w:rPr>
                <w:rStyle w:val="Hyperlinkki"/>
                <w:noProof/>
              </w:rPr>
              <w:t>VARAINHANKINTA JA TALOUDENPITO</w:t>
            </w:r>
            <w:r w:rsidR="00FE46AB">
              <w:rPr>
                <w:noProof/>
                <w:webHidden/>
              </w:rPr>
              <w:tab/>
            </w:r>
            <w:r w:rsidR="00FE46AB">
              <w:rPr>
                <w:noProof/>
                <w:webHidden/>
              </w:rPr>
              <w:fldChar w:fldCharType="begin"/>
            </w:r>
            <w:r w:rsidR="00FE46AB">
              <w:rPr>
                <w:noProof/>
                <w:webHidden/>
              </w:rPr>
              <w:instrText xml:space="preserve"> PAGEREF _Toc71120709 \h </w:instrText>
            </w:r>
            <w:r w:rsidR="00FE46AB">
              <w:rPr>
                <w:noProof/>
                <w:webHidden/>
              </w:rPr>
            </w:r>
            <w:r w:rsidR="00FE46AB">
              <w:rPr>
                <w:noProof/>
                <w:webHidden/>
              </w:rPr>
              <w:fldChar w:fldCharType="separate"/>
            </w:r>
            <w:r w:rsidR="001553A0">
              <w:rPr>
                <w:noProof/>
                <w:webHidden/>
              </w:rPr>
              <w:t>17</w:t>
            </w:r>
            <w:r w:rsidR="00FE46AB">
              <w:rPr>
                <w:noProof/>
                <w:webHidden/>
              </w:rPr>
              <w:fldChar w:fldCharType="end"/>
            </w:r>
          </w:hyperlink>
        </w:p>
        <w:p w14:paraId="3E1F0607" w14:textId="29658633"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710" w:history="1">
            <w:r w:rsidR="00FE46AB" w:rsidRPr="00D20109">
              <w:rPr>
                <w:rStyle w:val="Hyperlinkki"/>
                <w:noProof/>
              </w:rPr>
              <w:t>6.1</w:t>
            </w:r>
            <w:r w:rsidR="00FE46AB">
              <w:rPr>
                <w:rFonts w:asciiTheme="minorHAnsi" w:eastAsiaTheme="minorEastAsia" w:hAnsiTheme="minorHAnsi" w:cstheme="minorBidi"/>
                <w:smallCaps w:val="0"/>
                <w:noProof/>
                <w:sz w:val="22"/>
                <w:szCs w:val="22"/>
              </w:rPr>
              <w:tab/>
            </w:r>
            <w:r w:rsidR="00FE46AB" w:rsidRPr="00D20109">
              <w:rPr>
                <w:rStyle w:val="Hyperlinkki"/>
                <w:noProof/>
              </w:rPr>
              <w:t>Yleisesti</w:t>
            </w:r>
            <w:r w:rsidR="00FE46AB">
              <w:rPr>
                <w:noProof/>
                <w:webHidden/>
              </w:rPr>
              <w:tab/>
            </w:r>
            <w:r w:rsidR="00FE46AB">
              <w:rPr>
                <w:noProof/>
                <w:webHidden/>
              </w:rPr>
              <w:fldChar w:fldCharType="begin"/>
            </w:r>
            <w:r w:rsidR="00FE46AB">
              <w:rPr>
                <w:noProof/>
                <w:webHidden/>
              </w:rPr>
              <w:instrText xml:space="preserve"> PAGEREF _Toc71120710 \h </w:instrText>
            </w:r>
            <w:r w:rsidR="00FE46AB">
              <w:rPr>
                <w:noProof/>
                <w:webHidden/>
              </w:rPr>
            </w:r>
            <w:r w:rsidR="00FE46AB">
              <w:rPr>
                <w:noProof/>
                <w:webHidden/>
              </w:rPr>
              <w:fldChar w:fldCharType="separate"/>
            </w:r>
            <w:r w:rsidR="001553A0">
              <w:rPr>
                <w:noProof/>
                <w:webHidden/>
              </w:rPr>
              <w:t>17</w:t>
            </w:r>
            <w:r w:rsidR="00FE46AB">
              <w:rPr>
                <w:noProof/>
                <w:webHidden/>
              </w:rPr>
              <w:fldChar w:fldCharType="end"/>
            </w:r>
          </w:hyperlink>
        </w:p>
        <w:p w14:paraId="47371462" w14:textId="66DCF23F"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11" w:history="1">
            <w:r w:rsidR="00FE46AB" w:rsidRPr="00D20109">
              <w:rPr>
                <w:rStyle w:val="Hyperlinkki"/>
                <w:noProof/>
              </w:rPr>
              <w:t>6.2</w:t>
            </w:r>
            <w:r w:rsidR="00FE46AB">
              <w:rPr>
                <w:rFonts w:asciiTheme="minorHAnsi" w:eastAsiaTheme="minorEastAsia" w:hAnsiTheme="minorHAnsi" w:cstheme="minorBidi"/>
                <w:smallCaps w:val="0"/>
                <w:noProof/>
                <w:sz w:val="22"/>
                <w:szCs w:val="22"/>
              </w:rPr>
              <w:tab/>
            </w:r>
            <w:r w:rsidR="00FE46AB" w:rsidRPr="00D20109">
              <w:rPr>
                <w:rStyle w:val="Hyperlinkki"/>
                <w:noProof/>
              </w:rPr>
              <w:t>Joulukampanja</w:t>
            </w:r>
            <w:r w:rsidR="00FE46AB">
              <w:rPr>
                <w:noProof/>
                <w:webHidden/>
              </w:rPr>
              <w:tab/>
            </w:r>
            <w:r w:rsidR="00FE46AB">
              <w:rPr>
                <w:noProof/>
                <w:webHidden/>
              </w:rPr>
              <w:fldChar w:fldCharType="begin"/>
            </w:r>
            <w:r w:rsidR="00FE46AB">
              <w:rPr>
                <w:noProof/>
                <w:webHidden/>
              </w:rPr>
              <w:instrText xml:space="preserve"> PAGEREF _Toc71120711 \h </w:instrText>
            </w:r>
            <w:r w:rsidR="00FE46AB">
              <w:rPr>
                <w:noProof/>
                <w:webHidden/>
              </w:rPr>
            </w:r>
            <w:r w:rsidR="00FE46AB">
              <w:rPr>
                <w:noProof/>
                <w:webHidden/>
              </w:rPr>
              <w:fldChar w:fldCharType="separate"/>
            </w:r>
            <w:r w:rsidR="001553A0">
              <w:rPr>
                <w:noProof/>
                <w:webHidden/>
              </w:rPr>
              <w:t>17</w:t>
            </w:r>
            <w:r w:rsidR="00FE46AB">
              <w:rPr>
                <w:noProof/>
                <w:webHidden/>
              </w:rPr>
              <w:fldChar w:fldCharType="end"/>
            </w:r>
          </w:hyperlink>
        </w:p>
        <w:p w14:paraId="2715C546" w14:textId="348F10A5"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12" w:history="1">
            <w:r w:rsidR="00FE46AB" w:rsidRPr="00D20109">
              <w:rPr>
                <w:rStyle w:val="Hyperlinkki"/>
                <w:noProof/>
              </w:rPr>
              <w:t>7</w:t>
            </w:r>
            <w:r w:rsidR="00FE46AB">
              <w:rPr>
                <w:rFonts w:asciiTheme="minorHAnsi" w:eastAsiaTheme="minorEastAsia" w:hAnsiTheme="minorHAnsi" w:cstheme="minorBidi"/>
                <w:b w:val="0"/>
                <w:caps w:val="0"/>
                <w:noProof/>
                <w:sz w:val="22"/>
              </w:rPr>
              <w:tab/>
            </w:r>
            <w:r w:rsidR="00FE46AB" w:rsidRPr="00D20109">
              <w:rPr>
                <w:rStyle w:val="Hyperlinkki"/>
                <w:noProof/>
              </w:rPr>
              <w:t>TIEDOTTAMINEN</w:t>
            </w:r>
            <w:r w:rsidR="00FE46AB">
              <w:rPr>
                <w:noProof/>
                <w:webHidden/>
              </w:rPr>
              <w:tab/>
            </w:r>
            <w:r w:rsidR="00FE46AB">
              <w:rPr>
                <w:noProof/>
                <w:webHidden/>
              </w:rPr>
              <w:fldChar w:fldCharType="begin"/>
            </w:r>
            <w:r w:rsidR="00FE46AB">
              <w:rPr>
                <w:noProof/>
                <w:webHidden/>
              </w:rPr>
              <w:instrText xml:space="preserve"> PAGEREF _Toc71120712 \h </w:instrText>
            </w:r>
            <w:r w:rsidR="00FE46AB">
              <w:rPr>
                <w:noProof/>
                <w:webHidden/>
              </w:rPr>
            </w:r>
            <w:r w:rsidR="00FE46AB">
              <w:rPr>
                <w:noProof/>
                <w:webHidden/>
              </w:rPr>
              <w:fldChar w:fldCharType="separate"/>
            </w:r>
            <w:r w:rsidR="001553A0">
              <w:rPr>
                <w:noProof/>
                <w:webHidden/>
              </w:rPr>
              <w:t>18</w:t>
            </w:r>
            <w:r w:rsidR="00FE46AB">
              <w:rPr>
                <w:noProof/>
                <w:webHidden/>
              </w:rPr>
              <w:fldChar w:fldCharType="end"/>
            </w:r>
          </w:hyperlink>
        </w:p>
        <w:p w14:paraId="093DE7D3" w14:textId="5C683C9D"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713" w:history="1">
            <w:r w:rsidR="00FE46AB" w:rsidRPr="00D20109">
              <w:rPr>
                <w:rStyle w:val="Hyperlinkki"/>
                <w:noProof/>
              </w:rPr>
              <w:t>7.1</w:t>
            </w:r>
            <w:r w:rsidR="00FE46AB">
              <w:rPr>
                <w:rFonts w:asciiTheme="minorHAnsi" w:eastAsiaTheme="minorEastAsia" w:hAnsiTheme="minorHAnsi" w:cstheme="minorBidi"/>
                <w:smallCaps w:val="0"/>
                <w:noProof/>
                <w:sz w:val="22"/>
                <w:szCs w:val="22"/>
              </w:rPr>
              <w:tab/>
            </w:r>
            <w:r w:rsidR="00FE46AB" w:rsidRPr="00D20109">
              <w:rPr>
                <w:rStyle w:val="Hyperlinkki"/>
                <w:noProof/>
              </w:rPr>
              <w:t>Tapahtumista ja leireistä tiedottaminen</w:t>
            </w:r>
            <w:r w:rsidR="00FE46AB">
              <w:rPr>
                <w:noProof/>
                <w:webHidden/>
              </w:rPr>
              <w:tab/>
            </w:r>
            <w:r w:rsidR="00FE46AB">
              <w:rPr>
                <w:noProof/>
                <w:webHidden/>
              </w:rPr>
              <w:fldChar w:fldCharType="begin"/>
            </w:r>
            <w:r w:rsidR="00FE46AB">
              <w:rPr>
                <w:noProof/>
                <w:webHidden/>
              </w:rPr>
              <w:instrText xml:space="preserve"> PAGEREF _Toc71120713 \h </w:instrText>
            </w:r>
            <w:r w:rsidR="00FE46AB">
              <w:rPr>
                <w:noProof/>
                <w:webHidden/>
              </w:rPr>
            </w:r>
            <w:r w:rsidR="00FE46AB">
              <w:rPr>
                <w:noProof/>
                <w:webHidden/>
              </w:rPr>
              <w:fldChar w:fldCharType="separate"/>
            </w:r>
            <w:r w:rsidR="001553A0">
              <w:rPr>
                <w:noProof/>
                <w:webHidden/>
              </w:rPr>
              <w:t>18</w:t>
            </w:r>
            <w:r w:rsidR="00FE46AB">
              <w:rPr>
                <w:noProof/>
                <w:webHidden/>
              </w:rPr>
              <w:fldChar w:fldCharType="end"/>
            </w:r>
          </w:hyperlink>
        </w:p>
        <w:p w14:paraId="26F33184" w14:textId="278E3398"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14" w:history="1">
            <w:r w:rsidR="00FE46AB" w:rsidRPr="00D20109">
              <w:rPr>
                <w:rStyle w:val="Hyperlinkki"/>
                <w:noProof/>
              </w:rPr>
              <w:t>7.2</w:t>
            </w:r>
            <w:r w:rsidR="00FE46AB">
              <w:rPr>
                <w:rFonts w:asciiTheme="minorHAnsi" w:eastAsiaTheme="minorEastAsia" w:hAnsiTheme="minorHAnsi" w:cstheme="minorBidi"/>
                <w:smallCaps w:val="0"/>
                <w:noProof/>
                <w:sz w:val="22"/>
                <w:szCs w:val="22"/>
              </w:rPr>
              <w:tab/>
            </w:r>
            <w:r w:rsidR="00FE46AB" w:rsidRPr="00D20109">
              <w:rPr>
                <w:rStyle w:val="Hyperlinkki"/>
                <w:noProof/>
              </w:rPr>
              <w:t>WWW-sivut, some ja sähköposti</w:t>
            </w:r>
            <w:r w:rsidR="00FE46AB">
              <w:rPr>
                <w:noProof/>
                <w:webHidden/>
              </w:rPr>
              <w:tab/>
            </w:r>
            <w:r w:rsidR="00FE46AB">
              <w:rPr>
                <w:noProof/>
                <w:webHidden/>
              </w:rPr>
              <w:fldChar w:fldCharType="begin"/>
            </w:r>
            <w:r w:rsidR="00FE46AB">
              <w:rPr>
                <w:noProof/>
                <w:webHidden/>
              </w:rPr>
              <w:instrText xml:space="preserve"> PAGEREF _Toc71120714 \h </w:instrText>
            </w:r>
            <w:r w:rsidR="00FE46AB">
              <w:rPr>
                <w:noProof/>
                <w:webHidden/>
              </w:rPr>
            </w:r>
            <w:r w:rsidR="00FE46AB">
              <w:rPr>
                <w:noProof/>
                <w:webHidden/>
              </w:rPr>
              <w:fldChar w:fldCharType="separate"/>
            </w:r>
            <w:r w:rsidR="001553A0">
              <w:rPr>
                <w:noProof/>
                <w:webHidden/>
              </w:rPr>
              <w:t>18</w:t>
            </w:r>
            <w:r w:rsidR="00FE46AB">
              <w:rPr>
                <w:noProof/>
                <w:webHidden/>
              </w:rPr>
              <w:fldChar w:fldCharType="end"/>
            </w:r>
          </w:hyperlink>
        </w:p>
        <w:p w14:paraId="5ABF60B4" w14:textId="5798601B" w:rsidR="00FE46AB" w:rsidRDefault="00263C88">
          <w:pPr>
            <w:pStyle w:val="Sisluet2"/>
            <w:tabs>
              <w:tab w:val="right" w:leader="dot" w:pos="9628"/>
            </w:tabs>
            <w:rPr>
              <w:rFonts w:asciiTheme="minorHAnsi" w:eastAsiaTheme="minorEastAsia" w:hAnsiTheme="minorHAnsi" w:cstheme="minorBidi"/>
              <w:smallCaps w:val="0"/>
              <w:noProof/>
              <w:sz w:val="22"/>
              <w:szCs w:val="22"/>
            </w:rPr>
          </w:pPr>
          <w:hyperlink w:anchor="_Toc71120715" w:history="1">
            <w:r w:rsidR="00FE46AB" w:rsidRPr="00D20109">
              <w:rPr>
                <w:rStyle w:val="Hyperlinkki"/>
                <w:noProof/>
              </w:rPr>
              <w:t>7.3</w:t>
            </w:r>
            <w:r w:rsidR="00FE46AB">
              <w:rPr>
                <w:rFonts w:asciiTheme="minorHAnsi" w:eastAsiaTheme="minorEastAsia" w:hAnsiTheme="minorHAnsi" w:cstheme="minorBidi"/>
                <w:smallCaps w:val="0"/>
                <w:noProof/>
                <w:sz w:val="22"/>
                <w:szCs w:val="22"/>
              </w:rPr>
              <w:tab/>
            </w:r>
            <w:r w:rsidR="00FE46AB" w:rsidRPr="00D20109">
              <w:rPr>
                <w:rStyle w:val="Hyperlinkki"/>
                <w:noProof/>
              </w:rPr>
              <w:t>Vanhempainillat</w:t>
            </w:r>
            <w:r w:rsidR="00FE46AB">
              <w:rPr>
                <w:noProof/>
                <w:webHidden/>
              </w:rPr>
              <w:tab/>
            </w:r>
            <w:r w:rsidR="00FE46AB">
              <w:rPr>
                <w:noProof/>
                <w:webHidden/>
              </w:rPr>
              <w:fldChar w:fldCharType="begin"/>
            </w:r>
            <w:r w:rsidR="00FE46AB">
              <w:rPr>
                <w:noProof/>
                <w:webHidden/>
              </w:rPr>
              <w:instrText xml:space="preserve"> PAGEREF _Toc71120715 \h </w:instrText>
            </w:r>
            <w:r w:rsidR="00FE46AB">
              <w:rPr>
                <w:noProof/>
                <w:webHidden/>
              </w:rPr>
            </w:r>
            <w:r w:rsidR="00FE46AB">
              <w:rPr>
                <w:noProof/>
                <w:webHidden/>
              </w:rPr>
              <w:fldChar w:fldCharType="separate"/>
            </w:r>
            <w:r w:rsidR="001553A0">
              <w:rPr>
                <w:noProof/>
                <w:webHidden/>
              </w:rPr>
              <w:t>18</w:t>
            </w:r>
            <w:r w:rsidR="00FE46AB">
              <w:rPr>
                <w:noProof/>
                <w:webHidden/>
              </w:rPr>
              <w:fldChar w:fldCharType="end"/>
            </w:r>
          </w:hyperlink>
        </w:p>
        <w:p w14:paraId="7AEDCBBA" w14:textId="5693D0F1" w:rsidR="00FE46AB" w:rsidRDefault="00263C88">
          <w:pPr>
            <w:pStyle w:val="Sisluet2"/>
            <w:tabs>
              <w:tab w:val="left" w:pos="1418"/>
              <w:tab w:val="right" w:leader="dot" w:pos="9628"/>
            </w:tabs>
            <w:rPr>
              <w:rFonts w:asciiTheme="minorHAnsi" w:eastAsiaTheme="minorEastAsia" w:hAnsiTheme="minorHAnsi" w:cstheme="minorBidi"/>
              <w:smallCaps w:val="0"/>
              <w:noProof/>
              <w:sz w:val="22"/>
              <w:szCs w:val="22"/>
            </w:rPr>
          </w:pPr>
          <w:hyperlink w:anchor="_Toc71120716" w:history="1">
            <w:r w:rsidR="00FE46AB" w:rsidRPr="00D20109">
              <w:rPr>
                <w:rStyle w:val="Hyperlinkki"/>
                <w:noProof/>
              </w:rPr>
              <w:t>7.4</w:t>
            </w:r>
            <w:r w:rsidR="00FE46AB">
              <w:rPr>
                <w:rFonts w:asciiTheme="minorHAnsi" w:eastAsiaTheme="minorEastAsia" w:hAnsiTheme="minorHAnsi" w:cstheme="minorBidi"/>
                <w:smallCaps w:val="0"/>
                <w:noProof/>
                <w:sz w:val="22"/>
                <w:szCs w:val="22"/>
              </w:rPr>
              <w:tab/>
            </w:r>
            <w:r w:rsidR="00FE46AB" w:rsidRPr="00D20109">
              <w:rPr>
                <w:rStyle w:val="Hyperlinkki"/>
                <w:noProof/>
              </w:rPr>
              <w:t>Kuvaaminen ja haastattelu partiotapahtumissa</w:t>
            </w:r>
            <w:r w:rsidR="00FE46AB">
              <w:rPr>
                <w:noProof/>
                <w:webHidden/>
              </w:rPr>
              <w:tab/>
            </w:r>
            <w:r w:rsidR="00FE46AB">
              <w:rPr>
                <w:noProof/>
                <w:webHidden/>
              </w:rPr>
              <w:fldChar w:fldCharType="begin"/>
            </w:r>
            <w:r w:rsidR="00FE46AB">
              <w:rPr>
                <w:noProof/>
                <w:webHidden/>
              </w:rPr>
              <w:instrText xml:space="preserve"> PAGEREF _Toc71120716 \h </w:instrText>
            </w:r>
            <w:r w:rsidR="00FE46AB">
              <w:rPr>
                <w:noProof/>
                <w:webHidden/>
              </w:rPr>
            </w:r>
            <w:r w:rsidR="00FE46AB">
              <w:rPr>
                <w:noProof/>
                <w:webHidden/>
              </w:rPr>
              <w:fldChar w:fldCharType="separate"/>
            </w:r>
            <w:r w:rsidR="001553A0">
              <w:rPr>
                <w:noProof/>
                <w:webHidden/>
              </w:rPr>
              <w:t>19</w:t>
            </w:r>
            <w:r w:rsidR="00FE46AB">
              <w:rPr>
                <w:noProof/>
                <w:webHidden/>
              </w:rPr>
              <w:fldChar w:fldCharType="end"/>
            </w:r>
          </w:hyperlink>
        </w:p>
        <w:p w14:paraId="0FADA5D2" w14:textId="0E91F1F2"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17" w:history="1">
            <w:r w:rsidR="00FE46AB" w:rsidRPr="00D20109">
              <w:rPr>
                <w:rStyle w:val="Hyperlinkki"/>
                <w:noProof/>
              </w:rPr>
              <w:t>8</w:t>
            </w:r>
            <w:r w:rsidR="00FE46AB">
              <w:rPr>
                <w:rFonts w:asciiTheme="minorHAnsi" w:eastAsiaTheme="minorEastAsia" w:hAnsiTheme="minorHAnsi" w:cstheme="minorBidi"/>
                <w:b w:val="0"/>
                <w:caps w:val="0"/>
                <w:noProof/>
                <w:sz w:val="22"/>
              </w:rPr>
              <w:tab/>
            </w:r>
            <w:r w:rsidR="00FE46AB" w:rsidRPr="00D20109">
              <w:rPr>
                <w:rStyle w:val="Hyperlinkki"/>
                <w:noProof/>
              </w:rPr>
              <w:t>VANHEMPAINNEUVOSTO JA AIKUISET PARTIOSSA</w:t>
            </w:r>
            <w:r w:rsidR="00FE46AB">
              <w:rPr>
                <w:noProof/>
                <w:webHidden/>
              </w:rPr>
              <w:tab/>
            </w:r>
            <w:r w:rsidR="00FE46AB">
              <w:rPr>
                <w:noProof/>
                <w:webHidden/>
              </w:rPr>
              <w:fldChar w:fldCharType="begin"/>
            </w:r>
            <w:r w:rsidR="00FE46AB">
              <w:rPr>
                <w:noProof/>
                <w:webHidden/>
              </w:rPr>
              <w:instrText xml:space="preserve"> PAGEREF _Toc71120717 \h </w:instrText>
            </w:r>
            <w:r w:rsidR="00FE46AB">
              <w:rPr>
                <w:noProof/>
                <w:webHidden/>
              </w:rPr>
            </w:r>
            <w:r w:rsidR="00FE46AB">
              <w:rPr>
                <w:noProof/>
                <w:webHidden/>
              </w:rPr>
              <w:fldChar w:fldCharType="separate"/>
            </w:r>
            <w:r w:rsidR="001553A0">
              <w:rPr>
                <w:noProof/>
                <w:webHidden/>
              </w:rPr>
              <w:t>19</w:t>
            </w:r>
            <w:r w:rsidR="00FE46AB">
              <w:rPr>
                <w:noProof/>
                <w:webHidden/>
              </w:rPr>
              <w:fldChar w:fldCharType="end"/>
            </w:r>
          </w:hyperlink>
        </w:p>
        <w:p w14:paraId="13BF1786" w14:textId="42379DCA"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18" w:history="1">
            <w:r w:rsidR="00FE46AB" w:rsidRPr="00D20109">
              <w:rPr>
                <w:rStyle w:val="Hyperlinkki"/>
                <w:noProof/>
              </w:rPr>
              <w:t>9</w:t>
            </w:r>
            <w:r w:rsidR="00FE46AB">
              <w:rPr>
                <w:rFonts w:asciiTheme="minorHAnsi" w:eastAsiaTheme="minorEastAsia" w:hAnsiTheme="minorHAnsi" w:cstheme="minorBidi"/>
                <w:b w:val="0"/>
                <w:caps w:val="0"/>
                <w:noProof/>
                <w:sz w:val="22"/>
              </w:rPr>
              <w:tab/>
            </w:r>
            <w:r w:rsidR="00FE46AB" w:rsidRPr="00D20109">
              <w:rPr>
                <w:rStyle w:val="Hyperlinkki"/>
                <w:noProof/>
              </w:rPr>
              <w:t>VUOSITTAISIA TAPAHTUMIA</w:t>
            </w:r>
            <w:r w:rsidR="00FE46AB">
              <w:rPr>
                <w:noProof/>
                <w:webHidden/>
              </w:rPr>
              <w:tab/>
            </w:r>
            <w:r w:rsidR="00FE46AB">
              <w:rPr>
                <w:noProof/>
                <w:webHidden/>
              </w:rPr>
              <w:fldChar w:fldCharType="begin"/>
            </w:r>
            <w:r w:rsidR="00FE46AB">
              <w:rPr>
                <w:noProof/>
                <w:webHidden/>
              </w:rPr>
              <w:instrText xml:space="preserve"> PAGEREF _Toc71120718 \h </w:instrText>
            </w:r>
            <w:r w:rsidR="00FE46AB">
              <w:rPr>
                <w:noProof/>
                <w:webHidden/>
              </w:rPr>
            </w:r>
            <w:r w:rsidR="00FE46AB">
              <w:rPr>
                <w:noProof/>
                <w:webHidden/>
              </w:rPr>
              <w:fldChar w:fldCharType="separate"/>
            </w:r>
            <w:r w:rsidR="001553A0">
              <w:rPr>
                <w:noProof/>
                <w:webHidden/>
              </w:rPr>
              <w:t>19</w:t>
            </w:r>
            <w:r w:rsidR="00FE46AB">
              <w:rPr>
                <w:noProof/>
                <w:webHidden/>
              </w:rPr>
              <w:fldChar w:fldCharType="end"/>
            </w:r>
          </w:hyperlink>
        </w:p>
        <w:p w14:paraId="24F625EE" w14:textId="0F68AA55" w:rsidR="00FE46AB" w:rsidRDefault="00263C88">
          <w:pPr>
            <w:pStyle w:val="Sisluet1"/>
            <w:tabs>
              <w:tab w:val="right" w:leader="dot" w:pos="9628"/>
            </w:tabs>
            <w:rPr>
              <w:rFonts w:asciiTheme="minorHAnsi" w:eastAsiaTheme="minorEastAsia" w:hAnsiTheme="minorHAnsi" w:cstheme="minorBidi"/>
              <w:b w:val="0"/>
              <w:caps w:val="0"/>
              <w:noProof/>
              <w:sz w:val="22"/>
            </w:rPr>
          </w:pPr>
          <w:hyperlink w:anchor="_Toc71120719" w:history="1">
            <w:r w:rsidR="00FE46AB" w:rsidRPr="00D20109">
              <w:rPr>
                <w:rStyle w:val="Hyperlinkki"/>
                <w:noProof/>
              </w:rPr>
              <w:t>10</w:t>
            </w:r>
            <w:r w:rsidR="00FE46AB">
              <w:rPr>
                <w:rFonts w:asciiTheme="minorHAnsi" w:eastAsiaTheme="minorEastAsia" w:hAnsiTheme="minorHAnsi" w:cstheme="minorBidi"/>
                <w:b w:val="0"/>
                <w:caps w:val="0"/>
                <w:noProof/>
                <w:sz w:val="22"/>
              </w:rPr>
              <w:tab/>
            </w:r>
            <w:r w:rsidR="00FE46AB" w:rsidRPr="00D20109">
              <w:rPr>
                <w:rStyle w:val="Hyperlinkki"/>
                <w:noProof/>
              </w:rPr>
              <w:t>ASIAT PÄHKINÄNKUORESSA</w:t>
            </w:r>
            <w:r w:rsidR="00FE46AB">
              <w:rPr>
                <w:noProof/>
                <w:webHidden/>
              </w:rPr>
              <w:tab/>
            </w:r>
            <w:r w:rsidR="00FE46AB">
              <w:rPr>
                <w:noProof/>
                <w:webHidden/>
              </w:rPr>
              <w:fldChar w:fldCharType="begin"/>
            </w:r>
            <w:r w:rsidR="00FE46AB">
              <w:rPr>
                <w:noProof/>
                <w:webHidden/>
              </w:rPr>
              <w:instrText xml:space="preserve"> PAGEREF _Toc71120719 \h </w:instrText>
            </w:r>
            <w:r w:rsidR="00FE46AB">
              <w:rPr>
                <w:noProof/>
                <w:webHidden/>
              </w:rPr>
            </w:r>
            <w:r w:rsidR="00FE46AB">
              <w:rPr>
                <w:noProof/>
                <w:webHidden/>
              </w:rPr>
              <w:fldChar w:fldCharType="separate"/>
            </w:r>
            <w:r w:rsidR="001553A0">
              <w:rPr>
                <w:noProof/>
                <w:webHidden/>
              </w:rPr>
              <w:t>20</w:t>
            </w:r>
            <w:r w:rsidR="00FE46AB">
              <w:rPr>
                <w:noProof/>
                <w:webHidden/>
              </w:rPr>
              <w:fldChar w:fldCharType="end"/>
            </w:r>
          </w:hyperlink>
        </w:p>
        <w:p w14:paraId="526EB7EC" w14:textId="1219E26C" w:rsidR="00A5692E" w:rsidRDefault="00A5692E">
          <w:r>
            <w:rPr>
              <w:b/>
              <w:bCs/>
            </w:rPr>
            <w:fldChar w:fldCharType="end"/>
          </w:r>
        </w:p>
      </w:sdtContent>
    </w:sdt>
    <w:p w14:paraId="63B37227" w14:textId="72F6B9EB" w:rsidR="00A5692E" w:rsidRDefault="00AE54A5" w:rsidP="00AE54A5">
      <w:pPr>
        <w:spacing w:before="220"/>
        <w:rPr>
          <w:rFonts w:eastAsiaTheme="minorEastAsia" w:cstheme="minorBidi"/>
        </w:rPr>
      </w:pPr>
      <w:r>
        <w:rPr>
          <w:rFonts w:eastAsiaTheme="minorEastAsia" w:cstheme="minorBidi"/>
        </w:rPr>
        <w:br w:type="page"/>
      </w:r>
    </w:p>
    <w:p w14:paraId="1AAF58A1" w14:textId="4A07EB55" w:rsidR="00513DD6" w:rsidRPr="003D7550" w:rsidRDefault="00513DD6" w:rsidP="00513DD6">
      <w:pPr>
        <w:pStyle w:val="Otsikko1"/>
        <w:jc w:val="both"/>
      </w:pPr>
      <w:bookmarkStart w:id="0" w:name="_Toc35606492"/>
      <w:bookmarkStart w:id="1" w:name="_Toc71120678"/>
      <w:r w:rsidRPr="003D7550">
        <w:lastRenderedPageBreak/>
        <w:t>PARTIOSTA YLEISESTI</w:t>
      </w:r>
      <w:bookmarkEnd w:id="0"/>
      <w:bookmarkEnd w:id="1"/>
    </w:p>
    <w:p w14:paraId="53E7C66B" w14:textId="34251AE1" w:rsidR="00513DD6" w:rsidRDefault="00513DD6" w:rsidP="00513DD6">
      <w:pPr>
        <w:pStyle w:val="Otsikko2"/>
      </w:pPr>
      <w:bookmarkStart w:id="2" w:name="_Toc35606493"/>
      <w:bookmarkStart w:id="3" w:name="_Toc71120679"/>
      <w:r w:rsidRPr="00513DD6">
        <w:t>Mitä partio on?</w:t>
      </w:r>
      <w:bookmarkEnd w:id="2"/>
      <w:bookmarkEnd w:id="3"/>
    </w:p>
    <w:p w14:paraId="0E84F21F" w14:textId="77777777" w:rsidR="0003189B" w:rsidRPr="0003189B" w:rsidRDefault="0003189B" w:rsidP="0003189B">
      <w:pPr>
        <w:pStyle w:val="Leipteksti"/>
      </w:pPr>
    </w:p>
    <w:p w14:paraId="7DB3DDF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Partion paikallisyhdistys on lippukunta, jonka sisällä partiolaiset toimivat pienemmissä ryhmissä; ikäkautensa mukaan laumassa, joukkueessa tai vartiossa. Ryhmässä kasvaa vastuuseen ja oppii, että kaikkien ei tarvitse osata kaikkea. Pienryhmässä muodostuu myös hyvä yhteishenki ja lapset ja nuoret saavat tukea vertaisistaan.</w:t>
      </w:r>
    </w:p>
    <w:p w14:paraId="785770E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D93007E"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Partiotoiminnan tarkoituksena on tukea ihmisen kasvua ottaen huomioon ikätason mukaiset kehitysvaiheet ja yksilölliset ominaispiirteet. Partiokasvatuksen tavoitteena on, että lapsi ja nuori oppii toimimaan aktiivisesti ja vastuuntuntoisesti suhteessa omaan itseensä, toisiin ihmisiin, yhteiskuntaan ja ympäristöönsä.</w:t>
      </w:r>
    </w:p>
    <w:p w14:paraId="1B86D2FE"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1E591F5C"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Partiolupaus on yhteistä kaikille maailman partiolaisille. Se ei ole vala vaan lupaus, joka velvoittaa meitä pyrkimään joka päivä kohti partioihanteita, parhaan kykymme mukaan. Partiossa uskotaan ihmisen henkilökohtaiseen kehitykseen. Kehitystä tukevat seuraavat periaatteet: toisten hyväksyminen, uuden oppiminen, maailmankatsomuksen avartuminen ja usko korkeimpaan.</w:t>
      </w:r>
    </w:p>
    <w:p w14:paraId="5C14D20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25CA4CEE" w14:textId="11F3152F" w:rsidR="00513DD6" w:rsidRPr="008935FB" w:rsidRDefault="00513DD6" w:rsidP="00513DD6">
      <w:pPr>
        <w:spacing w:line="360" w:lineRule="auto"/>
        <w:jc w:val="both"/>
        <w:rPr>
          <w:rFonts w:eastAsiaTheme="minorEastAsia" w:cstheme="minorBidi"/>
        </w:rPr>
      </w:pPr>
      <w:r w:rsidRPr="008935FB">
        <w:rPr>
          <w:rFonts w:eastAsiaTheme="minorEastAsia" w:cstheme="minorBidi"/>
        </w:rPr>
        <w:t xml:space="preserve">Partiotoiminta on vapaaehtoista </w:t>
      </w:r>
      <w:r w:rsidRPr="0028230E">
        <w:rPr>
          <w:rFonts w:eastAsiaTheme="minorEastAsia" w:cstheme="minorBidi"/>
        </w:rPr>
        <w:t xml:space="preserve">kansalaistoimintaa. Partio on myös johtajille harrastus ja he maksavat partionjäsenmaksun sekä retkimaksuja. </w:t>
      </w:r>
      <w:r w:rsidRPr="008935FB">
        <w:rPr>
          <w:rFonts w:eastAsiaTheme="minorEastAsia" w:cstheme="minorBidi"/>
        </w:rPr>
        <w:t>Partio on nuortenliike, jossa eri-ikäiset aikuiset ohjaavat ja tukevat lasten ja nuorten kasvua. Partio on puoluepoliittisesti sitoutumaton järjestö.</w:t>
      </w:r>
      <w:r>
        <w:rPr>
          <w:rFonts w:eastAsiaTheme="minorEastAsia" w:cstheme="minorBidi"/>
        </w:rPr>
        <w:t xml:space="preserve"> </w:t>
      </w:r>
      <w:r w:rsidRPr="00BA5E8D">
        <w:rPr>
          <w:rFonts w:eastAsiaTheme="minorEastAsia" w:cstheme="minorBidi"/>
        </w:rPr>
        <w:t xml:space="preserve">Partiotoiminta on avointa kaikille, jotka hyväksyvät partioliikkeen arvopohjan. </w:t>
      </w:r>
      <w:r w:rsidR="002F28CE">
        <w:rPr>
          <w:rFonts w:eastAsiaTheme="minorEastAsia" w:cstheme="minorBidi"/>
        </w:rPr>
        <w:t>Partiossa</w:t>
      </w:r>
      <w:r w:rsidRPr="00BA5E8D">
        <w:rPr>
          <w:rFonts w:eastAsiaTheme="minorEastAsia" w:cstheme="minorBidi"/>
        </w:rPr>
        <w:t xml:space="preserve"> jokainen saa harrastaa ja tehdä vapaaehtoistyötä partiossa kokematta häirintää tai syrjintää. </w:t>
      </w:r>
    </w:p>
    <w:p w14:paraId="5CF6200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9367C2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Partioliike on kansainvälinen: partiolaisia on miltei kaikissa maailman maissa. Yhteensä meitä on yli 40 miljoonaa, Suomessa yli 65 000. Lippukuntamme kuuluu (</w:t>
      </w:r>
      <w:r w:rsidRPr="00513DD6">
        <w:rPr>
          <w:rFonts w:eastAsiaTheme="minorEastAsia" w:cstheme="minorBidi"/>
          <w:i/>
          <w:iCs/>
          <w:color w:val="0070C0"/>
        </w:rPr>
        <w:t>Mahdollinen aluejärjestö</w:t>
      </w:r>
      <w:r w:rsidRPr="008935FB">
        <w:rPr>
          <w:rFonts w:eastAsiaTheme="minorEastAsia" w:cstheme="minorBidi"/>
        </w:rPr>
        <w:t>), (</w:t>
      </w:r>
      <w:r w:rsidRPr="00513DD6">
        <w:rPr>
          <w:rFonts w:eastAsiaTheme="minorEastAsia" w:cstheme="minorBidi"/>
          <w:i/>
          <w:iCs/>
          <w:color w:val="0070C0"/>
        </w:rPr>
        <w:t>Partiopiiri</w:t>
      </w:r>
      <w:r w:rsidRPr="008935FB">
        <w:rPr>
          <w:rFonts w:eastAsiaTheme="minorEastAsia" w:cstheme="minorBidi"/>
        </w:rPr>
        <w:t>) sekä Suomen Partiolaisiin. Lippukunnan ohella sekä aluejärjestö, piiri että keskusjärjestö järjestävät partiotapahtumia, joihin lippukuntamme jäsenet voivat osallistua.</w:t>
      </w:r>
    </w:p>
    <w:p w14:paraId="1E7DC44C" w14:textId="1D495493" w:rsidR="00513DD6" w:rsidRDefault="00513DD6" w:rsidP="00EF29FA">
      <w:pPr>
        <w:pStyle w:val="Otsikko3"/>
      </w:pPr>
      <w:bookmarkStart w:id="4" w:name="_Toc35606494"/>
      <w:bookmarkStart w:id="5" w:name="_Toc71120680"/>
      <w:r w:rsidRPr="0019649C">
        <w:t>Partiolupaus</w:t>
      </w:r>
      <w:bookmarkEnd w:id="4"/>
      <w:bookmarkEnd w:id="5"/>
    </w:p>
    <w:p w14:paraId="213E3F8E" w14:textId="77777777" w:rsidR="0003189B" w:rsidRPr="0003189B" w:rsidRDefault="0003189B" w:rsidP="0003189B">
      <w:pPr>
        <w:pStyle w:val="Leipteksti"/>
      </w:pPr>
    </w:p>
    <w:p w14:paraId="4BF0BB45" w14:textId="1AA60FF9" w:rsidR="00FC37EF" w:rsidRDefault="00FC37EF" w:rsidP="00513DD6">
      <w:pPr>
        <w:pBdr>
          <w:top w:val="nil"/>
          <w:left w:val="nil"/>
          <w:bottom w:val="nil"/>
          <w:right w:val="nil"/>
          <w:between w:val="nil"/>
        </w:pBdr>
        <w:spacing w:line="360" w:lineRule="auto"/>
        <w:jc w:val="both"/>
        <w:rPr>
          <w:rFonts w:eastAsiaTheme="minorEastAsia" w:cstheme="minorBidi"/>
        </w:rPr>
      </w:pPr>
      <w:r w:rsidRPr="00FC37EF">
        <w:rPr>
          <w:rFonts w:eastAsiaTheme="minorEastAsia" w:cstheme="minorBidi"/>
        </w:rPr>
        <w:t>Lupaan parhaani mukaan elää maani ja maailman parhaaksi, kasvaa katsomuksessani ja toteuttaa &lt;ikäkauden&gt; ihanteita joka päivä</w:t>
      </w:r>
      <w:r w:rsidR="00513DD6" w:rsidRPr="008935FB">
        <w:rPr>
          <w:rFonts w:eastAsiaTheme="minorEastAsia" w:cstheme="minorBidi"/>
        </w:rPr>
        <w:t>.</w:t>
      </w:r>
    </w:p>
    <w:p w14:paraId="6FBF7D73" w14:textId="77777777" w:rsidR="0003189B" w:rsidRPr="008935FB" w:rsidRDefault="0003189B" w:rsidP="00513DD6">
      <w:pPr>
        <w:pBdr>
          <w:top w:val="nil"/>
          <w:left w:val="nil"/>
          <w:bottom w:val="nil"/>
          <w:right w:val="nil"/>
          <w:between w:val="nil"/>
        </w:pBdr>
        <w:spacing w:line="360" w:lineRule="auto"/>
        <w:jc w:val="both"/>
        <w:rPr>
          <w:rFonts w:eastAsiaTheme="minorEastAsia" w:cstheme="minorBidi"/>
        </w:rPr>
      </w:pPr>
    </w:p>
    <w:p w14:paraId="71C8BF25" w14:textId="6C18EE3E" w:rsidR="00513DD6" w:rsidRDefault="00513DD6" w:rsidP="00EF29FA">
      <w:pPr>
        <w:pStyle w:val="Otsikko3"/>
      </w:pPr>
      <w:bookmarkStart w:id="6" w:name="_Toc35606495"/>
      <w:bookmarkStart w:id="7" w:name="_Toc71120681"/>
      <w:r w:rsidRPr="0019649C">
        <w:t>Partioihanteet</w:t>
      </w:r>
      <w:bookmarkEnd w:id="6"/>
      <w:bookmarkEnd w:id="7"/>
    </w:p>
    <w:p w14:paraId="1378C18E" w14:textId="77777777" w:rsidR="0003189B" w:rsidRPr="0003189B" w:rsidRDefault="0003189B" w:rsidP="0003189B">
      <w:pPr>
        <w:pStyle w:val="Leipteksti"/>
      </w:pPr>
    </w:p>
    <w:p w14:paraId="3D59E30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Kunnioittaa toista ihmistä</w:t>
      </w:r>
    </w:p>
    <w:p w14:paraId="3C6775A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lastRenderedPageBreak/>
        <w:t>Rakastaa luontoa ja suojella ympäristöä</w:t>
      </w:r>
    </w:p>
    <w:p w14:paraId="6819A05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Olla luotettava</w:t>
      </w:r>
    </w:p>
    <w:p w14:paraId="3A2A3D6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Rakentaa ystävyyttä yli rajojen</w:t>
      </w:r>
    </w:p>
    <w:p w14:paraId="0182203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Tuntea vastuunsa ja tarttua toimeen</w:t>
      </w:r>
    </w:p>
    <w:p w14:paraId="781A8D42"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Kehittää itseään ihmisenä</w:t>
      </w:r>
    </w:p>
    <w:p w14:paraId="2DAA0E6C" w14:textId="77777777" w:rsidR="00513DD6" w:rsidRPr="0019649C"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Etsiä elämän totuutta</w:t>
      </w:r>
    </w:p>
    <w:p w14:paraId="18CD9B9E" w14:textId="203C953F" w:rsidR="00513DD6" w:rsidRDefault="00513DD6" w:rsidP="00EF29FA">
      <w:pPr>
        <w:pStyle w:val="Otsikko3"/>
      </w:pPr>
      <w:bookmarkStart w:id="8" w:name="_Toc35606496"/>
      <w:bookmarkStart w:id="9" w:name="_Toc71120682"/>
      <w:r w:rsidRPr="0019649C">
        <w:t>Kasvatustavoitteet</w:t>
      </w:r>
      <w:bookmarkEnd w:id="8"/>
      <w:bookmarkEnd w:id="9"/>
    </w:p>
    <w:p w14:paraId="4F365E17" w14:textId="77777777" w:rsidR="0003189B" w:rsidRPr="0003189B" w:rsidRDefault="0003189B" w:rsidP="0003189B">
      <w:pPr>
        <w:pStyle w:val="Leipteksti"/>
      </w:pPr>
    </w:p>
    <w:p w14:paraId="22D7B8DE"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Suhde itseen tarkoittaa elämänhallintaa, terveiden elämäntapojen oppimista, luovuutta ja kekseliäisyyttä, toimeen tarttumista ja oman maailmankatsomuksen muodostamista.</w:t>
      </w:r>
    </w:p>
    <w:p w14:paraId="48DBE68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3727A6A1"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Suhde toisiin ihmisiin tarkoittaa ihmisyyden näkemistä arvokkaana, erilaisuuden näkemistä rikkautena, kykyä asettua toisen asemaan, yhteisvastuullisuutta, reiluutta ja omien tunteiden ja mielipiteiden ilmaisemista tilanteeseen sopivalla tavalla.</w:t>
      </w:r>
    </w:p>
    <w:p w14:paraId="0730435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192F8DA"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Suhde yhteiskuntaan tarkoittaa kykyä toimia ryhmässä ja ryhmää laajemmassa organisaatiossa, halua osallistua yhteisten asioiden hoitamiseen, oman ja muiden kulttuurien arvostusta sekä kykyä ymmärtää itsensä osaksi paikallista, kansallista ja kansainvälistä yhteisöä.</w:t>
      </w:r>
    </w:p>
    <w:p w14:paraId="5E61A42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440C98E" w14:textId="10249498" w:rsidR="00513DD6" w:rsidRPr="00EF29FA" w:rsidRDefault="00513DD6" w:rsidP="00EF29FA">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Suhde ympäristöön tarkoittaa positiivista luontosuhdetta, kykyä liikkua suomalaisessa luonnossa, luonnonsuojelun tarpeen tiedostamista, vastuuta elinympäristöstä ja luonnon kunnioittamista.</w:t>
      </w:r>
    </w:p>
    <w:p w14:paraId="0481180B" w14:textId="77777777" w:rsidR="00513DD6" w:rsidRPr="00BA5E8D" w:rsidRDefault="00513DD6" w:rsidP="00F20E84">
      <w:pPr>
        <w:pStyle w:val="Otsikko2"/>
      </w:pPr>
      <w:bookmarkStart w:id="10" w:name="_Toc35606497"/>
      <w:bookmarkStart w:id="11" w:name="_Toc71120683"/>
      <w:r w:rsidRPr="00F20E84">
        <w:t>Kuka</w:t>
      </w:r>
      <w:r w:rsidRPr="00BA5E8D">
        <w:t xml:space="preserve"> on kukin? Mikä on mikin?</w:t>
      </w:r>
      <w:bookmarkEnd w:id="10"/>
      <w:bookmarkEnd w:id="11"/>
    </w:p>
    <w:p w14:paraId="501DC673" w14:textId="1BC0F073" w:rsidR="00513DD6" w:rsidRDefault="00513DD6" w:rsidP="00EF29FA">
      <w:pPr>
        <w:pStyle w:val="Otsikko3"/>
      </w:pPr>
      <w:bookmarkStart w:id="12" w:name="_Toc35606498"/>
      <w:bookmarkStart w:id="13" w:name="_Toc71120684"/>
      <w:r w:rsidRPr="00F20E84">
        <w:t>Lippukunnan</w:t>
      </w:r>
      <w:r w:rsidRPr="0019649C">
        <w:t xml:space="preserve"> viralliset</w:t>
      </w:r>
      <w:bookmarkEnd w:id="12"/>
      <w:bookmarkEnd w:id="13"/>
    </w:p>
    <w:p w14:paraId="53D52CD0" w14:textId="77777777" w:rsidR="0003189B" w:rsidRPr="0003189B" w:rsidRDefault="0003189B" w:rsidP="0003189B">
      <w:pPr>
        <w:pStyle w:val="Leipteksti"/>
      </w:pPr>
    </w:p>
    <w:p w14:paraId="2152FCCD"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 xml:space="preserve">Lippukunta, </w:t>
      </w:r>
      <w:proofErr w:type="spellStart"/>
      <w:r w:rsidRPr="008935FB">
        <w:rPr>
          <w:rFonts w:eastAsiaTheme="minorEastAsia" w:cstheme="minorBidi"/>
          <w:b/>
          <w:bCs/>
        </w:rPr>
        <w:t>lpk</w:t>
      </w:r>
      <w:proofErr w:type="spellEnd"/>
      <w:r w:rsidRPr="008935FB">
        <w:rPr>
          <w:rFonts w:eastAsiaTheme="minorEastAsia" w:cstheme="minorBidi"/>
        </w:rPr>
        <w:t xml:space="preserve"> = (</w:t>
      </w:r>
      <w:r w:rsidRPr="00EF29FA">
        <w:rPr>
          <w:rFonts w:eastAsiaTheme="minorEastAsia" w:cstheme="minorBidi"/>
          <w:i/>
          <w:iCs/>
          <w:color w:val="0070C0"/>
        </w:rPr>
        <w:t>Kirjoita tähän lippukunnan virallinen nimi ja lyhenne</w:t>
      </w:r>
      <w:r w:rsidRPr="008935FB">
        <w:rPr>
          <w:rFonts w:eastAsiaTheme="minorEastAsia" w:cstheme="minorBidi"/>
        </w:rPr>
        <w:t xml:space="preserve">) Paikallisen partiotoiminnan ydin, johon laumat, joukkueet ja vartiot kuuluvat. Lippukuntien koko vaihtelee 20: </w:t>
      </w:r>
      <w:proofErr w:type="spellStart"/>
      <w:r w:rsidRPr="008935FB">
        <w:rPr>
          <w:rFonts w:eastAsiaTheme="minorEastAsia" w:cstheme="minorBidi"/>
        </w:rPr>
        <w:t>sta</w:t>
      </w:r>
      <w:proofErr w:type="spellEnd"/>
      <w:r w:rsidRPr="008935FB">
        <w:rPr>
          <w:rFonts w:eastAsiaTheme="minorEastAsia" w:cstheme="minorBidi"/>
        </w:rPr>
        <w:t xml:space="preserve"> 300 jäseneen. Omassa lippukunnassamme on noin (</w:t>
      </w:r>
      <w:r w:rsidRPr="00EF29FA">
        <w:rPr>
          <w:rFonts w:eastAsiaTheme="minorEastAsia" w:cstheme="minorBidi"/>
          <w:i/>
          <w:iCs/>
          <w:color w:val="0070C0"/>
        </w:rPr>
        <w:t>jäsenmäärä</w:t>
      </w:r>
      <w:r w:rsidRPr="008935FB">
        <w:rPr>
          <w:rFonts w:eastAsiaTheme="minorEastAsia" w:cstheme="minorBidi"/>
        </w:rPr>
        <w:t>) jäsentä. Lippukunta on rekisteröity yhdistys.</w:t>
      </w:r>
    </w:p>
    <w:p w14:paraId="07B901D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5F8865E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w:t>
      </w:r>
      <w:r w:rsidRPr="00EF29FA">
        <w:rPr>
          <w:rFonts w:eastAsiaTheme="minorEastAsia" w:cstheme="minorBidi"/>
          <w:i/>
          <w:iCs/>
          <w:color w:val="0070C0"/>
        </w:rPr>
        <w:t>Listaa tähän lippukuntanne tärkeimmät pestit</w:t>
      </w:r>
      <w:r w:rsidRPr="008935FB">
        <w:rPr>
          <w:rFonts w:eastAsiaTheme="minorEastAsia" w:cstheme="minorBidi"/>
        </w:rPr>
        <w:t>)</w:t>
      </w:r>
    </w:p>
    <w:p w14:paraId="7322461C" w14:textId="5B3B2DAC"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 xml:space="preserve">Lippukunnanjohtaja, </w:t>
      </w:r>
      <w:proofErr w:type="spellStart"/>
      <w:r w:rsidRPr="008935FB">
        <w:rPr>
          <w:rFonts w:eastAsiaTheme="minorEastAsia" w:cstheme="minorBidi"/>
          <w:b/>
          <w:bCs/>
        </w:rPr>
        <w:t>lpkj</w:t>
      </w:r>
      <w:proofErr w:type="spellEnd"/>
      <w:r w:rsidRPr="008935FB">
        <w:rPr>
          <w:rFonts w:eastAsiaTheme="minorEastAsia" w:cstheme="minorBidi"/>
        </w:rPr>
        <w:t xml:space="preserve"> = Yhdistyksen puheenjohtaja.</w:t>
      </w:r>
    </w:p>
    <w:p w14:paraId="04E88DCC"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 xml:space="preserve">Lippukunnanjohtajan apulainen, </w:t>
      </w:r>
      <w:proofErr w:type="spellStart"/>
      <w:r w:rsidRPr="008935FB">
        <w:rPr>
          <w:rFonts w:eastAsiaTheme="minorEastAsia" w:cstheme="minorBidi"/>
          <w:b/>
          <w:bCs/>
        </w:rPr>
        <w:t>lpkja</w:t>
      </w:r>
      <w:proofErr w:type="spellEnd"/>
      <w:r w:rsidRPr="008935FB">
        <w:rPr>
          <w:rFonts w:eastAsiaTheme="minorEastAsia" w:cstheme="minorBidi"/>
        </w:rPr>
        <w:t xml:space="preserve"> = Yhdistyksen varapuheenjohtaja, lippukunnanjohtajan oikea käsi.</w:t>
      </w:r>
    </w:p>
    <w:p w14:paraId="224DA33D"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Rahaston/taloudenhoitaja</w:t>
      </w:r>
      <w:r w:rsidRPr="008935FB">
        <w:rPr>
          <w:rFonts w:eastAsiaTheme="minorEastAsia" w:cstheme="minorBidi"/>
        </w:rPr>
        <w:t xml:space="preserve"> = Vastaa lippukunnan rahoista, kirjanpidosta ja taloudesta.</w:t>
      </w:r>
    </w:p>
    <w:p w14:paraId="034EF475" w14:textId="1073A168"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Sihteeri</w:t>
      </w:r>
      <w:r w:rsidRPr="008935FB">
        <w:rPr>
          <w:rFonts w:eastAsiaTheme="minorEastAsia" w:cstheme="minorBidi"/>
        </w:rPr>
        <w:t xml:space="preserve"> = Huolehtii lippukunnan virallisista papereista, posteista ja viestinnästä.</w:t>
      </w:r>
    </w:p>
    <w:p w14:paraId="5E683082" w14:textId="6910185B"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lastRenderedPageBreak/>
        <w:t>Pestijohtaja</w:t>
      </w:r>
      <w:r w:rsidRPr="008935FB">
        <w:rPr>
          <w:rFonts w:eastAsiaTheme="minorEastAsia" w:cstheme="minorBidi"/>
        </w:rPr>
        <w:t xml:space="preserve">= Johtaa ihmisiä ja vastaa lippukunnan johtajiston hyvinvoinnista, pesteistä ja koulutuksesta. </w:t>
      </w:r>
    </w:p>
    <w:p w14:paraId="1DEE8FBC" w14:textId="7C6251FA"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Ohjelmajohtaja</w:t>
      </w:r>
      <w:r w:rsidRPr="008935FB">
        <w:rPr>
          <w:rFonts w:eastAsiaTheme="minorEastAsia" w:cstheme="minorBidi"/>
        </w:rPr>
        <w:t xml:space="preserve">= </w:t>
      </w:r>
      <w:r w:rsidRPr="008935FB">
        <w:rPr>
          <w:rFonts w:eastAsiaTheme="minorEastAsia" w:cstheme="minorBidi"/>
          <w:color w:val="222222"/>
        </w:rPr>
        <w:t xml:space="preserve">johtaa partio-ohjelman toteutumista ja vastaa, että lippukunnan joka ikäkaudelle on hyvää toimintaa ja että ohjelmatapahtumia tehdään yhdessä oman alueen muiden lippukuntien kanssa eli järjestetään ikäkausien omat tapahtumat kuten Sepelit, </w:t>
      </w:r>
      <w:proofErr w:type="spellStart"/>
      <w:r w:rsidRPr="008935FB">
        <w:rPr>
          <w:rFonts w:eastAsiaTheme="minorEastAsia" w:cstheme="minorBidi"/>
          <w:color w:val="222222"/>
        </w:rPr>
        <w:t>KITTit</w:t>
      </w:r>
      <w:proofErr w:type="spellEnd"/>
      <w:r w:rsidRPr="008935FB">
        <w:rPr>
          <w:rFonts w:eastAsiaTheme="minorEastAsia" w:cstheme="minorBidi"/>
          <w:color w:val="222222"/>
        </w:rPr>
        <w:t xml:space="preserve">, </w:t>
      </w:r>
      <w:proofErr w:type="spellStart"/>
      <w:r w:rsidRPr="008935FB">
        <w:rPr>
          <w:rFonts w:eastAsiaTheme="minorEastAsia" w:cstheme="minorBidi"/>
          <w:color w:val="222222"/>
        </w:rPr>
        <w:t>ROKit</w:t>
      </w:r>
      <w:proofErr w:type="spellEnd"/>
      <w:r w:rsidRPr="008935FB">
        <w:rPr>
          <w:rFonts w:eastAsiaTheme="minorEastAsia" w:cstheme="minorBidi"/>
          <w:color w:val="222222"/>
        </w:rPr>
        <w:t xml:space="preserve">, U-projektit ja muut ilman, että kukaan joutuu ahdinkoon! Ohjelmajohtaja toimii tiiviissä yhteistyössä etenkin lippukunnan ikäkausivastaavien kanssa. </w:t>
      </w:r>
    </w:p>
    <w:p w14:paraId="5D09F010" w14:textId="32F526FB"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Jäsenrekisterinhoitaja</w:t>
      </w:r>
      <w:r w:rsidRPr="008935FB">
        <w:rPr>
          <w:rFonts w:eastAsiaTheme="minorEastAsia" w:cstheme="minorBidi"/>
        </w:rPr>
        <w:t>= Pitää lippukunnan jäsenrekisteriä yllä ja auttaa tarvittaessa jäsenrekisteri Kuksan käytössä.</w:t>
      </w:r>
    </w:p>
    <w:p w14:paraId="288B0E5F" w14:textId="00E23138" w:rsidR="00513DD6" w:rsidRPr="008935FB" w:rsidRDefault="00513DD6" w:rsidP="0003189B">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Ikäkausivastaava</w:t>
      </w:r>
      <w:r w:rsidRPr="008935FB">
        <w:rPr>
          <w:rFonts w:eastAsiaTheme="minorEastAsia" w:cstheme="minorBidi"/>
        </w:rPr>
        <w:t xml:space="preserve"> = Ikäkauden ohjelmatoiminnasta ja kasvatuksesta vastaava aikuinen.</w:t>
      </w:r>
    </w:p>
    <w:p w14:paraId="694C0F48" w14:textId="155D79C4" w:rsidR="00513DD6" w:rsidRPr="008935FB" w:rsidRDefault="00513DD6" w:rsidP="0003189B">
      <w:pPr>
        <w:spacing w:line="360" w:lineRule="auto"/>
        <w:jc w:val="both"/>
        <w:rPr>
          <w:rFonts w:eastAsiaTheme="minorEastAsia" w:cstheme="minorBidi"/>
        </w:rPr>
      </w:pPr>
      <w:r w:rsidRPr="0082489E">
        <w:rPr>
          <w:rFonts w:eastAsiaTheme="minorEastAsia" w:cstheme="minorBidi"/>
          <w:b/>
          <w:bCs/>
        </w:rPr>
        <w:t>Luotsit</w:t>
      </w:r>
      <w:r w:rsidRPr="005A6963">
        <w:rPr>
          <w:rFonts w:eastAsiaTheme="minorEastAsia" w:cstheme="minorBidi"/>
        </w:rPr>
        <w:t xml:space="preserve"> = Luotsi vastaa siitä, että ryhmässä toteutetaan partio-ohjelmaa ja nuori saa ohjausta partiotaipaleellaan. Luotsi luo raamit tavoitteelliselle partio-ohjelman mukaiselle toiminnalle. Luotsi on aktiivinen toimija pestissään (innostaa, kannustaa, markkinoi, on turvallinen aikuinen ja esimerkki, tietää mitä ikäkauden tapahtumia on tarjolla, pysyy ajan tasalla, kouluttautuu).</w:t>
      </w:r>
    </w:p>
    <w:p w14:paraId="25F319B2"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Hallitus</w:t>
      </w:r>
      <w:r w:rsidRPr="008935FB">
        <w:rPr>
          <w:rFonts w:eastAsiaTheme="minorEastAsia" w:cstheme="minorBidi"/>
        </w:rPr>
        <w:t xml:space="preserve"> = Yhdistyksen hallitus valitaan vuosittain sääntömääräisessä vuosikokouksessa. Hallitukseen kuuluu lippukunnanjohtajan lisäksi (</w:t>
      </w:r>
      <w:r w:rsidRPr="00EF29FA">
        <w:rPr>
          <w:rFonts w:eastAsiaTheme="minorEastAsia" w:cstheme="minorBidi"/>
          <w:i/>
          <w:iCs/>
          <w:color w:val="0070C0"/>
        </w:rPr>
        <w:t>kuinka monta</w:t>
      </w:r>
      <w:r w:rsidRPr="008935FB">
        <w:rPr>
          <w:rFonts w:eastAsiaTheme="minorEastAsia" w:cstheme="minorBidi"/>
        </w:rPr>
        <w:t>) jäsentä.</w:t>
      </w:r>
    </w:p>
    <w:p w14:paraId="7A2D81A6" w14:textId="3E150954" w:rsidR="00513DD6" w:rsidRDefault="00513DD6" w:rsidP="00A5692E">
      <w:pPr>
        <w:pStyle w:val="Otsikko3"/>
      </w:pPr>
      <w:bookmarkStart w:id="14" w:name="_Toc35606499"/>
      <w:bookmarkStart w:id="15" w:name="_Toc71120685"/>
      <w:r w:rsidRPr="00A5692E">
        <w:t>Sidosryhmät</w:t>
      </w:r>
      <w:bookmarkEnd w:id="14"/>
      <w:bookmarkEnd w:id="15"/>
    </w:p>
    <w:p w14:paraId="4813AD0A" w14:textId="77777777" w:rsidR="0003189B" w:rsidRPr="0003189B" w:rsidRDefault="0003189B" w:rsidP="0003189B">
      <w:pPr>
        <w:pStyle w:val="Leipteksti"/>
      </w:pPr>
    </w:p>
    <w:p w14:paraId="3ED3C227" w14:textId="77777777" w:rsidR="00513DD6" w:rsidRDefault="00513DD6" w:rsidP="00513DD6">
      <w:pPr>
        <w:spacing w:line="360" w:lineRule="auto"/>
        <w:jc w:val="both"/>
      </w:pPr>
      <w:r w:rsidRPr="0038256B">
        <w:t>Partiolippukunnilla on usein ainakin yksi taustayhteisö, joka voi olla esimerkiksi seurakunta, kyläyhdistys, hyväntekeväisyysjärjestö tai muu aatteellinen yhdistys, seura tai järjestö. Taustayhteisö tukee lippukunnan partiotoimintaa oman päätoimensa ohella. Tukeminen voi olla taloudellista, apuvoimia tapahtumissa tai vaikkapa tilojen tarjoamista vastikkeetta lippukunnan käyttöön.</w:t>
      </w:r>
    </w:p>
    <w:p w14:paraId="5CCC2DF4" w14:textId="77777777" w:rsidR="00513DD6" w:rsidRDefault="00513DD6" w:rsidP="00513DD6"/>
    <w:p w14:paraId="200BD70A" w14:textId="77777777" w:rsidR="00513DD6" w:rsidRPr="00EF29FA" w:rsidRDefault="00513DD6" w:rsidP="00513DD6">
      <w:pPr>
        <w:rPr>
          <w:i/>
          <w:iCs/>
          <w:color w:val="0070C0"/>
        </w:rPr>
      </w:pPr>
      <w:r w:rsidRPr="00EF29FA">
        <w:rPr>
          <w:i/>
          <w:iCs/>
          <w:color w:val="0070C0"/>
        </w:rPr>
        <w:t>(Kerro tässä lippukuntasi sidosryhmistä, kuten seurakunta tai muu taustayhteisö. Kerro minkälaista yhteistyönne on.)</w:t>
      </w:r>
    </w:p>
    <w:p w14:paraId="0145559B" w14:textId="77777777" w:rsidR="00513DD6" w:rsidRDefault="00513DD6" w:rsidP="00513DD6">
      <w:pPr>
        <w:spacing w:line="360" w:lineRule="auto"/>
        <w:jc w:val="both"/>
        <w:rPr>
          <w:rFonts w:eastAsiaTheme="minorEastAsia" w:cstheme="minorBidi"/>
        </w:rPr>
      </w:pPr>
    </w:p>
    <w:p w14:paraId="5BF1CCE9" w14:textId="77777777" w:rsidR="00513DD6" w:rsidRPr="008935FB" w:rsidRDefault="00513DD6" w:rsidP="00513DD6">
      <w:pPr>
        <w:spacing w:line="360" w:lineRule="auto"/>
        <w:jc w:val="both"/>
        <w:rPr>
          <w:rFonts w:eastAsiaTheme="minorEastAsia" w:cstheme="minorBidi"/>
        </w:rPr>
      </w:pPr>
      <w:r w:rsidRPr="19DE10F5">
        <w:rPr>
          <w:rFonts w:eastAsiaTheme="minorEastAsia" w:cstheme="minorBidi"/>
        </w:rPr>
        <w:t>Partiossa lippukunnat tekevät myös paljon yhteistyötä alueellisesti muiden lippukuntien ja yhdistyksien kanssa. Yhdessä voidaan järjestää mm. yhteisiä retkiä tai tapahtumia!</w:t>
      </w:r>
    </w:p>
    <w:p w14:paraId="7C7101E2" w14:textId="2942C2E7" w:rsidR="00513DD6" w:rsidRDefault="00513DD6" w:rsidP="00A5692E">
      <w:pPr>
        <w:pStyle w:val="Otsikko3"/>
      </w:pPr>
      <w:bookmarkStart w:id="16" w:name="_Toc35606500"/>
      <w:bookmarkStart w:id="17" w:name="_Toc71120686"/>
      <w:r w:rsidRPr="00A5692E">
        <w:t>Paikat</w:t>
      </w:r>
      <w:bookmarkEnd w:id="16"/>
      <w:bookmarkEnd w:id="17"/>
    </w:p>
    <w:p w14:paraId="013BD151" w14:textId="77777777" w:rsidR="007F29C5" w:rsidRPr="007F29C5" w:rsidRDefault="007F29C5" w:rsidP="007F29C5">
      <w:pPr>
        <w:pStyle w:val="Leipteksti"/>
      </w:pPr>
    </w:p>
    <w:p w14:paraId="166244AC"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Kolo</w:t>
      </w:r>
      <w:r w:rsidRPr="008935FB">
        <w:rPr>
          <w:rFonts w:eastAsiaTheme="minorEastAsia" w:cstheme="minorBidi"/>
        </w:rPr>
        <w:t xml:space="preserve"> = Tila, jossa partiolaiset kokoontuvat viikoittain.</w:t>
      </w:r>
    </w:p>
    <w:p w14:paraId="52F140D7" w14:textId="77777777" w:rsidR="00513DD6" w:rsidRPr="00B93FDB" w:rsidRDefault="00513DD6" w:rsidP="00513DD6">
      <w:p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Lippukuntamme kolot sijaitsevat</w:t>
      </w:r>
    </w:p>
    <w:p w14:paraId="0C516774" w14:textId="77777777" w:rsidR="00513DD6" w:rsidRPr="00B93FDB" w:rsidRDefault="00513DD6" w:rsidP="00513DD6">
      <w:pPr>
        <w:numPr>
          <w:ilvl w:val="0"/>
          <w:numId w:val="38"/>
        </w:numPr>
        <w:pBdr>
          <w:top w:val="nil"/>
          <w:left w:val="nil"/>
          <w:bottom w:val="nil"/>
          <w:right w:val="nil"/>
          <w:between w:val="nil"/>
        </w:pBdr>
        <w:spacing w:line="360" w:lineRule="auto"/>
        <w:jc w:val="both"/>
        <w:rPr>
          <w:rFonts w:eastAsiaTheme="minorEastAsia" w:cstheme="minorBidi"/>
        </w:rPr>
      </w:pPr>
      <w:r>
        <w:rPr>
          <w:rFonts w:eastAsiaTheme="minorEastAsia" w:cstheme="minorBidi"/>
        </w:rPr>
        <w:t>(</w:t>
      </w:r>
      <w:r w:rsidRPr="00EF29FA">
        <w:rPr>
          <w:rFonts w:eastAsiaTheme="minorEastAsia" w:cstheme="minorBidi"/>
          <w:i/>
          <w:iCs/>
          <w:color w:val="0070C0"/>
        </w:rPr>
        <w:t>Kolon osoite 1</w:t>
      </w:r>
      <w:r w:rsidRPr="00B93FDB">
        <w:rPr>
          <w:rFonts w:eastAsiaTheme="minorEastAsia" w:cstheme="minorBidi"/>
        </w:rPr>
        <w:t>) sekä</w:t>
      </w:r>
    </w:p>
    <w:p w14:paraId="09AC4481" w14:textId="2B94D062" w:rsidR="00513DD6" w:rsidRPr="007F29C5" w:rsidRDefault="00513DD6" w:rsidP="00513DD6">
      <w:pPr>
        <w:numPr>
          <w:ilvl w:val="0"/>
          <w:numId w:val="38"/>
        </w:numPr>
        <w:pBdr>
          <w:top w:val="nil"/>
          <w:left w:val="nil"/>
          <w:bottom w:val="nil"/>
          <w:right w:val="nil"/>
          <w:between w:val="nil"/>
        </w:pBdr>
        <w:spacing w:line="360" w:lineRule="auto"/>
        <w:jc w:val="both"/>
        <w:rPr>
          <w:rFonts w:eastAsiaTheme="minorEastAsia" w:cstheme="minorBidi"/>
        </w:rPr>
      </w:pPr>
      <w:r>
        <w:rPr>
          <w:rFonts w:eastAsiaTheme="minorEastAsia" w:cstheme="minorBidi"/>
        </w:rPr>
        <w:t>(</w:t>
      </w:r>
      <w:r w:rsidRPr="00EF29FA">
        <w:rPr>
          <w:rFonts w:eastAsiaTheme="minorEastAsia" w:cstheme="minorBidi"/>
          <w:i/>
          <w:iCs/>
          <w:color w:val="0070C0"/>
        </w:rPr>
        <w:t>Kolon osoite 2</w:t>
      </w:r>
      <w:r w:rsidRPr="00B93FDB">
        <w:rPr>
          <w:rFonts w:eastAsiaTheme="minorEastAsia" w:cstheme="minorBidi"/>
        </w:rPr>
        <w:t>)</w:t>
      </w:r>
    </w:p>
    <w:p w14:paraId="30CCCF86" w14:textId="77777777" w:rsidR="00513DD6" w:rsidRPr="00A72017" w:rsidRDefault="00513DD6" w:rsidP="00513DD6">
      <w:pPr>
        <w:pBdr>
          <w:top w:val="nil"/>
          <w:left w:val="nil"/>
          <w:bottom w:val="nil"/>
          <w:right w:val="nil"/>
          <w:between w:val="nil"/>
        </w:pBdr>
        <w:spacing w:line="360" w:lineRule="auto"/>
        <w:jc w:val="both"/>
        <w:rPr>
          <w:rFonts w:eastAsiaTheme="minorEastAsia" w:cstheme="minorBidi"/>
          <w:i/>
          <w:iCs/>
        </w:rPr>
      </w:pPr>
      <w:r w:rsidRPr="008935FB">
        <w:rPr>
          <w:rFonts w:eastAsiaTheme="minorEastAsia" w:cstheme="minorBidi"/>
          <w:b/>
          <w:bCs/>
          <w:i/>
          <w:iCs/>
        </w:rPr>
        <w:t>(</w:t>
      </w:r>
      <w:r w:rsidRPr="00EF29FA">
        <w:rPr>
          <w:rFonts w:eastAsiaTheme="minorEastAsia" w:cstheme="minorBidi"/>
          <w:b/>
          <w:bCs/>
          <w:i/>
          <w:iCs/>
          <w:color w:val="0070C0"/>
        </w:rPr>
        <w:t>Kämppä, jos sellainen on</w:t>
      </w:r>
      <w:r w:rsidRPr="00EF29FA">
        <w:rPr>
          <w:rFonts w:eastAsiaTheme="minorEastAsia" w:cstheme="minorBidi"/>
          <w:i/>
          <w:iCs/>
          <w:color w:val="0070C0"/>
        </w:rPr>
        <w:t xml:space="preserve"> = Missä se sijaitsee yms</w:t>
      </w:r>
      <w:r w:rsidRPr="008935FB">
        <w:rPr>
          <w:rFonts w:eastAsiaTheme="minorEastAsia" w:cstheme="minorBidi"/>
          <w:i/>
          <w:iCs/>
        </w:rPr>
        <w:t>.)</w:t>
      </w:r>
    </w:p>
    <w:p w14:paraId="4BF38C31" w14:textId="070B0211" w:rsidR="00513DD6" w:rsidRDefault="00513DD6" w:rsidP="00A5692E">
      <w:pPr>
        <w:pStyle w:val="Otsikko3"/>
      </w:pPr>
      <w:bookmarkStart w:id="18" w:name="_Toc35606501"/>
      <w:bookmarkStart w:id="19" w:name="_Toc71120687"/>
      <w:r w:rsidRPr="00A5692E">
        <w:lastRenderedPageBreak/>
        <w:t>Ikäkaudet</w:t>
      </w:r>
      <w:bookmarkEnd w:id="18"/>
      <w:bookmarkEnd w:id="19"/>
    </w:p>
    <w:p w14:paraId="4C5AFE12" w14:textId="77777777" w:rsidR="007F29C5" w:rsidRPr="007F29C5" w:rsidRDefault="007F29C5" w:rsidP="007F29C5">
      <w:pPr>
        <w:pStyle w:val="Leipteksti"/>
      </w:pPr>
    </w:p>
    <w:p w14:paraId="5956153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Sudenpentu</w:t>
      </w:r>
      <w:r w:rsidRPr="008935FB">
        <w:rPr>
          <w:rFonts w:eastAsiaTheme="minorEastAsia" w:cstheme="minorBidi"/>
        </w:rPr>
        <w:t xml:space="preserve"> = 7-9-vuotias partiolainen</w:t>
      </w:r>
    </w:p>
    <w:p w14:paraId="5678713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Lauma</w:t>
      </w:r>
      <w:r w:rsidRPr="008935FB">
        <w:rPr>
          <w:rFonts w:eastAsiaTheme="minorEastAsia" w:cstheme="minorBidi"/>
        </w:rPr>
        <w:t xml:space="preserve"> = Sudenpenturyhmä, jossa on 8-12 lasta. Lauma suorittaa sudenpentuohjelmaa, johon kuuluvat leikit, seikkailut ja tarinat. Laumat osallistuvat retkille, leireille, kisoihin ja tapahtumiin.</w:t>
      </w:r>
    </w:p>
    <w:p w14:paraId="2A6D6FE7" w14:textId="12242863" w:rsidR="00EF29FA" w:rsidRDefault="00513DD6" w:rsidP="00513DD6">
      <w:pPr>
        <w:pBdr>
          <w:top w:val="nil"/>
          <w:left w:val="nil"/>
          <w:bottom w:val="nil"/>
          <w:right w:val="nil"/>
          <w:between w:val="nil"/>
        </w:pBdr>
        <w:spacing w:line="360" w:lineRule="auto"/>
        <w:jc w:val="both"/>
        <w:rPr>
          <w:rFonts w:eastAsiaTheme="minorEastAsia" w:cstheme="minorBidi"/>
        </w:rPr>
      </w:pPr>
      <w:proofErr w:type="spellStart"/>
      <w:r w:rsidRPr="008935FB">
        <w:rPr>
          <w:rFonts w:eastAsiaTheme="minorEastAsia" w:cstheme="minorBidi"/>
          <w:b/>
          <w:bCs/>
        </w:rPr>
        <w:t>Akela</w:t>
      </w:r>
      <w:proofErr w:type="spellEnd"/>
      <w:r w:rsidRPr="008935FB">
        <w:rPr>
          <w:rFonts w:eastAsiaTheme="minorEastAsia" w:cstheme="minorBidi"/>
          <w:b/>
          <w:bCs/>
        </w:rPr>
        <w:t xml:space="preserve"> </w:t>
      </w:r>
      <w:r w:rsidRPr="008935FB">
        <w:rPr>
          <w:rFonts w:eastAsiaTheme="minorEastAsia" w:cstheme="minorBidi"/>
        </w:rPr>
        <w:t>= sudenpentulauman johtaja, yli 18-vuotias partiolainen</w:t>
      </w:r>
    </w:p>
    <w:p w14:paraId="102E0C93" w14:textId="77777777" w:rsidR="007F29C5" w:rsidRPr="007F29C5" w:rsidRDefault="007F29C5" w:rsidP="00513DD6">
      <w:pPr>
        <w:pBdr>
          <w:top w:val="nil"/>
          <w:left w:val="nil"/>
          <w:bottom w:val="nil"/>
          <w:right w:val="nil"/>
          <w:between w:val="nil"/>
        </w:pBdr>
        <w:spacing w:line="360" w:lineRule="auto"/>
        <w:jc w:val="both"/>
        <w:rPr>
          <w:rFonts w:eastAsiaTheme="minorEastAsia" w:cstheme="minorBidi"/>
        </w:rPr>
      </w:pPr>
    </w:p>
    <w:p w14:paraId="330765DC" w14:textId="0CAED6A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Seikkailija</w:t>
      </w:r>
      <w:r w:rsidRPr="008935FB">
        <w:rPr>
          <w:rFonts w:eastAsiaTheme="minorEastAsia" w:cstheme="minorBidi"/>
        </w:rPr>
        <w:t xml:space="preserve"> = </w:t>
      </w:r>
      <w:proofErr w:type="gramStart"/>
      <w:r w:rsidRPr="008935FB">
        <w:rPr>
          <w:rFonts w:eastAsiaTheme="minorEastAsia" w:cstheme="minorBidi"/>
        </w:rPr>
        <w:t>10-12</w:t>
      </w:r>
      <w:proofErr w:type="gramEnd"/>
      <w:r w:rsidRPr="008935FB">
        <w:rPr>
          <w:rFonts w:eastAsiaTheme="minorEastAsia" w:cstheme="minorBidi"/>
        </w:rPr>
        <w:t>-vuotias partiolainen</w:t>
      </w:r>
    </w:p>
    <w:p w14:paraId="3DDB6B62"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Joukkue</w:t>
      </w:r>
      <w:r w:rsidRPr="008935FB">
        <w:rPr>
          <w:rFonts w:eastAsiaTheme="minorEastAsia" w:cstheme="minorBidi"/>
        </w:rPr>
        <w:t xml:space="preserve"> = Seikkailijaryhmä, jossa on 10-15 lasta. Joukkue suorittaa toiminnallista ohjelmaa, joka sisältää sekä päivä- että </w:t>
      </w:r>
      <w:proofErr w:type="spellStart"/>
      <w:r w:rsidRPr="008935FB">
        <w:rPr>
          <w:rFonts w:eastAsiaTheme="minorEastAsia" w:cstheme="minorBidi"/>
        </w:rPr>
        <w:t>yöretkiä</w:t>
      </w:r>
      <w:proofErr w:type="spellEnd"/>
      <w:r w:rsidRPr="008935FB">
        <w:rPr>
          <w:rFonts w:eastAsiaTheme="minorEastAsia" w:cstheme="minorBidi"/>
        </w:rPr>
        <w:t xml:space="preserve"> viikoittaisten kokousten lisäksi.</w:t>
      </w:r>
    </w:p>
    <w:p w14:paraId="25B36CDD"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 xml:space="preserve">Vartio </w:t>
      </w:r>
      <w:r w:rsidRPr="008935FB">
        <w:rPr>
          <w:rFonts w:eastAsiaTheme="minorEastAsia" w:cstheme="minorBidi"/>
        </w:rPr>
        <w:t>= Joukkue jakaantuu 2-3 pienryhmään eli vartioon.</w:t>
      </w:r>
    </w:p>
    <w:p w14:paraId="6F64211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Sampo</w:t>
      </w:r>
      <w:r w:rsidRPr="008935FB">
        <w:rPr>
          <w:rFonts w:eastAsiaTheme="minorEastAsia" w:cstheme="minorBidi"/>
        </w:rPr>
        <w:t xml:space="preserve"> = Seikkailijajoukkueen johtaja, yli 18-vuotias partiolainen</w:t>
      </w:r>
    </w:p>
    <w:p w14:paraId="6F56622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00009C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Tarpoja</w:t>
      </w:r>
      <w:r w:rsidRPr="008935FB">
        <w:rPr>
          <w:rFonts w:eastAsiaTheme="minorEastAsia" w:cstheme="minorBidi"/>
        </w:rPr>
        <w:t xml:space="preserve"> = 12-15-vuotias partiolainen</w:t>
      </w:r>
    </w:p>
    <w:p w14:paraId="7C83ACCB"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Tarpojavartio</w:t>
      </w:r>
      <w:r w:rsidRPr="008935FB">
        <w:rPr>
          <w:rFonts w:eastAsiaTheme="minorEastAsia" w:cstheme="minorBidi"/>
        </w:rPr>
        <w:t xml:space="preserve"> = Tarpojaryhmä, johon kuuluu 4-12 lasta. Vartio kokoontuu </w:t>
      </w:r>
      <w:proofErr w:type="spellStart"/>
      <w:r w:rsidRPr="008935FB">
        <w:rPr>
          <w:rFonts w:eastAsiaTheme="minorEastAsia" w:cstheme="minorBidi"/>
        </w:rPr>
        <w:t>viikottain</w:t>
      </w:r>
      <w:proofErr w:type="spellEnd"/>
      <w:r w:rsidRPr="008935FB">
        <w:rPr>
          <w:rFonts w:eastAsiaTheme="minorEastAsia" w:cstheme="minorBidi"/>
        </w:rPr>
        <w:t xml:space="preserve"> ja tekee lisäksi retkiä sekä osallistuu tapahtumiin ja kisoihin.</w:t>
      </w:r>
    </w:p>
    <w:p w14:paraId="6288ECF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Tarpojavartionjohtaja</w:t>
      </w:r>
      <w:r w:rsidRPr="008935FB">
        <w:rPr>
          <w:rFonts w:eastAsiaTheme="minorEastAsia" w:cstheme="minorBidi"/>
        </w:rPr>
        <w:t xml:space="preserve"> = 15-17-vuotias samoajaikäinen johtaja, joka vastaa ryhmän toiminnasta aikuisen tuella.</w:t>
      </w:r>
    </w:p>
    <w:p w14:paraId="39F7BE6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70518814"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Samoaja</w:t>
      </w:r>
      <w:r w:rsidRPr="008935FB">
        <w:rPr>
          <w:rFonts w:eastAsiaTheme="minorEastAsia" w:cstheme="minorBidi"/>
        </w:rPr>
        <w:t xml:space="preserve"> = 15-17-vuotias partiolainen</w:t>
      </w:r>
    </w:p>
    <w:p w14:paraId="02DE6CB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Samoajavartio</w:t>
      </w:r>
      <w:r w:rsidRPr="008935FB">
        <w:rPr>
          <w:rFonts w:eastAsiaTheme="minorEastAsia" w:cstheme="minorBidi"/>
        </w:rPr>
        <w:t xml:space="preserve"> = Samoajaryhmä, johon kuuluu 4-12 nuorta. Vartio kokoontuu säännöllisesti, tekee omia retkiään ja osallistuu kilpailuihin ja tapahtumiin.</w:t>
      </w:r>
    </w:p>
    <w:p w14:paraId="29FD6F4A"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Samoajavartionjohtaja</w:t>
      </w:r>
      <w:r w:rsidRPr="008935FB">
        <w:rPr>
          <w:rFonts w:eastAsiaTheme="minorEastAsia" w:cstheme="minorBidi"/>
        </w:rPr>
        <w:t xml:space="preserve"> = 15-17-vuotias vertaisjohtaja, joka vastaa ryhmän toiminnasta aikuisen tuella.</w:t>
      </w:r>
    </w:p>
    <w:p w14:paraId="7AA3364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267700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Vaeltaja</w:t>
      </w:r>
      <w:r w:rsidRPr="008935FB">
        <w:rPr>
          <w:rFonts w:eastAsiaTheme="minorEastAsia" w:cstheme="minorBidi"/>
        </w:rPr>
        <w:t xml:space="preserve"> = 18-22-vuotias partiolainen</w:t>
      </w:r>
    </w:p>
    <w:p w14:paraId="3541BC26"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Vaeltajavartio</w:t>
      </w:r>
      <w:r w:rsidRPr="008935FB">
        <w:rPr>
          <w:rFonts w:eastAsiaTheme="minorEastAsia" w:cstheme="minorBidi"/>
        </w:rPr>
        <w:t xml:space="preserve"> = Vaeltajaryhmä, johon kuuluu 3-5 nuorta aikuista. Vartio kokoontuu säännöllisesti.</w:t>
      </w:r>
    </w:p>
    <w:p w14:paraId="35DBBE1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Vaeltajavartionjohtaja</w:t>
      </w:r>
      <w:r w:rsidRPr="008935FB">
        <w:rPr>
          <w:rFonts w:eastAsiaTheme="minorEastAsia" w:cstheme="minorBidi"/>
        </w:rPr>
        <w:t xml:space="preserve"> = 18-22-vuotias vertaisjohtaja, joka suunnittelee ja johtaa vartion toimintaa aikuisen tuella.</w:t>
      </w:r>
    </w:p>
    <w:p w14:paraId="4A1872B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26F5A1B6"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 xml:space="preserve">Aikuinen </w:t>
      </w:r>
      <w:r w:rsidRPr="008935FB">
        <w:rPr>
          <w:rFonts w:eastAsiaTheme="minorEastAsia" w:cstheme="minorBidi"/>
        </w:rPr>
        <w:t xml:space="preserve">= Partio-ohjelmassa aikuisella tarkoitetaan yli 22-vuotiasta partiolaista. </w:t>
      </w:r>
    </w:p>
    <w:p w14:paraId="384984AE"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7773DE93" w14:textId="77777777" w:rsidR="00513DD6" w:rsidRPr="00E97FFE" w:rsidRDefault="00513DD6" w:rsidP="00513DD6">
      <w:pPr>
        <w:pBdr>
          <w:top w:val="nil"/>
          <w:left w:val="nil"/>
          <w:bottom w:val="nil"/>
          <w:right w:val="nil"/>
          <w:between w:val="nil"/>
        </w:pBdr>
        <w:spacing w:line="360" w:lineRule="auto"/>
        <w:jc w:val="both"/>
        <w:rPr>
          <w:rFonts w:eastAsiaTheme="minorEastAsia" w:cstheme="minorBidi"/>
        </w:rPr>
      </w:pPr>
      <w:r w:rsidRPr="00E97FFE">
        <w:rPr>
          <w:rFonts w:eastAsiaTheme="minorEastAsia" w:cstheme="minorBidi"/>
        </w:rPr>
        <w:t xml:space="preserve">Perhepartio = Partiotoimintaa alle kouluikäisille lapsille ja heidän perheilleen. Jokaisella alle kouluikäisellä pitää olla toiminnassa mukana vähintään yksi aikuinen omasta lähipiiristä. Alle kouluikäiset osallistuvat toimintaan aina omaan lähipiiriin kuuluvan aikuisen vastuulla ja valvonnassa. </w:t>
      </w:r>
    </w:p>
    <w:p w14:paraId="1F9632C4" w14:textId="51A51621" w:rsidR="00513DD6" w:rsidRDefault="00513DD6" w:rsidP="00A5692E">
      <w:pPr>
        <w:pStyle w:val="Otsikko3"/>
      </w:pPr>
      <w:bookmarkStart w:id="20" w:name="_Toc35606502"/>
      <w:bookmarkStart w:id="21" w:name="_Toc71120688"/>
      <w:r w:rsidRPr="0019649C">
        <w:t xml:space="preserve">Muut </w:t>
      </w:r>
      <w:r w:rsidRPr="00A5692E">
        <w:t>yhdistykset</w:t>
      </w:r>
      <w:bookmarkEnd w:id="20"/>
      <w:bookmarkEnd w:id="21"/>
    </w:p>
    <w:p w14:paraId="454EC8B4" w14:textId="77777777" w:rsidR="007F29C5" w:rsidRPr="007F29C5" w:rsidRDefault="007F29C5" w:rsidP="007F29C5">
      <w:pPr>
        <w:pStyle w:val="Leipteksti"/>
      </w:pPr>
    </w:p>
    <w:p w14:paraId="3925EC07" w14:textId="10065C0A"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lastRenderedPageBreak/>
        <w:t>Alueyhdistys (</w:t>
      </w:r>
      <w:r w:rsidRPr="00EF29FA">
        <w:rPr>
          <w:rFonts w:eastAsiaTheme="minorEastAsia" w:cstheme="minorBidi"/>
          <w:b/>
          <w:bCs/>
          <w:i/>
          <w:iCs/>
          <w:color w:val="0070C0"/>
        </w:rPr>
        <w:t>jos sellainen on</w:t>
      </w:r>
      <w:r w:rsidRPr="008935FB">
        <w:rPr>
          <w:rFonts w:eastAsiaTheme="minorEastAsia" w:cstheme="minorBidi"/>
          <w:b/>
          <w:bCs/>
        </w:rPr>
        <w:t>)</w:t>
      </w:r>
      <w:r w:rsidRPr="008935FB">
        <w:rPr>
          <w:rFonts w:eastAsiaTheme="minorEastAsia" w:cstheme="minorBidi"/>
        </w:rPr>
        <w:t xml:space="preserve"> = (</w:t>
      </w:r>
      <w:r w:rsidRPr="00EF29FA">
        <w:rPr>
          <w:rFonts w:eastAsiaTheme="minorEastAsia" w:cstheme="minorBidi"/>
          <w:color w:val="0070C0"/>
        </w:rPr>
        <w:t>Aluejärjestön nimi</w:t>
      </w:r>
      <w:r w:rsidRPr="008935FB">
        <w:rPr>
          <w:rFonts w:eastAsiaTheme="minorEastAsia" w:cstheme="minorBidi"/>
        </w:rPr>
        <w:t>) järjestää ohjelma- ja koulutustapahtumia (</w:t>
      </w:r>
      <w:r w:rsidRPr="00EF29FA">
        <w:rPr>
          <w:rFonts w:eastAsiaTheme="minorEastAsia" w:cstheme="minorBidi"/>
          <w:i/>
          <w:iCs/>
          <w:color w:val="0070C0"/>
        </w:rPr>
        <w:t>minkä</w:t>
      </w:r>
      <w:r w:rsidRPr="008935FB">
        <w:rPr>
          <w:rFonts w:eastAsiaTheme="minorEastAsia" w:cstheme="minorBidi"/>
        </w:rPr>
        <w:t>) alueen partiolaisille.</w:t>
      </w:r>
    </w:p>
    <w:p w14:paraId="6DB3A4C9" w14:textId="57D5A5BB"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Piiri</w:t>
      </w:r>
      <w:r w:rsidRPr="008935FB">
        <w:rPr>
          <w:rFonts w:eastAsiaTheme="minorEastAsia" w:cstheme="minorBidi"/>
        </w:rPr>
        <w:t xml:space="preserve"> = Jokainen lippukunta kuuluu alueensa partiopiiriin, jonka tehtävä on tukea lippukuntien toimintaa sekä järjestää tapahtumia ja koulutusta.</w:t>
      </w:r>
    </w:p>
    <w:p w14:paraId="7B71465E" w14:textId="68D1465E"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b/>
          <w:bCs/>
        </w:rPr>
        <w:t>Keskusjärjestö</w:t>
      </w:r>
      <w:r w:rsidRPr="008935FB">
        <w:rPr>
          <w:rFonts w:eastAsiaTheme="minorEastAsia" w:cstheme="minorBidi"/>
        </w:rPr>
        <w:t xml:space="preserve"> = Suomen Partiolaiset - </w:t>
      </w:r>
      <w:proofErr w:type="spellStart"/>
      <w:r w:rsidRPr="008935FB">
        <w:rPr>
          <w:rFonts w:eastAsiaTheme="minorEastAsia" w:cstheme="minorBidi"/>
        </w:rPr>
        <w:t>Finlands</w:t>
      </w:r>
      <w:proofErr w:type="spellEnd"/>
      <w:r w:rsidRPr="008935FB">
        <w:rPr>
          <w:rFonts w:eastAsiaTheme="minorEastAsia" w:cstheme="minorBidi"/>
        </w:rPr>
        <w:t xml:space="preserve"> </w:t>
      </w:r>
      <w:proofErr w:type="spellStart"/>
      <w:r w:rsidRPr="008935FB">
        <w:rPr>
          <w:rFonts w:eastAsiaTheme="minorEastAsia" w:cstheme="minorBidi"/>
        </w:rPr>
        <w:t>Scouter</w:t>
      </w:r>
      <w:proofErr w:type="spellEnd"/>
      <w:r w:rsidRPr="008935FB">
        <w:rPr>
          <w:rFonts w:eastAsiaTheme="minorEastAsia" w:cstheme="minorBidi"/>
        </w:rPr>
        <w:t xml:space="preserve"> ry (SP-FS), johon lippukunnat, alueet ja piirit kuuluvat.</w:t>
      </w:r>
    </w:p>
    <w:p w14:paraId="43A58B05" w14:textId="53993C0F" w:rsidR="00513DD6" w:rsidRDefault="00513DD6" w:rsidP="00513DD6">
      <w:pPr>
        <w:pBdr>
          <w:top w:val="nil"/>
          <w:left w:val="nil"/>
          <w:bottom w:val="nil"/>
          <w:right w:val="nil"/>
          <w:between w:val="nil"/>
        </w:pBdr>
        <w:spacing w:line="360" w:lineRule="auto"/>
        <w:jc w:val="both"/>
        <w:rPr>
          <w:rFonts w:eastAsiaTheme="minorEastAsia" w:cstheme="minorBidi"/>
        </w:rPr>
      </w:pPr>
      <w:proofErr w:type="spellStart"/>
      <w:r w:rsidRPr="00B17B09">
        <w:rPr>
          <w:rFonts w:eastAsiaTheme="minorEastAsia" w:cstheme="minorBidi"/>
          <w:b/>
          <w:bCs/>
          <w:lang w:val="en-US"/>
        </w:rPr>
        <w:t>Maailmanjärjestöt</w:t>
      </w:r>
      <w:proofErr w:type="spellEnd"/>
      <w:r w:rsidRPr="00B17B09">
        <w:rPr>
          <w:rFonts w:eastAsiaTheme="minorEastAsia" w:cstheme="minorBidi"/>
          <w:lang w:val="en-US"/>
        </w:rPr>
        <w:t xml:space="preserve"> = </w:t>
      </w:r>
      <w:proofErr w:type="spellStart"/>
      <w:r w:rsidRPr="00B17B09">
        <w:rPr>
          <w:rFonts w:eastAsiaTheme="minorEastAsia" w:cstheme="minorBidi"/>
          <w:lang w:val="en-US"/>
        </w:rPr>
        <w:t>Partiotyttöjen</w:t>
      </w:r>
      <w:proofErr w:type="spellEnd"/>
      <w:r w:rsidRPr="00B17B09">
        <w:rPr>
          <w:rFonts w:eastAsiaTheme="minorEastAsia" w:cstheme="minorBidi"/>
          <w:lang w:val="en-US"/>
        </w:rPr>
        <w:t xml:space="preserve"> </w:t>
      </w:r>
      <w:proofErr w:type="spellStart"/>
      <w:r w:rsidRPr="00B17B09">
        <w:rPr>
          <w:rFonts w:eastAsiaTheme="minorEastAsia" w:cstheme="minorBidi"/>
          <w:lang w:val="en-US"/>
        </w:rPr>
        <w:t>maailmanliitto</w:t>
      </w:r>
      <w:proofErr w:type="spellEnd"/>
      <w:r w:rsidRPr="00B17B09">
        <w:rPr>
          <w:rFonts w:eastAsiaTheme="minorEastAsia" w:cstheme="minorBidi"/>
          <w:lang w:val="en-US"/>
        </w:rPr>
        <w:t xml:space="preserve"> WAGGGS (The World Association of Girl Guides and Girl Scouts) </w:t>
      </w:r>
      <w:proofErr w:type="spellStart"/>
      <w:r w:rsidRPr="00B17B09">
        <w:rPr>
          <w:rFonts w:eastAsiaTheme="minorEastAsia" w:cstheme="minorBidi"/>
          <w:lang w:val="en-US"/>
        </w:rPr>
        <w:t>sekä</w:t>
      </w:r>
      <w:proofErr w:type="spellEnd"/>
      <w:r w:rsidRPr="00B17B09">
        <w:rPr>
          <w:rFonts w:eastAsiaTheme="minorEastAsia" w:cstheme="minorBidi"/>
          <w:lang w:val="en-US"/>
        </w:rPr>
        <w:t xml:space="preserve"> </w:t>
      </w:r>
      <w:proofErr w:type="spellStart"/>
      <w:r w:rsidRPr="00B17B09">
        <w:rPr>
          <w:rFonts w:eastAsiaTheme="minorEastAsia" w:cstheme="minorBidi"/>
          <w:lang w:val="en-US"/>
        </w:rPr>
        <w:t>partiopoikien</w:t>
      </w:r>
      <w:proofErr w:type="spellEnd"/>
      <w:r w:rsidRPr="00B17B09">
        <w:rPr>
          <w:rFonts w:eastAsiaTheme="minorEastAsia" w:cstheme="minorBidi"/>
          <w:lang w:val="en-US"/>
        </w:rPr>
        <w:t xml:space="preserve"> </w:t>
      </w:r>
      <w:proofErr w:type="spellStart"/>
      <w:r w:rsidRPr="00B17B09">
        <w:rPr>
          <w:rFonts w:eastAsiaTheme="minorEastAsia" w:cstheme="minorBidi"/>
          <w:lang w:val="en-US"/>
        </w:rPr>
        <w:t>maailmanliitto</w:t>
      </w:r>
      <w:proofErr w:type="spellEnd"/>
      <w:r w:rsidRPr="00B17B09">
        <w:rPr>
          <w:rFonts w:eastAsiaTheme="minorEastAsia" w:cstheme="minorBidi"/>
          <w:lang w:val="en-US"/>
        </w:rPr>
        <w:t xml:space="preserve"> WOSM (World </w:t>
      </w:r>
      <w:proofErr w:type="spellStart"/>
      <w:r w:rsidRPr="00B17B09">
        <w:rPr>
          <w:rFonts w:eastAsiaTheme="minorEastAsia" w:cstheme="minorBidi"/>
          <w:lang w:val="en-US"/>
        </w:rPr>
        <w:t>Organisation</w:t>
      </w:r>
      <w:proofErr w:type="spellEnd"/>
      <w:r w:rsidRPr="00B17B09">
        <w:rPr>
          <w:rFonts w:eastAsiaTheme="minorEastAsia" w:cstheme="minorBidi"/>
          <w:lang w:val="en-US"/>
        </w:rPr>
        <w:t xml:space="preserve"> of the Scout Movement). </w:t>
      </w:r>
      <w:r w:rsidRPr="008935FB">
        <w:rPr>
          <w:rFonts w:eastAsiaTheme="minorEastAsia" w:cstheme="minorBidi"/>
        </w:rPr>
        <w:t>Suomen Partiolaiset ry kuuluu molempiin maailmanjärjestöihin.</w:t>
      </w:r>
    </w:p>
    <w:p w14:paraId="38A1EE48" w14:textId="40E46FE8" w:rsidR="005A0CEF" w:rsidRDefault="005A0CEF" w:rsidP="00513DD6">
      <w:pPr>
        <w:pBdr>
          <w:top w:val="nil"/>
          <w:left w:val="nil"/>
          <w:bottom w:val="nil"/>
          <w:right w:val="nil"/>
          <w:between w:val="nil"/>
        </w:pBdr>
        <w:spacing w:line="360" w:lineRule="auto"/>
        <w:jc w:val="both"/>
        <w:rPr>
          <w:rFonts w:eastAsiaTheme="minorEastAsia" w:cstheme="minorBidi"/>
        </w:rPr>
      </w:pPr>
    </w:p>
    <w:p w14:paraId="1ADA4EBA" w14:textId="399F8EBB" w:rsidR="00A5692E" w:rsidRPr="008935FB" w:rsidRDefault="005A0CEF" w:rsidP="00374C21">
      <w:pPr>
        <w:pBdr>
          <w:top w:val="nil"/>
          <w:left w:val="nil"/>
          <w:bottom w:val="nil"/>
          <w:right w:val="nil"/>
          <w:between w:val="nil"/>
        </w:pBdr>
        <w:spacing w:line="360" w:lineRule="auto"/>
        <w:jc w:val="center"/>
        <w:rPr>
          <w:rFonts w:eastAsiaTheme="minorEastAsia" w:cstheme="minorBidi"/>
        </w:rPr>
      </w:pPr>
      <w:r>
        <w:rPr>
          <w:noProof/>
        </w:rPr>
        <w:drawing>
          <wp:inline distT="0" distB="0" distL="0" distR="0" wp14:anchorId="1B671BEF" wp14:editId="37CE381E">
            <wp:extent cx="1440180" cy="1440180"/>
            <wp:effectExtent l="0" t="0" r="762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r>
        <w:rPr>
          <w:noProof/>
        </w:rPr>
        <w:drawing>
          <wp:inline distT="0" distB="0" distL="0" distR="0" wp14:anchorId="6793A467" wp14:editId="4B4AF60B">
            <wp:extent cx="1461770" cy="1461770"/>
            <wp:effectExtent l="0" t="0" r="508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770" cy="1461770"/>
                    </a:xfrm>
                    <a:prstGeom prst="rect">
                      <a:avLst/>
                    </a:prstGeom>
                    <a:noFill/>
                    <a:ln>
                      <a:noFill/>
                    </a:ln>
                  </pic:spPr>
                </pic:pic>
              </a:graphicData>
            </a:graphic>
          </wp:inline>
        </w:drawing>
      </w:r>
      <w:r w:rsidR="00A5692E">
        <w:rPr>
          <w:rFonts w:eastAsiaTheme="minorEastAsia" w:cstheme="minorBidi"/>
        </w:rPr>
        <w:br w:type="page"/>
      </w:r>
    </w:p>
    <w:p w14:paraId="40D316DC" w14:textId="1E1361F0" w:rsidR="00513DD6" w:rsidRPr="007D66EB" w:rsidRDefault="00513DD6" w:rsidP="00513DD6">
      <w:pPr>
        <w:pStyle w:val="Otsikko1"/>
      </w:pPr>
      <w:bookmarkStart w:id="22" w:name="_Toc35606503"/>
      <w:bookmarkStart w:id="23" w:name="_Toc71120689"/>
      <w:r w:rsidRPr="007D66EB">
        <w:lastRenderedPageBreak/>
        <w:t>JÄSENYYS PARTIOSSA</w:t>
      </w:r>
      <w:bookmarkEnd w:id="22"/>
      <w:bookmarkEnd w:id="23"/>
    </w:p>
    <w:p w14:paraId="7D20B9CE" w14:textId="473D64B1" w:rsidR="00513DD6" w:rsidRDefault="00513DD6" w:rsidP="00A5692E">
      <w:pPr>
        <w:pStyle w:val="Otsikko2"/>
      </w:pPr>
      <w:bookmarkStart w:id="24" w:name="_Toc35606504"/>
      <w:bookmarkStart w:id="25" w:name="_Toc71120690"/>
      <w:r w:rsidRPr="003D7550">
        <w:t xml:space="preserve">Jäsentietojen </w:t>
      </w:r>
      <w:r w:rsidRPr="00A5692E">
        <w:t>ylläpito</w:t>
      </w:r>
      <w:bookmarkEnd w:id="24"/>
      <w:bookmarkEnd w:id="25"/>
    </w:p>
    <w:p w14:paraId="194CAF59" w14:textId="77777777" w:rsidR="00374C21" w:rsidRPr="00374C21" w:rsidRDefault="00374C21" w:rsidP="00374C21">
      <w:pPr>
        <w:pStyle w:val="Leipteksti"/>
      </w:pPr>
    </w:p>
    <w:p w14:paraId="38BDB959" w14:textId="3FAA6897" w:rsidR="00F54EC9" w:rsidRDefault="00513DD6" w:rsidP="00F54EC9">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Jäsenten tiedot kirjataan Suomen Partiolaisten jäsenrekisteri Kuksaan</w:t>
      </w:r>
      <w:r w:rsidR="00F54EC9">
        <w:rPr>
          <w:rFonts w:eastAsiaTheme="minorEastAsia" w:cstheme="minorBidi"/>
        </w:rPr>
        <w:t xml:space="preserve">, </w:t>
      </w:r>
      <w:hyperlink r:id="rId13" w:history="1">
        <w:r w:rsidR="00F54EC9" w:rsidRPr="007A764F">
          <w:rPr>
            <w:rStyle w:val="Hyperlinkki"/>
            <w:rFonts w:eastAsiaTheme="minorEastAsia" w:cstheme="minorBidi"/>
          </w:rPr>
          <w:t>www.kuksa.partio.fi</w:t>
        </w:r>
      </w:hyperlink>
      <w:r w:rsidR="00F54EC9">
        <w:rPr>
          <w:rFonts w:eastAsiaTheme="minorEastAsia" w:cstheme="minorBidi"/>
        </w:rPr>
        <w:t xml:space="preserve">. </w:t>
      </w:r>
    </w:p>
    <w:p w14:paraId="7D504E7F" w14:textId="77777777" w:rsidR="00F54EC9" w:rsidRDefault="00F54EC9" w:rsidP="00F54EC9">
      <w:pPr>
        <w:pBdr>
          <w:top w:val="nil"/>
          <w:left w:val="nil"/>
          <w:bottom w:val="nil"/>
          <w:right w:val="nil"/>
          <w:between w:val="nil"/>
        </w:pBdr>
        <w:spacing w:line="360" w:lineRule="auto"/>
        <w:jc w:val="both"/>
        <w:rPr>
          <w:rFonts w:eastAsiaTheme="minorEastAsia" w:cstheme="minorBidi"/>
        </w:rPr>
      </w:pPr>
    </w:p>
    <w:p w14:paraId="68E07216" w14:textId="42A7D4F4" w:rsidR="00513DD6" w:rsidRPr="008935FB" w:rsidRDefault="00F54EC9" w:rsidP="00513DD6">
      <w:pPr>
        <w:pBdr>
          <w:top w:val="nil"/>
          <w:left w:val="nil"/>
          <w:bottom w:val="nil"/>
          <w:right w:val="nil"/>
          <w:between w:val="nil"/>
        </w:pBdr>
        <w:spacing w:line="360" w:lineRule="auto"/>
        <w:jc w:val="both"/>
        <w:rPr>
          <w:rFonts w:eastAsiaTheme="minorEastAsia" w:cstheme="minorBidi"/>
        </w:rPr>
      </w:pPr>
      <w:r w:rsidRPr="00F54EC9">
        <w:rPr>
          <w:rFonts w:eastAsiaTheme="minorEastAsia" w:cstheme="minorBidi"/>
        </w:rPr>
        <w:t xml:space="preserve">Jokaisen huoltajan tärkein partioväline on Partion asiointipalvelu </w:t>
      </w:r>
      <w:hyperlink r:id="rId14" w:history="1">
        <w:r w:rsidRPr="007A764F">
          <w:rPr>
            <w:rStyle w:val="Hyperlinkki"/>
            <w:rFonts w:eastAsiaTheme="minorEastAsia" w:cstheme="minorBidi"/>
          </w:rPr>
          <w:t>www.asiointi.partio.fi</w:t>
        </w:r>
      </w:hyperlink>
      <w:r w:rsidRPr="00F54EC9">
        <w:rPr>
          <w:rFonts w:eastAsiaTheme="minorEastAsia" w:cstheme="minorBidi"/>
        </w:rPr>
        <w:t>.</w:t>
      </w:r>
      <w:r>
        <w:rPr>
          <w:rFonts w:eastAsiaTheme="minorEastAsia" w:cstheme="minorBidi"/>
        </w:rPr>
        <w:t xml:space="preserve"> </w:t>
      </w:r>
      <w:r w:rsidR="00016C1D">
        <w:rPr>
          <w:rFonts w:eastAsiaTheme="minorEastAsia" w:cstheme="minorBidi"/>
        </w:rPr>
        <w:t xml:space="preserve"> </w:t>
      </w:r>
      <w:r w:rsidRPr="00F54EC9">
        <w:rPr>
          <w:rFonts w:eastAsiaTheme="minorEastAsia" w:cstheme="minorBidi"/>
        </w:rPr>
        <w:t xml:space="preserve">Asiointipalvelussa huoltaja ja jäsen voivat päivittää yhteystietojaan, ilmoittautua tapahtumiin ja hakea jäsenyyttä tai eroa lippukunnasta. Asiointipalvelusta löytyvät oman lippukunnan ja ryhmän johtajien yhteystiedot ja tapahtumat. Asiointipalveluun kirjaudutaan erillisellä tunnuksella eli </w:t>
      </w:r>
      <w:proofErr w:type="spellStart"/>
      <w:r w:rsidRPr="00F54EC9">
        <w:rPr>
          <w:rFonts w:eastAsiaTheme="minorEastAsia" w:cstheme="minorBidi"/>
        </w:rPr>
        <w:t>PartioID:llä</w:t>
      </w:r>
      <w:proofErr w:type="spellEnd"/>
      <w:r w:rsidRPr="00F54EC9">
        <w:rPr>
          <w:rFonts w:eastAsiaTheme="minorEastAsia" w:cstheme="minorBidi"/>
        </w:rPr>
        <w:t>, jonka luomisesta saat ohjeen sähköpostiisi rekisteröidyttyäsi.</w:t>
      </w:r>
      <w:r w:rsidR="00016C1D">
        <w:rPr>
          <w:rFonts w:eastAsiaTheme="minorEastAsia" w:cstheme="minorBidi"/>
        </w:rPr>
        <w:t xml:space="preserve"> Tarkemmat ohjeet löytyvät </w:t>
      </w:r>
      <w:hyperlink r:id="rId15" w:history="1">
        <w:r w:rsidR="00263C88" w:rsidRPr="00885DA2">
          <w:rPr>
            <w:rStyle w:val="Hyperlinkki"/>
          </w:rPr>
          <w:t>https://www.partio.fi/partiolaiselle/huoltajille/</w:t>
        </w:r>
      </w:hyperlink>
      <w:r w:rsidR="00263C88">
        <w:t xml:space="preserve"> </w:t>
      </w:r>
    </w:p>
    <w:p w14:paraId="0585B6F3" w14:textId="77777777" w:rsidR="00513DD6"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On tärkeää, että jäsenen ja vanhempien tiedot pidetään ajan tasalla. Useampi yhteystieto on tarpeen, jos partiossa tapahtuu jotain vakavaa eikä yhdestä numerosta vastata. </w:t>
      </w:r>
    </w:p>
    <w:p w14:paraId="75C82C8A" w14:textId="77777777" w:rsidR="00513DD6" w:rsidRPr="003D7550" w:rsidRDefault="00513DD6" w:rsidP="00A5692E">
      <w:pPr>
        <w:pStyle w:val="Otsikko2"/>
      </w:pPr>
      <w:bookmarkStart w:id="26" w:name="_Toc35606505"/>
      <w:bookmarkStart w:id="27" w:name="_Toc71120691"/>
      <w:r w:rsidRPr="003D7550">
        <w:t xml:space="preserve">Mitä partio </w:t>
      </w:r>
      <w:r w:rsidRPr="00A5692E">
        <w:t>maksaa</w:t>
      </w:r>
      <w:r w:rsidRPr="003D7550">
        <w:t>?</w:t>
      </w:r>
      <w:bookmarkEnd w:id="26"/>
      <w:bookmarkEnd w:id="27"/>
    </w:p>
    <w:p w14:paraId="1B61A70A" w14:textId="0AFDA014" w:rsidR="00513DD6" w:rsidRDefault="00513DD6" w:rsidP="00A5692E">
      <w:pPr>
        <w:pStyle w:val="Otsikko3"/>
      </w:pPr>
      <w:bookmarkStart w:id="28" w:name="_Toc35606506"/>
      <w:bookmarkStart w:id="29" w:name="_Toc71120692"/>
      <w:r w:rsidRPr="00A5692E">
        <w:t>Jäsenmaksu</w:t>
      </w:r>
      <w:bookmarkEnd w:id="28"/>
      <w:bookmarkEnd w:id="29"/>
    </w:p>
    <w:p w14:paraId="3EF2CB19" w14:textId="77777777" w:rsidR="00016C1D" w:rsidRPr="00016C1D" w:rsidRDefault="00016C1D" w:rsidP="00016C1D">
      <w:pPr>
        <w:pStyle w:val="Leipteksti"/>
      </w:pPr>
    </w:p>
    <w:p w14:paraId="0C51FCAF"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 xml:space="preserve">Partio on edullinen harrastus. Maksamalla noin 60-80 euroa vuodessa saat osallistua lippukuntasi, piirisi ja Suomen Partiolaiset – </w:t>
      </w:r>
      <w:proofErr w:type="spellStart"/>
      <w:r w:rsidRPr="008935FB">
        <w:rPr>
          <w:rFonts w:eastAsiaTheme="minorEastAsia" w:cstheme="minorBidi"/>
          <w:color w:val="222222"/>
        </w:rPr>
        <w:t>Finlands</w:t>
      </w:r>
      <w:proofErr w:type="spellEnd"/>
      <w:r w:rsidRPr="008935FB">
        <w:rPr>
          <w:rFonts w:eastAsiaTheme="minorEastAsia" w:cstheme="minorBidi"/>
          <w:color w:val="222222"/>
        </w:rPr>
        <w:t xml:space="preserve"> </w:t>
      </w:r>
      <w:proofErr w:type="spellStart"/>
      <w:r w:rsidRPr="008935FB">
        <w:rPr>
          <w:rFonts w:eastAsiaTheme="minorEastAsia" w:cstheme="minorBidi"/>
          <w:color w:val="222222"/>
        </w:rPr>
        <w:t>Scouter</w:t>
      </w:r>
      <w:proofErr w:type="spellEnd"/>
      <w:r w:rsidRPr="008935FB">
        <w:rPr>
          <w:rFonts w:eastAsiaTheme="minorEastAsia" w:cstheme="minorBidi"/>
          <w:color w:val="222222"/>
        </w:rPr>
        <w:t xml:space="preserve"> ry:n toimintaan. Samalla kuulut kansainväliseen partioliikkeeseen. Maksuun sisältyy sekä Suomen Partiolaiset – </w:t>
      </w:r>
      <w:proofErr w:type="spellStart"/>
      <w:r w:rsidRPr="008935FB">
        <w:rPr>
          <w:rFonts w:eastAsiaTheme="minorEastAsia" w:cstheme="minorBidi"/>
          <w:color w:val="222222"/>
        </w:rPr>
        <w:t>Finlands</w:t>
      </w:r>
      <w:proofErr w:type="spellEnd"/>
      <w:r w:rsidRPr="008935FB">
        <w:rPr>
          <w:rFonts w:eastAsiaTheme="minorEastAsia" w:cstheme="minorBidi"/>
          <w:color w:val="222222"/>
        </w:rPr>
        <w:t xml:space="preserve"> </w:t>
      </w:r>
      <w:proofErr w:type="spellStart"/>
      <w:r w:rsidRPr="008935FB">
        <w:rPr>
          <w:rFonts w:eastAsiaTheme="minorEastAsia" w:cstheme="minorBidi"/>
          <w:color w:val="222222"/>
        </w:rPr>
        <w:t>Scouter</w:t>
      </w:r>
      <w:proofErr w:type="spellEnd"/>
      <w:r w:rsidRPr="008935FB">
        <w:rPr>
          <w:rFonts w:eastAsiaTheme="minorEastAsia" w:cstheme="minorBidi"/>
          <w:color w:val="222222"/>
        </w:rPr>
        <w:t xml:space="preserve"> ry:n, että partiopiirin jäsenmaksu. Jotkut lippukunnat perivät samalla myös oman jäsenmaksunsa. </w:t>
      </w:r>
    </w:p>
    <w:p w14:paraId="40577514"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w:t>
      </w:r>
      <w:r w:rsidRPr="00EF29FA">
        <w:rPr>
          <w:rFonts w:eastAsiaTheme="minorEastAsia" w:cstheme="minorBidi"/>
          <w:i/>
          <w:iCs/>
          <w:color w:val="0070C0"/>
        </w:rPr>
        <w:t>Kerro tässä lippukuntasi mahdollisesta omasta jäsenmaksusta/kausimaksuista/aloitusmaksuista jne.</w:t>
      </w:r>
      <w:r w:rsidRPr="008935FB">
        <w:rPr>
          <w:rFonts w:eastAsiaTheme="minorEastAsia" w:cstheme="minorBidi"/>
          <w:color w:val="222222"/>
        </w:rPr>
        <w:t>)</w:t>
      </w:r>
    </w:p>
    <w:p w14:paraId="7633603F" w14:textId="77777777" w:rsidR="00513DD6" w:rsidRPr="00F61E19" w:rsidRDefault="00513DD6" w:rsidP="00513DD6">
      <w:pPr>
        <w:pBdr>
          <w:top w:val="nil"/>
          <w:left w:val="nil"/>
          <w:bottom w:val="nil"/>
          <w:right w:val="nil"/>
          <w:between w:val="nil"/>
        </w:pBdr>
        <w:spacing w:after="220" w:line="360" w:lineRule="auto"/>
        <w:jc w:val="both"/>
        <w:rPr>
          <w:rFonts w:eastAsiaTheme="minorEastAsia" w:cstheme="minorBidi"/>
        </w:rPr>
      </w:pPr>
      <w:r w:rsidRPr="008935FB">
        <w:rPr>
          <w:rFonts w:eastAsiaTheme="minorEastAsia" w:cstheme="minorBidi"/>
          <w:color w:val="222222"/>
        </w:rPr>
        <w:t xml:space="preserve">Perheen ensimmäinen partiotoimintaan osallistuva jäsen ja kaikki yli 17-vuotiaat partiolaiset maksavat I-maksun. Alennetun II-maksun maksavat saman perheen muut alle 17-vuotiaat </w:t>
      </w:r>
      <w:r w:rsidRPr="001F27F1">
        <w:rPr>
          <w:rFonts w:eastAsiaTheme="minorEastAsia" w:cstheme="minorBidi"/>
        </w:rPr>
        <w:t>partiolaiset. III-jäsenet ovat Perhepartiolaisia eli 4-6-vuotiaita partiolaisia, jotka harrastavat partiota yhdessä läheisensä kanssa.</w:t>
      </w:r>
      <w:r>
        <w:rPr>
          <w:rFonts w:eastAsiaTheme="minorEastAsia" w:cstheme="minorBidi"/>
        </w:rPr>
        <w:t xml:space="preserve"> Perhepartiossa</w:t>
      </w:r>
      <w:r w:rsidRPr="003D7550">
        <w:t xml:space="preserve"> </w:t>
      </w:r>
      <w:r w:rsidRPr="00F61E19">
        <w:rPr>
          <w:rFonts w:eastAsiaTheme="minorEastAsia" w:cstheme="minorBidi"/>
        </w:rPr>
        <w:t>7-vuotiaita ja sitä vanhempia koskevat normaalit partion jäsenmaksut</w:t>
      </w:r>
      <w:r>
        <w:rPr>
          <w:rFonts w:eastAsiaTheme="minorEastAsia" w:cstheme="minorBidi"/>
        </w:rPr>
        <w:t xml:space="preserve">. </w:t>
      </w:r>
      <w:r w:rsidRPr="00F61E19">
        <w:rPr>
          <w:rFonts w:eastAsiaTheme="minorEastAsia" w:cstheme="minorBidi"/>
        </w:rPr>
        <w:t xml:space="preserve">0-3-vuotiaat eivät maksa jäsenmaksua. Heillä on partiovakuutus voimassa vanhemman ollessa partion jäsen ja maksanut jäsenmaksun. Heillä ei ole </w:t>
      </w:r>
      <w:r>
        <w:rPr>
          <w:rFonts w:eastAsiaTheme="minorEastAsia" w:cstheme="minorBidi"/>
        </w:rPr>
        <w:t xml:space="preserve">voimassa </w:t>
      </w:r>
      <w:r w:rsidRPr="00F61E19">
        <w:rPr>
          <w:rFonts w:eastAsiaTheme="minorEastAsia" w:cstheme="minorBidi"/>
        </w:rPr>
        <w:t>mu</w:t>
      </w:r>
      <w:r>
        <w:rPr>
          <w:rFonts w:eastAsiaTheme="minorEastAsia" w:cstheme="minorBidi"/>
        </w:rPr>
        <w:t>ita</w:t>
      </w:r>
      <w:r w:rsidRPr="00F61E19">
        <w:rPr>
          <w:rFonts w:eastAsiaTheme="minorEastAsia" w:cstheme="minorBidi"/>
        </w:rPr>
        <w:t xml:space="preserve"> jäsenetu</w:t>
      </w:r>
      <w:r>
        <w:rPr>
          <w:rFonts w:eastAsiaTheme="minorEastAsia" w:cstheme="minorBidi"/>
        </w:rPr>
        <w:t xml:space="preserve">uksia. </w:t>
      </w:r>
    </w:p>
    <w:p w14:paraId="2C0044E1" w14:textId="56A86578" w:rsidR="00513DD6" w:rsidRPr="008E7DFC"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Jäsenetuihin kuuluu</w:t>
      </w:r>
      <w:r w:rsidR="00DF2C2A">
        <w:rPr>
          <w:rFonts w:eastAsiaTheme="minorEastAsia" w:cstheme="minorBidi"/>
        </w:rPr>
        <w:t xml:space="preserve"> </w:t>
      </w:r>
      <w:proofErr w:type="gramStart"/>
      <w:r w:rsidRPr="008935FB">
        <w:rPr>
          <w:rFonts w:eastAsiaTheme="minorEastAsia" w:cstheme="minorBidi"/>
        </w:rPr>
        <w:t>10%</w:t>
      </w:r>
      <w:proofErr w:type="gramEnd"/>
      <w:r w:rsidRPr="008935FB">
        <w:rPr>
          <w:rFonts w:eastAsiaTheme="minorEastAsia" w:cstheme="minorBidi"/>
        </w:rPr>
        <w:t xml:space="preserve"> alennus partiokaupoista jäsenkortilla, jonka voi tulostaa jäsenrekisteri Kuksasta.</w:t>
      </w:r>
    </w:p>
    <w:p w14:paraId="215F261C" w14:textId="64ACFB1E" w:rsidR="00513DD6" w:rsidRDefault="00513DD6" w:rsidP="00A5692E">
      <w:pPr>
        <w:pStyle w:val="Otsikko3"/>
      </w:pPr>
      <w:bookmarkStart w:id="30" w:name="_Toc35606507"/>
      <w:bookmarkStart w:id="31" w:name="_Toc71120693"/>
      <w:r w:rsidRPr="00A5692E">
        <w:t>Partiovakuutus</w:t>
      </w:r>
      <w:bookmarkEnd w:id="30"/>
      <w:bookmarkEnd w:id="31"/>
    </w:p>
    <w:p w14:paraId="5B2AA735" w14:textId="77777777" w:rsidR="00707DE1" w:rsidRPr="00707DE1" w:rsidRDefault="00707DE1" w:rsidP="00707DE1">
      <w:pPr>
        <w:pStyle w:val="Leipteksti"/>
      </w:pPr>
    </w:p>
    <w:p w14:paraId="5A45C6C1" w14:textId="77777777" w:rsidR="00513DD6" w:rsidRPr="008E7DFC"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Jäsenmaksu maksetaan Suomen Partiolaisille sieltä lähetettävän laskun mukaisesti. Jäsenmaksu sisältää partiovakuutuksen, joka on toissijainen eli jos lapsellanne on jokin muu vakuutus, on </w:t>
      </w:r>
      <w:r w:rsidRPr="008935FB">
        <w:rPr>
          <w:rFonts w:eastAsiaTheme="minorEastAsia" w:cstheme="minorBidi"/>
        </w:rPr>
        <w:lastRenderedPageBreak/>
        <w:t>partiovakuutus vasta toissijainen. Vakuutus on voimassa kaikissa partiotapahtumissa. Jäsenmaksu tulee olla maksettuna, jotta partiotapahtumiin pääsee osallistumaan</w:t>
      </w:r>
      <w:r>
        <w:rPr>
          <w:rFonts w:eastAsiaTheme="minorEastAsia" w:cstheme="minorBidi"/>
        </w:rPr>
        <w:t xml:space="preserve"> ja partiovakuutus on voimassa</w:t>
      </w:r>
      <w:r w:rsidRPr="008935FB">
        <w:rPr>
          <w:rFonts w:eastAsiaTheme="minorEastAsia" w:cstheme="minorBidi"/>
        </w:rPr>
        <w:t>.</w:t>
      </w:r>
    </w:p>
    <w:p w14:paraId="41E6B800" w14:textId="0E5D7905" w:rsidR="00513DD6" w:rsidRDefault="00513DD6" w:rsidP="00A5692E">
      <w:pPr>
        <w:pStyle w:val="Otsikko3"/>
      </w:pPr>
      <w:bookmarkStart w:id="32" w:name="_Toc35606508"/>
      <w:bookmarkStart w:id="33" w:name="_Toc71120694"/>
      <w:r>
        <w:t xml:space="preserve">Retki- ja </w:t>
      </w:r>
      <w:r w:rsidRPr="00A5692E">
        <w:t>tapahtumamaksut</w:t>
      </w:r>
      <w:bookmarkEnd w:id="32"/>
      <w:bookmarkEnd w:id="33"/>
    </w:p>
    <w:p w14:paraId="32F86359" w14:textId="77777777" w:rsidR="00707DE1" w:rsidRPr="00707DE1" w:rsidRDefault="00707DE1" w:rsidP="00707DE1">
      <w:pPr>
        <w:pStyle w:val="Leipteksti"/>
      </w:pPr>
    </w:p>
    <w:p w14:paraId="4B2DA254"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Jäsenmaksun lisäksi kerätään osallistumismaksuja tapahtumiin. Ne vaihtelevat noin 0–20 euron välillä. Suuremmat leirit maksavat erilaisista tuista riippuen noin 100–250 euroa.</w:t>
      </w:r>
    </w:p>
    <w:p w14:paraId="30B9518D" w14:textId="77777777" w:rsidR="00513DD6"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w:t>
      </w:r>
      <w:r w:rsidRPr="00EF29FA">
        <w:rPr>
          <w:rFonts w:eastAsiaTheme="minorEastAsia" w:cstheme="minorBidi"/>
          <w:i/>
          <w:iCs/>
          <w:color w:val="0070C0"/>
        </w:rPr>
        <w:t>Lippukunnan nimi</w:t>
      </w:r>
      <w:r w:rsidRPr="008935FB">
        <w:rPr>
          <w:rFonts w:eastAsiaTheme="minorEastAsia" w:cstheme="minorBidi"/>
          <w:color w:val="222222"/>
        </w:rPr>
        <w:t>) omat viikonloppuretket maksavat noin (</w:t>
      </w:r>
      <w:r w:rsidRPr="00EF29FA">
        <w:rPr>
          <w:rFonts w:eastAsiaTheme="minorEastAsia" w:cstheme="minorBidi"/>
          <w:i/>
          <w:iCs/>
          <w:color w:val="0070C0"/>
        </w:rPr>
        <w:t>xx-xx</w:t>
      </w:r>
      <w:r w:rsidRPr="008935FB">
        <w:rPr>
          <w:rFonts w:eastAsiaTheme="minorEastAsia" w:cstheme="minorBidi"/>
          <w:color w:val="222222"/>
        </w:rPr>
        <w:t>) euroa, pidemmät leirit (</w:t>
      </w:r>
      <w:r w:rsidRPr="00EF29FA">
        <w:rPr>
          <w:rFonts w:eastAsiaTheme="minorEastAsia" w:cstheme="minorBidi"/>
          <w:i/>
          <w:iCs/>
          <w:color w:val="0070C0"/>
        </w:rPr>
        <w:t>xx-xx</w:t>
      </w:r>
      <w:r w:rsidRPr="008935FB">
        <w:rPr>
          <w:rFonts w:eastAsiaTheme="minorEastAsia" w:cstheme="minorBidi"/>
          <w:color w:val="222222"/>
        </w:rPr>
        <w:t>) euroa. Retkien ja leirien hinta määräytyy leiripaikan hintatason, kuljetustarpeen ja ruokahuollon sekä toimintamateriaalin mukaan, minkä vuoksi retkien, leirien ja tapahtumien hinnoilla voi olla suuriakin eroja.</w:t>
      </w:r>
    </w:p>
    <w:p w14:paraId="507A4A51" w14:textId="7E081F73" w:rsidR="00513DD6" w:rsidRDefault="00513DD6" w:rsidP="00A5692E">
      <w:pPr>
        <w:pStyle w:val="Otsikko3"/>
      </w:pPr>
      <w:bookmarkStart w:id="34" w:name="_Toc35606509"/>
      <w:bookmarkStart w:id="35" w:name="_Toc71120695"/>
      <w:r w:rsidRPr="00A5692E">
        <w:t>Partiovarusteet</w:t>
      </w:r>
      <w:bookmarkEnd w:id="34"/>
      <w:bookmarkEnd w:id="35"/>
    </w:p>
    <w:p w14:paraId="18AB81FB" w14:textId="77777777" w:rsidR="00707DE1" w:rsidRPr="00707DE1" w:rsidRDefault="00707DE1" w:rsidP="00707DE1">
      <w:pPr>
        <w:pStyle w:val="Leipteksti"/>
      </w:pPr>
    </w:p>
    <w:p w14:paraId="7E81D2D3" w14:textId="77777777" w:rsidR="00513DD6" w:rsidRPr="00EF29FA" w:rsidRDefault="00513DD6" w:rsidP="00513DD6">
      <w:pPr>
        <w:pBdr>
          <w:top w:val="nil"/>
          <w:left w:val="nil"/>
          <w:bottom w:val="nil"/>
          <w:right w:val="nil"/>
          <w:between w:val="nil"/>
        </w:pBdr>
        <w:spacing w:after="220" w:line="360" w:lineRule="auto"/>
        <w:jc w:val="both"/>
        <w:rPr>
          <w:rFonts w:eastAsiaTheme="minorEastAsia" w:cstheme="minorBidi"/>
          <w:i/>
          <w:iCs/>
          <w:color w:val="0070C0"/>
        </w:rPr>
      </w:pPr>
      <w:r w:rsidRPr="00EF29FA">
        <w:rPr>
          <w:rFonts w:eastAsiaTheme="minorEastAsia" w:cstheme="minorBidi"/>
          <w:i/>
          <w:iCs/>
          <w:color w:val="0070C0"/>
        </w:rPr>
        <w:t>(Kerro tässä, jos lippukuntasi myy uudelle jäsenelle esimerkiksi huivia, merkkejä, lippukunnan omia tuotteita yms.)</w:t>
      </w:r>
    </w:p>
    <w:p w14:paraId="5581DAD8"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 xml:space="preserve">Scandinavian </w:t>
      </w:r>
      <w:proofErr w:type="spellStart"/>
      <w:r w:rsidRPr="008935FB">
        <w:rPr>
          <w:rFonts w:eastAsiaTheme="minorEastAsia" w:cstheme="minorBidi"/>
          <w:color w:val="222222"/>
        </w:rPr>
        <w:t>Outdoor</w:t>
      </w:r>
      <w:proofErr w:type="spellEnd"/>
      <w:r w:rsidRPr="008935FB">
        <w:rPr>
          <w:rFonts w:eastAsiaTheme="minorEastAsia" w:cstheme="minorBidi"/>
          <w:color w:val="222222"/>
        </w:rPr>
        <w:t xml:space="preserve"> </w:t>
      </w:r>
      <w:proofErr w:type="spellStart"/>
      <w:r w:rsidRPr="008935FB">
        <w:rPr>
          <w:rFonts w:eastAsiaTheme="minorEastAsia" w:cstheme="minorBidi"/>
          <w:color w:val="222222"/>
        </w:rPr>
        <w:t>Storesta</w:t>
      </w:r>
      <w:proofErr w:type="spellEnd"/>
      <w:r w:rsidRPr="008935FB">
        <w:rPr>
          <w:rFonts w:eastAsiaTheme="minorEastAsia" w:cstheme="minorBidi"/>
          <w:color w:val="222222"/>
        </w:rPr>
        <w:t xml:space="preserve"> voi ostaa partiotuotteita (</w:t>
      </w:r>
      <w:r w:rsidRPr="00EF29FA">
        <w:rPr>
          <w:rFonts w:eastAsiaTheme="minorEastAsia" w:cstheme="minorBidi"/>
          <w:i/>
          <w:iCs/>
          <w:color w:val="0070C0"/>
        </w:rPr>
        <w:t xml:space="preserve">Listaa tähän tuotteita, mistä lippukunnassa käytetään ja mitä uusi partiolainen voi ostaa </w:t>
      </w:r>
      <w:proofErr w:type="spellStart"/>
      <w:r w:rsidRPr="00EF29FA">
        <w:rPr>
          <w:rFonts w:eastAsiaTheme="minorEastAsia" w:cstheme="minorBidi"/>
          <w:i/>
          <w:iCs/>
          <w:color w:val="0070C0"/>
        </w:rPr>
        <w:t>SOS:ista</w:t>
      </w:r>
      <w:proofErr w:type="spellEnd"/>
      <w:r w:rsidRPr="008935FB">
        <w:rPr>
          <w:rFonts w:eastAsiaTheme="minorEastAsia" w:cstheme="minorBidi"/>
          <w:color w:val="222222"/>
        </w:rPr>
        <w:t>):</w:t>
      </w:r>
    </w:p>
    <w:p w14:paraId="71B56369" w14:textId="77777777" w:rsidR="00513DD6" w:rsidRPr="00EF29FA" w:rsidRDefault="00513DD6" w:rsidP="00513DD6">
      <w:pPr>
        <w:numPr>
          <w:ilvl w:val="0"/>
          <w:numId w:val="41"/>
        </w:numPr>
        <w:pBdr>
          <w:top w:val="nil"/>
          <w:left w:val="nil"/>
          <w:bottom w:val="nil"/>
          <w:right w:val="nil"/>
          <w:between w:val="nil"/>
        </w:pBdr>
        <w:spacing w:line="360" w:lineRule="auto"/>
        <w:jc w:val="both"/>
        <w:rPr>
          <w:rFonts w:eastAsiaTheme="minorEastAsia" w:cstheme="minorBidi"/>
          <w:color w:val="0070C0"/>
        </w:rPr>
      </w:pPr>
      <w:r w:rsidRPr="00EF29FA">
        <w:rPr>
          <w:rFonts w:eastAsiaTheme="minorEastAsia" w:cstheme="minorBidi"/>
          <w:color w:val="0070C0"/>
        </w:rPr>
        <w:t>Partiopaita, 49e</w:t>
      </w:r>
    </w:p>
    <w:p w14:paraId="56B3B645" w14:textId="77777777" w:rsidR="00513DD6" w:rsidRPr="00EF29FA" w:rsidRDefault="00513DD6" w:rsidP="00513DD6">
      <w:pPr>
        <w:numPr>
          <w:ilvl w:val="0"/>
          <w:numId w:val="41"/>
        </w:numPr>
        <w:pBdr>
          <w:top w:val="nil"/>
          <w:left w:val="nil"/>
          <w:bottom w:val="nil"/>
          <w:right w:val="nil"/>
          <w:between w:val="nil"/>
        </w:pBdr>
        <w:spacing w:line="360" w:lineRule="auto"/>
        <w:jc w:val="both"/>
        <w:rPr>
          <w:rFonts w:eastAsiaTheme="minorEastAsia" w:cstheme="minorBidi"/>
          <w:color w:val="0070C0"/>
        </w:rPr>
      </w:pPr>
      <w:r w:rsidRPr="00EF29FA">
        <w:rPr>
          <w:rFonts w:eastAsiaTheme="minorEastAsia" w:cstheme="minorBidi"/>
          <w:color w:val="0070C0"/>
        </w:rPr>
        <w:t>Sudenpennun jäljet -kirja, 4,5e</w:t>
      </w:r>
    </w:p>
    <w:p w14:paraId="47644A1C" w14:textId="77777777" w:rsidR="00513DD6" w:rsidRPr="00EF29FA" w:rsidRDefault="00513DD6" w:rsidP="00513DD6">
      <w:pPr>
        <w:numPr>
          <w:ilvl w:val="0"/>
          <w:numId w:val="41"/>
        </w:numPr>
        <w:pBdr>
          <w:top w:val="nil"/>
          <w:left w:val="nil"/>
          <w:bottom w:val="nil"/>
          <w:right w:val="nil"/>
          <w:between w:val="nil"/>
        </w:pBdr>
        <w:spacing w:line="360" w:lineRule="auto"/>
        <w:jc w:val="both"/>
        <w:rPr>
          <w:rFonts w:eastAsiaTheme="minorEastAsia" w:cstheme="minorBidi"/>
          <w:color w:val="0070C0"/>
        </w:rPr>
      </w:pPr>
      <w:r w:rsidRPr="00EF29FA">
        <w:rPr>
          <w:rFonts w:eastAsiaTheme="minorEastAsia" w:cstheme="minorBidi"/>
          <w:color w:val="0070C0"/>
        </w:rPr>
        <w:t>..</w:t>
      </w:r>
    </w:p>
    <w:p w14:paraId="6D7BF43A" w14:textId="77777777" w:rsidR="00513DD6" w:rsidRPr="00EF29FA" w:rsidRDefault="00513DD6" w:rsidP="00513DD6">
      <w:pPr>
        <w:numPr>
          <w:ilvl w:val="0"/>
          <w:numId w:val="41"/>
        </w:numPr>
        <w:pBdr>
          <w:top w:val="nil"/>
          <w:left w:val="nil"/>
          <w:bottom w:val="nil"/>
          <w:right w:val="nil"/>
          <w:between w:val="nil"/>
        </w:pBdr>
        <w:spacing w:line="360" w:lineRule="auto"/>
        <w:jc w:val="both"/>
        <w:rPr>
          <w:rFonts w:eastAsiaTheme="minorEastAsia" w:cstheme="minorBidi"/>
          <w:color w:val="0070C0"/>
        </w:rPr>
      </w:pPr>
      <w:r w:rsidRPr="00EF29FA">
        <w:rPr>
          <w:rFonts w:eastAsiaTheme="minorEastAsia" w:cstheme="minorBidi"/>
          <w:color w:val="0070C0"/>
        </w:rPr>
        <w:t>..</w:t>
      </w:r>
    </w:p>
    <w:p w14:paraId="47555007" w14:textId="77777777" w:rsidR="00513DD6" w:rsidRDefault="00513DD6" w:rsidP="00513DD6">
      <w:pPr>
        <w:pBdr>
          <w:top w:val="nil"/>
          <w:left w:val="nil"/>
          <w:bottom w:val="nil"/>
          <w:right w:val="nil"/>
          <w:between w:val="nil"/>
        </w:pBdr>
        <w:spacing w:line="360" w:lineRule="auto"/>
        <w:jc w:val="both"/>
        <w:rPr>
          <w:rFonts w:eastAsiaTheme="minorEastAsia" w:cstheme="minorBidi"/>
        </w:rPr>
      </w:pPr>
      <w:r w:rsidRPr="003A622B">
        <w:rPr>
          <w:rFonts w:eastAsiaTheme="minorEastAsia" w:cstheme="minorBidi"/>
        </w:rPr>
        <w:t xml:space="preserve">Partion jäsenkortilla saat Scandinavian </w:t>
      </w:r>
      <w:proofErr w:type="spellStart"/>
      <w:r w:rsidRPr="003A622B">
        <w:rPr>
          <w:rFonts w:eastAsiaTheme="minorEastAsia" w:cstheme="minorBidi"/>
        </w:rPr>
        <w:t>Outdoor</w:t>
      </w:r>
      <w:proofErr w:type="spellEnd"/>
      <w:r w:rsidRPr="003A622B">
        <w:rPr>
          <w:rFonts w:eastAsiaTheme="minorEastAsia" w:cstheme="minorBidi"/>
        </w:rPr>
        <w:t xml:space="preserve"> </w:t>
      </w:r>
      <w:proofErr w:type="spellStart"/>
      <w:r w:rsidRPr="003A622B">
        <w:rPr>
          <w:rFonts w:eastAsiaTheme="minorEastAsia" w:cstheme="minorBidi"/>
        </w:rPr>
        <w:t>Storesta</w:t>
      </w:r>
      <w:proofErr w:type="spellEnd"/>
      <w:r w:rsidRPr="003A622B">
        <w:rPr>
          <w:rFonts w:eastAsiaTheme="minorEastAsia" w:cstheme="minorBidi"/>
        </w:rPr>
        <w:t xml:space="preserve"> (tuttavallisesti SOS) 10% alennus muista kuin partiotuotteista!</w:t>
      </w:r>
      <w:r>
        <w:rPr>
          <w:rFonts w:eastAsiaTheme="minorEastAsia" w:cstheme="minorBidi"/>
        </w:rPr>
        <w:t xml:space="preserve"> Jäsenkortin voit tulostaa jäsenrekisteri Kuksasta. </w:t>
      </w:r>
    </w:p>
    <w:p w14:paraId="2EEBF93B" w14:textId="77777777" w:rsidR="00513DD6" w:rsidRPr="003D7550" w:rsidRDefault="00513DD6" w:rsidP="00513DD6">
      <w:pPr>
        <w:pBdr>
          <w:top w:val="nil"/>
          <w:left w:val="nil"/>
          <w:bottom w:val="nil"/>
          <w:right w:val="nil"/>
          <w:between w:val="nil"/>
        </w:pBdr>
        <w:spacing w:line="360" w:lineRule="auto"/>
        <w:jc w:val="both"/>
        <w:rPr>
          <w:rFonts w:eastAsiaTheme="minorEastAsia" w:cstheme="minorBidi"/>
        </w:rPr>
      </w:pPr>
    </w:p>
    <w:p w14:paraId="2DC51A5C" w14:textId="77777777" w:rsidR="00513DD6"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 xml:space="preserve">Lisäksi jokainen voi hankkia retkeilyvarusteet parhaaksi katsomallaan tavalla. Lapsilla ei tarvitse olla uusinta makuupussia tai hienointa rinkkamallia, vaan aivan perusvarusteilla pärjää, kunhan ne ovat ehjiä, toimivia ja mukavia käyttää. </w:t>
      </w:r>
      <w:r>
        <w:rPr>
          <w:rFonts w:eastAsiaTheme="minorEastAsia" w:cstheme="minorBidi"/>
          <w:color w:val="222222"/>
        </w:rPr>
        <w:t xml:space="preserve">Retkeilyvarusteita voi hankkia pikkuhiljaa partiouran edetessä ja pienemmän partiolaisen kasvaessa. </w:t>
      </w:r>
    </w:p>
    <w:p w14:paraId="7D9111A9" w14:textId="77777777" w:rsidR="00513DD6" w:rsidRPr="00EF29FA" w:rsidRDefault="00513DD6" w:rsidP="00513DD6">
      <w:pPr>
        <w:pBdr>
          <w:top w:val="nil"/>
          <w:left w:val="nil"/>
          <w:bottom w:val="nil"/>
          <w:right w:val="nil"/>
          <w:between w:val="nil"/>
        </w:pBdr>
        <w:spacing w:after="220" w:line="360" w:lineRule="auto"/>
        <w:jc w:val="both"/>
        <w:rPr>
          <w:rFonts w:eastAsiaTheme="minorEastAsia" w:cstheme="minorBidi"/>
          <w:i/>
          <w:iCs/>
          <w:color w:val="0070C0"/>
        </w:rPr>
      </w:pPr>
      <w:r>
        <w:rPr>
          <w:rFonts w:eastAsiaTheme="minorEastAsia" w:cstheme="minorBidi"/>
          <w:color w:val="222222"/>
        </w:rPr>
        <w:t xml:space="preserve">Varusteista voi myös lainata! Erilaisia varusteita voi kysellä lainaan perheen jäseniltä, naapureilta ja ystäviltä. Myös lippukunnalla saattaa olla lainavarusteita tai johtajistolla ylimääräisiä varusteita lainattavaksi. </w:t>
      </w:r>
      <w:r w:rsidRPr="00EF29FA">
        <w:rPr>
          <w:rFonts w:eastAsiaTheme="minorEastAsia" w:cstheme="minorBidi"/>
          <w:i/>
          <w:iCs/>
          <w:color w:val="0070C0"/>
        </w:rPr>
        <w:t>(Kerro tässä, onko lippukunnallasi lainavarusteita tai kanavaa, missä varusteita voi kysellä lainaan esimerkiksi muilta perheiltä)</w:t>
      </w:r>
    </w:p>
    <w:p w14:paraId="415F8338" w14:textId="06A62FC3" w:rsidR="00513DD6" w:rsidRDefault="00513DD6" w:rsidP="00A5692E">
      <w:pPr>
        <w:pStyle w:val="Otsikko2"/>
      </w:pPr>
      <w:bookmarkStart w:id="36" w:name="_Toc35606510"/>
      <w:bookmarkStart w:id="37" w:name="_Toc71120696"/>
      <w:r w:rsidRPr="00A5692E">
        <w:t>Jäsenmaksuvapautus</w:t>
      </w:r>
      <w:bookmarkEnd w:id="36"/>
      <w:bookmarkEnd w:id="37"/>
    </w:p>
    <w:p w14:paraId="3082FA72" w14:textId="77777777" w:rsidR="00707DE1" w:rsidRPr="00707DE1" w:rsidRDefault="00707DE1" w:rsidP="00707DE1">
      <w:pPr>
        <w:pStyle w:val="Leipteksti"/>
      </w:pPr>
    </w:p>
    <w:p w14:paraId="0839DAE2" w14:textId="0237AA5E"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highlight w:val="white"/>
        </w:rPr>
        <w:lastRenderedPageBreak/>
        <w:t xml:space="preserve">Jäsenmaksuvapautus voidaan myöntää taloudellisin, terveydellisin ja sosiaalisin perustein. Jäsenmaksuvapautuksella halutaan varmistaa myös vähävaraisten perheiden lasten ja nuorten mahdollisuus harrastaa partiota. Jäsenmaksusta vapauttamista voi anoa ympäri vuoden, anomus tulee kuitenkin tehdä ennen jäsenmaksulaskun eräpäivää. Jäsenmaksuvapautuksen myöntää Suomen Partiolaiset- </w:t>
      </w:r>
      <w:proofErr w:type="spellStart"/>
      <w:r w:rsidRPr="008935FB">
        <w:rPr>
          <w:rFonts w:eastAsiaTheme="minorEastAsia" w:cstheme="minorBidi"/>
          <w:color w:val="222222"/>
          <w:highlight w:val="white"/>
        </w:rPr>
        <w:t>Finlands</w:t>
      </w:r>
      <w:proofErr w:type="spellEnd"/>
      <w:r w:rsidRPr="008935FB">
        <w:rPr>
          <w:rFonts w:eastAsiaTheme="minorEastAsia" w:cstheme="minorBidi"/>
          <w:color w:val="222222"/>
          <w:highlight w:val="white"/>
        </w:rPr>
        <w:t xml:space="preserve"> </w:t>
      </w:r>
      <w:proofErr w:type="spellStart"/>
      <w:r w:rsidRPr="008935FB">
        <w:rPr>
          <w:rFonts w:eastAsiaTheme="minorEastAsia" w:cstheme="minorBidi"/>
          <w:color w:val="222222"/>
          <w:highlight w:val="white"/>
        </w:rPr>
        <w:t>Scouter</w:t>
      </w:r>
      <w:proofErr w:type="spellEnd"/>
      <w:r w:rsidRPr="008935FB">
        <w:rPr>
          <w:rFonts w:eastAsiaTheme="minorEastAsia" w:cstheme="minorBidi"/>
          <w:color w:val="222222"/>
          <w:highlight w:val="white"/>
        </w:rPr>
        <w:t xml:space="preserve"> ry. Jäsenmaksuvapautuksesta voit lukea lisää Suomen Partiolaisten nettisivuilta</w:t>
      </w:r>
      <w:r w:rsidR="00C86CA4">
        <w:rPr>
          <w:rFonts w:eastAsiaTheme="minorEastAsia" w:cstheme="minorBidi"/>
          <w:color w:val="222222"/>
        </w:rPr>
        <w:t xml:space="preserve"> </w:t>
      </w:r>
      <w:hyperlink r:id="rId16" w:history="1">
        <w:r w:rsidR="00C86CA4">
          <w:rPr>
            <w:rStyle w:val="Hyperlinkki"/>
          </w:rPr>
          <w:t>www.partio.fi/jasenmaksut-ja-laskutus/</w:t>
        </w:r>
      </w:hyperlink>
      <w:r w:rsidRPr="007B196A">
        <w:rPr>
          <w:rFonts w:eastAsiaTheme="minorEastAsia" w:cstheme="minorBidi"/>
        </w:rPr>
        <w:t>.</w:t>
      </w:r>
      <w:r>
        <w:rPr>
          <w:rFonts w:eastAsiaTheme="minorEastAsia" w:cstheme="minorBidi"/>
        </w:rPr>
        <w:t xml:space="preserve"> </w:t>
      </w:r>
      <w:r w:rsidRPr="008935FB">
        <w:rPr>
          <w:rFonts w:eastAsiaTheme="minorEastAsia" w:cstheme="minorBidi"/>
          <w:color w:val="222222"/>
        </w:rPr>
        <w:t xml:space="preserve">Jäsenvapautushakemuksen kanssa auttaa tarvittaessa oman lippukuntasi johtajat, piiritoimisto sekä </w:t>
      </w:r>
      <w:r w:rsidRPr="007B196A">
        <w:rPr>
          <w:rFonts w:eastAsiaTheme="minorEastAsia" w:cstheme="minorBidi"/>
        </w:rPr>
        <w:t>palvelu@partio.fi.</w:t>
      </w:r>
    </w:p>
    <w:p w14:paraId="2E8EB3EB"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w:t>
      </w:r>
      <w:r w:rsidRPr="00EF29FA">
        <w:rPr>
          <w:rFonts w:eastAsiaTheme="minorEastAsia" w:cstheme="minorBidi"/>
          <w:i/>
          <w:iCs/>
          <w:color w:val="0070C0"/>
        </w:rPr>
        <w:t>Kerro tähän, jos lippukunnassasi on mahdollista hakea avustusta tai maksuvapautusta esimerkiksi retkistä, leireistä ja tapahtumista. Kerro miten niitä voi hakea ja esimerkiksi sähköpostiosoite, mihin hakemuksen voi lähettää</w:t>
      </w:r>
      <w:r w:rsidRPr="008935FB">
        <w:rPr>
          <w:rFonts w:eastAsiaTheme="minorEastAsia" w:cstheme="minorBidi"/>
          <w:i/>
          <w:iCs/>
          <w:color w:val="222222"/>
        </w:rPr>
        <w:t>)</w:t>
      </w:r>
    </w:p>
    <w:p w14:paraId="33991178" w14:textId="2C8F9CC9" w:rsidR="00513DD6" w:rsidRDefault="00513DD6" w:rsidP="00A5692E">
      <w:pPr>
        <w:pStyle w:val="Otsikko2"/>
      </w:pPr>
      <w:bookmarkStart w:id="38" w:name="_Toc35606511"/>
      <w:bookmarkStart w:id="39" w:name="_Toc71120697"/>
      <w:r w:rsidRPr="00BA5E8D">
        <w:t xml:space="preserve">Partiolaisen </w:t>
      </w:r>
      <w:r w:rsidRPr="00A5692E">
        <w:t>pukeutumisohje</w:t>
      </w:r>
      <w:bookmarkEnd w:id="38"/>
      <w:bookmarkEnd w:id="39"/>
    </w:p>
    <w:p w14:paraId="1C7E8D30" w14:textId="77777777" w:rsidR="00C86CA4" w:rsidRPr="00C86CA4" w:rsidRDefault="00C86CA4" w:rsidP="00C86CA4">
      <w:pPr>
        <w:pStyle w:val="Leipteksti"/>
      </w:pPr>
    </w:p>
    <w:p w14:paraId="123FECEE"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Lippukunnallamme on muutamia tapahtumia vuodessa (</w:t>
      </w:r>
      <w:r w:rsidRPr="00EF29FA">
        <w:rPr>
          <w:rFonts w:eastAsiaTheme="minorEastAsia" w:cstheme="minorBidi"/>
          <w:i/>
          <w:iCs/>
          <w:color w:val="0070C0"/>
        </w:rPr>
        <w:t>Kerro milloin lippukunnassanne on tapana pukeutua virallisiin</w:t>
      </w:r>
      <w:r w:rsidRPr="008935FB">
        <w:rPr>
          <w:rFonts w:eastAsiaTheme="minorEastAsia" w:cstheme="minorBidi"/>
          <w:color w:val="222222"/>
        </w:rPr>
        <w:t xml:space="preserve">), joissa kaikkien tulisi olla pukeutuneina virallisiin eli partioasuun. Yhtenäinen asu antaa partioliikkeelle omaleimaisen ilmeen. Se on tunnus, jolla osoitamme kuuluvamme yhteen. Partioasuun kuuluu vähintään partiopaita ja -huivi, siisti tumma tai sininen hame/housut ja siistit kengät. Lisäksi asuun voi kuulua partiovyö. </w:t>
      </w:r>
    </w:p>
    <w:p w14:paraId="3971331D"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w:t>
      </w:r>
      <w:r w:rsidRPr="00EF29FA">
        <w:rPr>
          <w:rFonts w:eastAsiaTheme="minorEastAsia" w:cstheme="minorBidi"/>
          <w:i/>
          <w:iCs/>
          <w:color w:val="0070C0"/>
        </w:rPr>
        <w:t>Kerro tässä on lippukunnassanne on partioasun lisäksi jokin ominainen asuste, esim. lippukunnan oma päähine</w:t>
      </w:r>
      <w:r w:rsidRPr="008935FB">
        <w:rPr>
          <w:rFonts w:eastAsiaTheme="minorEastAsia" w:cstheme="minorBidi"/>
          <w:color w:val="222222"/>
        </w:rPr>
        <w:t>.)</w:t>
      </w:r>
    </w:p>
    <w:p w14:paraId="2D018085" w14:textId="1B4919E3" w:rsidR="00A5692E" w:rsidRPr="00FE46AB" w:rsidRDefault="00513DD6" w:rsidP="00513DD6">
      <w:pPr>
        <w:pBdr>
          <w:top w:val="nil"/>
          <w:left w:val="nil"/>
          <w:bottom w:val="nil"/>
          <w:right w:val="nil"/>
          <w:between w:val="nil"/>
        </w:pBdr>
        <w:spacing w:after="220" w:line="360" w:lineRule="auto"/>
        <w:jc w:val="both"/>
        <w:rPr>
          <w:rFonts w:eastAsiaTheme="minorEastAsia" w:cstheme="minorBidi"/>
        </w:rPr>
      </w:pPr>
      <w:r w:rsidRPr="008935FB">
        <w:rPr>
          <w:rFonts w:eastAsiaTheme="minorEastAsia" w:cstheme="minorBidi"/>
          <w:color w:val="222222"/>
        </w:rPr>
        <w:t>Ikäkausikohtaiset pukeutumisohjeet löydät osoitteesta</w:t>
      </w:r>
      <w:r>
        <w:rPr>
          <w:rFonts w:eastAsiaTheme="minorEastAsia" w:cstheme="minorBidi"/>
          <w:color w:val="222222"/>
        </w:rPr>
        <w:t xml:space="preserve"> </w:t>
      </w:r>
      <w:hyperlink r:id="rId17" w:history="1">
        <w:r w:rsidR="00FE46AB">
          <w:rPr>
            <w:rStyle w:val="Hyperlinkki"/>
          </w:rPr>
          <w:t>www.partio.fi/partioasu-ja-merkit/</w:t>
        </w:r>
      </w:hyperlink>
      <w:r w:rsidR="00FE46AB">
        <w:t>.</w:t>
      </w:r>
    </w:p>
    <w:p w14:paraId="36431593" w14:textId="0A4397FE"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B93FDB">
        <w:rPr>
          <w:noProof/>
        </w:rPr>
        <w:drawing>
          <wp:anchor distT="114300" distB="114300" distL="114300" distR="114300" simplePos="0" relativeHeight="251659264" behindDoc="0" locked="0" layoutInCell="1" hidden="0" allowOverlap="1" wp14:anchorId="13EC571E" wp14:editId="4FAC83A6">
            <wp:simplePos x="0" y="0"/>
            <wp:positionH relativeFrom="column">
              <wp:posOffset>543560</wp:posOffset>
            </wp:positionH>
            <wp:positionV relativeFrom="paragraph">
              <wp:posOffset>290195</wp:posOffset>
            </wp:positionV>
            <wp:extent cx="4254500" cy="3009900"/>
            <wp:effectExtent l="0" t="0" r="0" b="0"/>
            <wp:wrapSquare wrapText="bothSides" distT="114300" distB="114300" distL="114300" distR="114300"/>
            <wp:docPr id="1" name="image2.jpg" descr="merkit seikkailija mitä ja minne.jpg"/>
            <wp:cNvGraphicFramePr/>
            <a:graphic xmlns:a="http://schemas.openxmlformats.org/drawingml/2006/main">
              <a:graphicData uri="http://schemas.openxmlformats.org/drawingml/2006/picture">
                <pic:pic xmlns:pic="http://schemas.openxmlformats.org/drawingml/2006/picture">
                  <pic:nvPicPr>
                    <pic:cNvPr id="0" name="image2.jpg" descr="merkit seikkailija mitä ja minne.jpg"/>
                    <pic:cNvPicPr preferRelativeResize="0"/>
                  </pic:nvPicPr>
                  <pic:blipFill>
                    <a:blip r:embed="rId18"/>
                    <a:srcRect/>
                    <a:stretch>
                      <a:fillRect/>
                    </a:stretch>
                  </pic:blipFill>
                  <pic:spPr>
                    <a:xfrm>
                      <a:off x="0" y="0"/>
                      <a:ext cx="4254500" cy="3009900"/>
                    </a:xfrm>
                    <a:prstGeom prst="rect">
                      <a:avLst/>
                    </a:prstGeom>
                    <a:ln/>
                  </pic:spPr>
                </pic:pic>
              </a:graphicData>
            </a:graphic>
            <wp14:sizeRelH relativeFrom="margin">
              <wp14:pctWidth>0</wp14:pctWidth>
            </wp14:sizeRelH>
            <wp14:sizeRelV relativeFrom="margin">
              <wp14:pctHeight>0</wp14:pctHeight>
            </wp14:sizeRelV>
          </wp:anchor>
        </w:drawing>
      </w:r>
    </w:p>
    <w:p w14:paraId="1BCFE4A3" w14:textId="4848079A" w:rsidR="00EF29FA" w:rsidRDefault="00EF29FA" w:rsidP="00EF29FA">
      <w:pPr>
        <w:pStyle w:val="Leipteksti"/>
      </w:pPr>
    </w:p>
    <w:p w14:paraId="0E588B85" w14:textId="75ED285B" w:rsidR="00A5692E" w:rsidRDefault="00A5692E" w:rsidP="00EF29FA">
      <w:pPr>
        <w:pStyle w:val="Leipteksti"/>
      </w:pPr>
    </w:p>
    <w:p w14:paraId="2632305C" w14:textId="77777777" w:rsidR="00A5692E" w:rsidRDefault="00A5692E" w:rsidP="00EF29FA">
      <w:pPr>
        <w:pStyle w:val="Leipteksti"/>
      </w:pPr>
    </w:p>
    <w:p w14:paraId="6BB0A0D7" w14:textId="72174B61" w:rsidR="00EF29FA" w:rsidRDefault="00EF29FA" w:rsidP="00EF29FA">
      <w:pPr>
        <w:pStyle w:val="Leipteksti"/>
      </w:pPr>
    </w:p>
    <w:p w14:paraId="02B3C6CC" w14:textId="77777777" w:rsidR="00EF29FA" w:rsidRPr="00EF29FA" w:rsidRDefault="00EF29FA" w:rsidP="00EF29FA">
      <w:pPr>
        <w:pStyle w:val="Leipteksti"/>
      </w:pPr>
    </w:p>
    <w:p w14:paraId="3D528D7D" w14:textId="2380A447" w:rsidR="00EF29FA" w:rsidRDefault="00EF29FA" w:rsidP="00EF29FA">
      <w:pPr>
        <w:pStyle w:val="Leipteksti"/>
      </w:pPr>
    </w:p>
    <w:p w14:paraId="192B056C" w14:textId="77777777" w:rsidR="00EF29FA" w:rsidRDefault="00EF29FA" w:rsidP="00EF29FA">
      <w:pPr>
        <w:pStyle w:val="Leipteksti"/>
      </w:pPr>
    </w:p>
    <w:p w14:paraId="713837AD" w14:textId="1B248EA1" w:rsidR="00EF29FA" w:rsidRDefault="00EF29FA" w:rsidP="00EF29FA">
      <w:pPr>
        <w:pStyle w:val="Leipteksti"/>
      </w:pPr>
    </w:p>
    <w:p w14:paraId="12121820" w14:textId="5E72D81A" w:rsidR="007324BC" w:rsidRPr="00EF29FA" w:rsidRDefault="007324BC" w:rsidP="00AE54A5">
      <w:pPr>
        <w:spacing w:before="220"/>
      </w:pPr>
    </w:p>
    <w:p w14:paraId="7034B79E" w14:textId="2C69659F" w:rsidR="00513DD6" w:rsidRPr="003D7550" w:rsidRDefault="00513DD6" w:rsidP="00EF29FA">
      <w:pPr>
        <w:pStyle w:val="Otsikko1"/>
      </w:pPr>
      <w:bookmarkStart w:id="40" w:name="_Toc35606512"/>
      <w:bookmarkStart w:id="41" w:name="_Toc71120698"/>
      <w:r w:rsidRPr="003D7550">
        <w:lastRenderedPageBreak/>
        <w:t>JOHTAJAT</w:t>
      </w:r>
      <w:bookmarkEnd w:id="40"/>
      <w:bookmarkEnd w:id="41"/>
    </w:p>
    <w:p w14:paraId="317508C2" w14:textId="76D957F3" w:rsidR="00513DD6" w:rsidRDefault="00513DD6" w:rsidP="00A5692E">
      <w:pPr>
        <w:pStyle w:val="Otsikko2"/>
      </w:pPr>
      <w:bookmarkStart w:id="42" w:name="_Toc35606513"/>
      <w:bookmarkStart w:id="43" w:name="_Toc71120699"/>
      <w:r w:rsidRPr="00A5692E">
        <w:t>Johtajien</w:t>
      </w:r>
      <w:r w:rsidRPr="003D7550">
        <w:t xml:space="preserve"> vastuut ja velvollisuudet</w:t>
      </w:r>
      <w:bookmarkEnd w:id="42"/>
      <w:bookmarkEnd w:id="43"/>
    </w:p>
    <w:p w14:paraId="0B1004CF" w14:textId="77777777" w:rsidR="00FE46AB" w:rsidRPr="00FE46AB" w:rsidRDefault="00FE46AB" w:rsidP="00FE46AB">
      <w:pPr>
        <w:pStyle w:val="Leipteksti"/>
      </w:pPr>
    </w:p>
    <w:p w14:paraId="71DDC4BA"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Partio on harrastus myös johtajille ja teemme vapaaehtoistyötä Suomen suurimmassa kasvatuksellisessa nuorisojärjestössä. Meillä jokaisella on lisäksi omat koulumme, opiskelumme, työmme ja perhe-elämämme, ja näin ollen vain rajattu aika partiotoimintaan. Olemme toki luvanneet hoitaa oman tehtävämme niin hyvin kuin pystymme ja olemme sitoutuneita tehtäviimme, mutta jokainen johtaja ei ole nuorisotyön tai kasvatuksen ammattilainen. Lippukuntamme pitää kuitenkin arvossa partiokoulutusta ja vaadimme jokaiselta johtajalta pestinmukaisen koulutuksen. Lisäksi koulutamme ja tuemme nuoria johtajiamme aikuisten voimin tarpeenmukaisesti.</w:t>
      </w:r>
    </w:p>
    <w:p w14:paraId="63D113FF"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w:t>
      </w:r>
      <w:r w:rsidRPr="007324BC">
        <w:rPr>
          <w:rFonts w:eastAsiaTheme="minorEastAsia" w:cstheme="minorBidi"/>
          <w:i/>
          <w:iCs/>
          <w:color w:val="0070C0"/>
        </w:rPr>
        <w:t>Kerro tässä, jos lippukunnassanne on käytössä esimerkiksi avoin palautelomake tai haluatte jäsenien/huoltajien lähettävän palautetta lippukunnanjohtajan sähköpostiin</w:t>
      </w:r>
      <w:r w:rsidRPr="008935FB">
        <w:rPr>
          <w:rFonts w:eastAsiaTheme="minorEastAsia" w:cstheme="minorBidi"/>
          <w:color w:val="222222"/>
        </w:rPr>
        <w:t>)</w:t>
      </w:r>
    </w:p>
    <w:p w14:paraId="66F9045D" w14:textId="77777777" w:rsidR="00513DD6" w:rsidRPr="008935FB" w:rsidRDefault="00513DD6" w:rsidP="00513DD6">
      <w:pPr>
        <w:pBdr>
          <w:top w:val="nil"/>
          <w:left w:val="nil"/>
          <w:bottom w:val="nil"/>
          <w:right w:val="nil"/>
          <w:between w:val="nil"/>
        </w:pBdr>
        <w:spacing w:after="220" w:line="360" w:lineRule="auto"/>
        <w:jc w:val="both"/>
        <w:rPr>
          <w:rFonts w:eastAsiaTheme="minorEastAsia" w:cstheme="minorBidi"/>
          <w:color w:val="222222"/>
        </w:rPr>
      </w:pPr>
      <w:r w:rsidRPr="008935FB">
        <w:rPr>
          <w:rFonts w:eastAsiaTheme="minorEastAsia" w:cstheme="minorBidi"/>
          <w:color w:val="222222"/>
        </w:rPr>
        <w:t>Lippukunnan toiminnasta vastaa ensikädessä lippukunnanjohtaja. Retkillä, leireillä ja tapahtumissa vastuussa ovat tapahtumien johtajat tai yhteyshenkilöt lippukuntamme johtajistosta. Turvallisuudesta huolehtimiseksi partiossa johtajapesteissä toimivat nuoret ja aikuiset käyvät ensiapukoulutuksen sekä partion oman Turvallisesti yhdessä -koulutuksen, joka on vuodesta 2016 pakollinen kaikille yli 18-vuotiaille johtajille.</w:t>
      </w:r>
    </w:p>
    <w:p w14:paraId="7A293EBF" w14:textId="009532AC" w:rsidR="00513DD6" w:rsidRDefault="00513DD6" w:rsidP="00A5692E">
      <w:pPr>
        <w:pStyle w:val="Otsikko2"/>
      </w:pPr>
      <w:bookmarkStart w:id="44" w:name="_Toc35606514"/>
      <w:bookmarkStart w:id="45" w:name="_Toc71120700"/>
      <w:r w:rsidRPr="003D7550">
        <w:t>Kehen ottaa yhteyttä ongelmatilanteessa?</w:t>
      </w:r>
      <w:bookmarkEnd w:id="44"/>
      <w:bookmarkEnd w:id="45"/>
    </w:p>
    <w:p w14:paraId="76C5B02C" w14:textId="77777777" w:rsidR="00FE46AB" w:rsidRPr="00FE46AB" w:rsidRDefault="00FE46AB" w:rsidP="00FE46AB">
      <w:pPr>
        <w:pStyle w:val="Leipteksti"/>
      </w:pPr>
    </w:p>
    <w:p w14:paraId="1B5912DC"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Ongelmiin löytyy aina ratkaisu. Ensisijaisesti omaa lastasi koskevissa asioissa ota yhteyttä lapsesi omaan tuttuun ryhmänjohtajaan. Lippukunnanjohtajaan saa olla yhteydessä mieltä askarruttavissa asioissa ja erityisesti ongelmatilanteissa.</w:t>
      </w:r>
    </w:p>
    <w:p w14:paraId="433543E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D7C02A3"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Lippukunnanjohtaja (</w:t>
      </w:r>
      <w:r w:rsidRPr="007324BC">
        <w:rPr>
          <w:rFonts w:eastAsiaTheme="minorEastAsia" w:cstheme="minorBidi"/>
          <w:i/>
          <w:iCs/>
          <w:color w:val="0070C0"/>
        </w:rPr>
        <w:t>yhteystiedot</w:t>
      </w:r>
      <w:r w:rsidRPr="008935FB">
        <w:rPr>
          <w:rFonts w:eastAsiaTheme="minorEastAsia" w:cstheme="minorBidi"/>
        </w:rPr>
        <w:t>)</w:t>
      </w:r>
    </w:p>
    <w:p w14:paraId="497E06C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Rahastonhoitaja/taloudenhoitaja (</w:t>
      </w:r>
      <w:r w:rsidRPr="007324BC">
        <w:rPr>
          <w:rFonts w:eastAsiaTheme="minorEastAsia" w:cstheme="minorBidi"/>
          <w:i/>
          <w:iCs/>
          <w:color w:val="0070C0"/>
        </w:rPr>
        <w:t>yhteystiedot ja mistä hän vastaa</w:t>
      </w:r>
      <w:r w:rsidRPr="008935FB">
        <w:rPr>
          <w:rFonts w:eastAsiaTheme="minorEastAsia" w:cstheme="minorBidi"/>
        </w:rPr>
        <w:t>)</w:t>
      </w:r>
    </w:p>
    <w:p w14:paraId="02D5BE02" w14:textId="77777777" w:rsidR="00513DD6" w:rsidRPr="00B93FDB" w:rsidRDefault="00513DD6" w:rsidP="00513DD6">
      <w:pPr>
        <w:numPr>
          <w:ilvl w:val="0"/>
          <w:numId w:val="42"/>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Raha-asiat</w:t>
      </w:r>
    </w:p>
    <w:p w14:paraId="5CE7066D" w14:textId="77777777" w:rsidR="00513DD6" w:rsidRPr="00B93FDB" w:rsidRDefault="00513DD6" w:rsidP="00513DD6">
      <w:pPr>
        <w:numPr>
          <w:ilvl w:val="0"/>
          <w:numId w:val="42"/>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Ongelmia leirimaksun kanssa, leirimaksu myöhässä</w:t>
      </w:r>
    </w:p>
    <w:p w14:paraId="25EE6A2E" w14:textId="77777777" w:rsidR="00513DD6" w:rsidRPr="00B93FDB" w:rsidRDefault="00513DD6" w:rsidP="00513DD6">
      <w:pPr>
        <w:numPr>
          <w:ilvl w:val="0"/>
          <w:numId w:val="42"/>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Varainhankintaideat</w:t>
      </w:r>
    </w:p>
    <w:p w14:paraId="466C2460" w14:textId="77777777" w:rsidR="00513DD6" w:rsidRPr="00B93FDB" w:rsidRDefault="00513DD6" w:rsidP="00513DD6">
      <w:pPr>
        <w:pBdr>
          <w:top w:val="nil"/>
          <w:left w:val="nil"/>
          <w:bottom w:val="nil"/>
          <w:right w:val="nil"/>
          <w:between w:val="nil"/>
        </w:pBdr>
        <w:spacing w:line="360" w:lineRule="auto"/>
        <w:jc w:val="both"/>
        <w:rPr>
          <w:rFonts w:eastAsiaTheme="minorEastAsia" w:cstheme="minorBidi"/>
        </w:rPr>
      </w:pPr>
    </w:p>
    <w:p w14:paraId="3DBC6386"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Jäsenrekisterivastaava (</w:t>
      </w:r>
      <w:r w:rsidRPr="007324BC">
        <w:rPr>
          <w:rFonts w:eastAsiaTheme="minorEastAsia" w:cstheme="minorBidi"/>
          <w:i/>
          <w:iCs/>
          <w:color w:val="0070C0"/>
        </w:rPr>
        <w:t>yhteystiedot ja mistä hän vastaa</w:t>
      </w:r>
      <w:r w:rsidRPr="008935FB">
        <w:rPr>
          <w:rFonts w:eastAsiaTheme="minorEastAsia" w:cstheme="minorBidi"/>
        </w:rPr>
        <w:t>)</w:t>
      </w:r>
    </w:p>
    <w:p w14:paraId="7F42CDB0" w14:textId="77777777" w:rsidR="00513DD6" w:rsidRPr="00B93FDB" w:rsidRDefault="00513DD6" w:rsidP="00513DD6">
      <w:pPr>
        <w:numPr>
          <w:ilvl w:val="0"/>
          <w:numId w:val="40"/>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Jäsenmaksulaskuasiat, jäsenkortti</w:t>
      </w:r>
    </w:p>
    <w:p w14:paraId="40D9DA1D" w14:textId="77777777" w:rsidR="00513DD6" w:rsidRPr="00B93FDB" w:rsidRDefault="00513DD6" w:rsidP="00513DD6">
      <w:pPr>
        <w:numPr>
          <w:ilvl w:val="0"/>
          <w:numId w:val="40"/>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Sähköpostiviestit eivät tule</w:t>
      </w:r>
    </w:p>
    <w:p w14:paraId="00916A13" w14:textId="77777777" w:rsidR="00513DD6" w:rsidRPr="00B93FDB" w:rsidRDefault="00513DD6" w:rsidP="00513DD6">
      <w:pPr>
        <w:numPr>
          <w:ilvl w:val="0"/>
          <w:numId w:val="40"/>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Partiolehti tai piirilehti eivät tule</w:t>
      </w:r>
    </w:p>
    <w:p w14:paraId="60295A51" w14:textId="05C5A222" w:rsidR="00513DD6" w:rsidRPr="00FE46AB" w:rsidRDefault="00513DD6" w:rsidP="00FE46AB">
      <w:pPr>
        <w:numPr>
          <w:ilvl w:val="0"/>
          <w:numId w:val="40"/>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Jäsenrekisteri Kuksaan liittyvät epäselvyydet ja ongelmat</w:t>
      </w:r>
    </w:p>
    <w:p w14:paraId="25370C5A" w14:textId="09E9957F" w:rsidR="00513DD6" w:rsidRDefault="00513DD6" w:rsidP="007324BC">
      <w:pPr>
        <w:pStyle w:val="Otsikko1"/>
      </w:pPr>
      <w:bookmarkStart w:id="46" w:name="_Toc35606515"/>
      <w:bookmarkStart w:id="47" w:name="_Toc71120701"/>
      <w:r w:rsidRPr="00BA5E8D">
        <w:lastRenderedPageBreak/>
        <w:t>VIIKOITTAISET KOKOUKSET</w:t>
      </w:r>
      <w:bookmarkEnd w:id="46"/>
      <w:bookmarkEnd w:id="47"/>
    </w:p>
    <w:p w14:paraId="6118E3E1" w14:textId="77777777" w:rsidR="00FE46AB" w:rsidRPr="00FE46AB" w:rsidRDefault="00FE46AB" w:rsidP="00FE46AB">
      <w:pPr>
        <w:pStyle w:val="Leipteksti"/>
      </w:pPr>
    </w:p>
    <w:p w14:paraId="4BE19D54"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Viikoittaisia partiokokoontumisia kutsumme kokouksiksi (</w:t>
      </w:r>
      <w:r w:rsidRPr="007324BC">
        <w:rPr>
          <w:rFonts w:eastAsiaTheme="minorEastAsia" w:cstheme="minorBidi"/>
          <w:i/>
          <w:iCs/>
          <w:color w:val="0070C0"/>
        </w:rPr>
        <w:t>tai jokin oma termi</w:t>
      </w:r>
      <w:r w:rsidRPr="008935FB">
        <w:rPr>
          <w:rFonts w:eastAsiaTheme="minorEastAsia" w:cstheme="minorBidi"/>
        </w:rPr>
        <w:t>). Ohjelmaan kuuluu yleensä hieman leikkiä (sisällä tai ulkona), jonkin uuden asian opettelemista ja lopuksi ryhmän loppumenot. Uusia asioita opitaan usein jaksoissa, jolloin samaa asiaa käsitellään useammilla peräkkäisillä kerroilla. Kaikkien on suositeltavaa käydä kokouksissa säännöllisesti, mutta haluamme pitää partion myös avoimena harrastuksena, emmekä velvoita käymään kokouksissa, jotta pääsee retkille ja leireille tai toisinpäin. Kuitenkin perustaidot opitaan viikoittaisissa kokouksissa ja niitä taitoja usein tarvitaan retkillä, leireillä ja tapahtumissa. Ilmoitattehan lapsen oman ryhmän johtajalle, jos lapsenne on estynyt tulemaan kerralle. Toivomme, että lapset saapuvat ajoissa kokouksiin.</w:t>
      </w:r>
    </w:p>
    <w:p w14:paraId="295D880B"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0438D063"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Silloin tällöin kokous pidetään jossain muualla kuin omalla kololla. Pidemmälle ulottuvista retkistä oman ryhmän johtajat ilmoittavat etukäteen, mutta ihan lähipiirin retkistä välttämättä ei, jos se ei vaikuta kokouksen aikatauluihin. Yksi partioliikkeen perusajatuksista on luonnossa liikkuminen. Ulkona ollaan - satoi tai paistoi, joten kunnolliset säänmukaiset ulkoiluvaatteet tulee olla aina mukana. </w:t>
      </w:r>
    </w:p>
    <w:p w14:paraId="129F16E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0FA1959E" w14:textId="037530AC" w:rsidR="00A5692E" w:rsidRPr="008935FB" w:rsidRDefault="00513DD6" w:rsidP="00FE46AB">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Partioharrastus on jokaiselle vapaaehtoista, eikä kenenkään ole pakko osallistua, jos ei halua. Partiossa on kuitenkin kaikkien pelattava samojen, yhteisesti sovittujen sääntöjen mukaan. Hartauksiin ja uskonnolliseen toimintaan osallistumisesta kannattaa sopia yhdessä oman ryhmän johtajan kanssa (</w:t>
      </w:r>
      <w:r w:rsidRPr="007324BC">
        <w:rPr>
          <w:rFonts w:eastAsiaTheme="minorEastAsia" w:cstheme="minorBidi"/>
          <w:i/>
          <w:iCs/>
          <w:color w:val="0070C0"/>
        </w:rPr>
        <w:t>tai miten lippukunnassanne on tapana</w:t>
      </w:r>
      <w:r w:rsidRPr="008935FB">
        <w:rPr>
          <w:rFonts w:eastAsiaTheme="minorEastAsia" w:cstheme="minorBidi"/>
        </w:rPr>
        <w:t>).</w:t>
      </w:r>
    </w:p>
    <w:p w14:paraId="757CE350" w14:textId="1970CBAB" w:rsidR="00513DD6" w:rsidRPr="00BA5E8D" w:rsidRDefault="00513DD6" w:rsidP="00513DD6">
      <w:pPr>
        <w:pStyle w:val="Otsikko1"/>
      </w:pPr>
      <w:bookmarkStart w:id="48" w:name="_Toc35606516"/>
      <w:bookmarkStart w:id="49" w:name="_Toc71120702"/>
      <w:r w:rsidRPr="00BA5E8D">
        <w:t>LEIRIT JA RETKET</w:t>
      </w:r>
      <w:bookmarkEnd w:id="48"/>
      <w:bookmarkEnd w:id="49"/>
    </w:p>
    <w:p w14:paraId="53295BFD" w14:textId="41D8D847" w:rsidR="00513DD6" w:rsidRDefault="00513DD6" w:rsidP="00A5692E">
      <w:pPr>
        <w:pStyle w:val="Otsikko2"/>
      </w:pPr>
      <w:bookmarkStart w:id="50" w:name="_Toc35606517"/>
      <w:bookmarkStart w:id="51" w:name="_Toc71120703"/>
      <w:r w:rsidRPr="00A5692E">
        <w:t>Ilmoittautuminen</w:t>
      </w:r>
      <w:bookmarkEnd w:id="50"/>
      <w:bookmarkEnd w:id="51"/>
    </w:p>
    <w:p w14:paraId="36EDF290" w14:textId="77777777" w:rsidR="00FE46AB" w:rsidRPr="00FE46AB" w:rsidRDefault="00FE46AB" w:rsidP="00FE46AB">
      <w:pPr>
        <w:pStyle w:val="Leipteksti"/>
      </w:pPr>
    </w:p>
    <w:p w14:paraId="74BAD059" w14:textId="77777777" w:rsidR="00513DD6"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Jokaisesta retkestä, leiristä ja tapahtumasta ilmoitetaan ja mainostetaan noin kuukautta ennen sähköpostilla ja lippukunnan viestintäkanavissa. Kirjeessä lukee leirin nimi, aika ja paikka, leirinjohtajan yhteystiedot, leirimaksu sekä varustelista. Kaikkiin tapahtumiin ilmoittaudutaan jäsenrekisteri Kuksan kautta. </w:t>
      </w:r>
    </w:p>
    <w:p w14:paraId="3DD7E59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1E8E8946"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Niin lippukunnan, aluejärjestön, piirin kuin keskusjärjestönkin tapahtumiin ilmoittau</w:t>
      </w:r>
      <w:r>
        <w:rPr>
          <w:rFonts w:eastAsiaTheme="minorEastAsia" w:cstheme="minorBidi"/>
        </w:rPr>
        <w:t>tu</w:t>
      </w:r>
      <w:r w:rsidRPr="008935FB">
        <w:rPr>
          <w:rFonts w:eastAsiaTheme="minorEastAsia" w:cstheme="minorBidi"/>
        </w:rPr>
        <w:t xml:space="preserve">minen on aina sitova viimeisen ilmoittautumispäivän jälkeen, edellyttäen näin myös tapahtumamaksun maksamista. </w:t>
      </w:r>
    </w:p>
    <w:p w14:paraId="5D35129A" w14:textId="617F3ED3" w:rsidR="00513DD6" w:rsidRDefault="00513DD6" w:rsidP="00A5692E">
      <w:pPr>
        <w:pStyle w:val="Otsikko2"/>
      </w:pPr>
      <w:bookmarkStart w:id="52" w:name="_Toc35606518"/>
      <w:bookmarkStart w:id="53" w:name="_Toc71120704"/>
      <w:r w:rsidRPr="00A5692E">
        <w:t>Allergiat</w:t>
      </w:r>
      <w:r w:rsidRPr="003D7550">
        <w:t xml:space="preserve"> ja ruokavaliot</w:t>
      </w:r>
      <w:bookmarkEnd w:id="52"/>
      <w:bookmarkEnd w:id="53"/>
    </w:p>
    <w:p w14:paraId="699A0D8D" w14:textId="77777777" w:rsidR="00FE46AB" w:rsidRPr="00FE46AB" w:rsidRDefault="00FE46AB" w:rsidP="00FE46AB">
      <w:pPr>
        <w:pStyle w:val="Leipteksti"/>
      </w:pPr>
    </w:p>
    <w:p w14:paraId="5817856C"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lastRenderedPageBreak/>
        <w:t>Ilmoittautuessa kysytään allergioista, ruokavaliosta ja muista mahdollisista erityishuomioista. Niiden ilmoittaminen mahdollisimman tarkkaan ei ole liioiteltua, sillä retkillä ja leireill</w:t>
      </w:r>
      <w:r>
        <w:rPr>
          <w:rFonts w:eastAsiaTheme="minorEastAsia" w:cstheme="minorBidi"/>
        </w:rPr>
        <w:t>ä</w:t>
      </w:r>
      <w:r w:rsidRPr="008935FB">
        <w:rPr>
          <w:rFonts w:eastAsiaTheme="minorEastAsia" w:cstheme="minorBidi"/>
        </w:rPr>
        <w:t xml:space="preserve"> ruoanhankkimis, -säilytys ja -laittomahdollisuudet ovat rajalliset. Tämän vuoksi pyrimme mahdollisuuksien mukaan tarjoamaan kaikille sopivaa ruokaa ja vain tarvittaessa valmistamaan useita eri ruokalajeja.</w:t>
      </w:r>
    </w:p>
    <w:p w14:paraId="1966542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05B746CB" w14:textId="75C69CD0" w:rsidR="00513DD6"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Myös terveydellisesti merkittävät huomionarvoiset asiat kannattaa ilmoittaa. Me johtajina emme kerro sairaustietoja eteenpäin ilman lapsen ja vanhempien lupaa. Sairaustiedot ovat meille tärkeitä, jotta osaamme hätätapauksissa toimia lapsenne hyvinvoinnin eteen. Muistathan olla rohkeasti yhteydessä ryhmän tai retkenjohtajaan, jos koet että johtajien on hyvä tietää jotain lapsen erityisen tuen tarpeesta tai terveydellisist</w:t>
      </w:r>
      <w:r>
        <w:rPr>
          <w:rFonts w:eastAsiaTheme="minorEastAsia" w:cstheme="minorBidi"/>
        </w:rPr>
        <w:t>ä</w:t>
      </w:r>
      <w:r w:rsidRPr="008935FB">
        <w:rPr>
          <w:rFonts w:eastAsiaTheme="minorEastAsia" w:cstheme="minorBidi"/>
        </w:rPr>
        <w:t xml:space="preserve"> asioista. </w:t>
      </w:r>
    </w:p>
    <w:p w14:paraId="5F7ADEBB" w14:textId="07BF9FDA" w:rsidR="00FE46AB" w:rsidRDefault="00FE46AB" w:rsidP="00513DD6">
      <w:pPr>
        <w:pBdr>
          <w:top w:val="nil"/>
          <w:left w:val="nil"/>
          <w:bottom w:val="nil"/>
          <w:right w:val="nil"/>
          <w:between w:val="nil"/>
        </w:pBdr>
        <w:spacing w:line="360" w:lineRule="auto"/>
        <w:jc w:val="both"/>
        <w:rPr>
          <w:rFonts w:eastAsiaTheme="minorEastAsia" w:cstheme="minorBidi"/>
        </w:rPr>
      </w:pPr>
    </w:p>
    <w:p w14:paraId="5D642198" w14:textId="30E7F3C2" w:rsidR="00FE46AB" w:rsidRDefault="00FE46AB" w:rsidP="00513DD6">
      <w:pPr>
        <w:pBdr>
          <w:top w:val="nil"/>
          <w:left w:val="nil"/>
          <w:bottom w:val="nil"/>
          <w:right w:val="nil"/>
          <w:between w:val="nil"/>
        </w:pBdr>
        <w:spacing w:line="360" w:lineRule="auto"/>
        <w:jc w:val="both"/>
        <w:rPr>
          <w:rFonts w:eastAsiaTheme="minorEastAsia" w:cstheme="minorBidi"/>
        </w:rPr>
      </w:pPr>
    </w:p>
    <w:p w14:paraId="4D7F28C0" w14:textId="77777777" w:rsidR="00FE46AB" w:rsidRPr="008935FB" w:rsidRDefault="00FE46AB" w:rsidP="00513DD6">
      <w:pPr>
        <w:pBdr>
          <w:top w:val="nil"/>
          <w:left w:val="nil"/>
          <w:bottom w:val="nil"/>
          <w:right w:val="nil"/>
          <w:between w:val="nil"/>
        </w:pBdr>
        <w:spacing w:line="360" w:lineRule="auto"/>
        <w:jc w:val="both"/>
        <w:rPr>
          <w:rFonts w:eastAsiaTheme="minorEastAsia" w:cstheme="minorBidi"/>
        </w:rPr>
      </w:pPr>
    </w:p>
    <w:p w14:paraId="63239F6D" w14:textId="5606BF73" w:rsidR="00513DD6" w:rsidRDefault="00513DD6" w:rsidP="00A5692E">
      <w:pPr>
        <w:pStyle w:val="Otsikko2"/>
      </w:pPr>
      <w:bookmarkStart w:id="54" w:name="_Toc35606519"/>
      <w:bookmarkStart w:id="55" w:name="_Toc71120705"/>
      <w:r w:rsidRPr="00A5692E">
        <w:t>Maksukäytäntö</w:t>
      </w:r>
      <w:bookmarkEnd w:id="54"/>
      <w:bookmarkEnd w:id="55"/>
    </w:p>
    <w:p w14:paraId="5BEB87D3" w14:textId="77777777" w:rsidR="00FE46AB" w:rsidRPr="00FE46AB" w:rsidRDefault="00FE46AB" w:rsidP="00FE46AB">
      <w:pPr>
        <w:pStyle w:val="Leipteksti"/>
      </w:pPr>
    </w:p>
    <w:p w14:paraId="68A815F3" w14:textId="0A3AB48A"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19DE10F5">
        <w:rPr>
          <w:rFonts w:eastAsiaTheme="minorEastAsia" w:cstheme="minorBidi"/>
        </w:rPr>
        <w:t>Maksu maksetaan kirjeessä mainittuun viimeiseen ilmoittautumispäivämäärään mennessä lippukunnan pankkitilille. Vain maksettu maksu vahvistaa osallistumisen. (</w:t>
      </w:r>
      <w:r w:rsidRPr="007324BC">
        <w:rPr>
          <w:rFonts w:eastAsiaTheme="minorEastAsia" w:cstheme="minorBidi"/>
          <w:i/>
          <w:iCs/>
          <w:color w:val="0070C0"/>
        </w:rPr>
        <w:t>Tai</w:t>
      </w:r>
      <w:r w:rsidR="007324BC" w:rsidRPr="007324BC">
        <w:rPr>
          <w:rFonts w:eastAsiaTheme="minorEastAsia" w:cstheme="minorBidi"/>
          <w:i/>
          <w:iCs/>
          <w:color w:val="0070C0"/>
        </w:rPr>
        <w:t xml:space="preserve"> miten</w:t>
      </w:r>
      <w:r w:rsidRPr="007324BC">
        <w:rPr>
          <w:rFonts w:eastAsiaTheme="minorEastAsia" w:cstheme="minorBidi"/>
          <w:i/>
          <w:iCs/>
          <w:color w:val="0070C0"/>
        </w:rPr>
        <w:t xml:space="preserve"> lippukunnassanne on tapana</w:t>
      </w:r>
      <w:r w:rsidRPr="19DE10F5">
        <w:rPr>
          <w:rFonts w:eastAsiaTheme="minorEastAsia" w:cstheme="minorBidi"/>
        </w:rPr>
        <w:t>)</w:t>
      </w:r>
    </w:p>
    <w:p w14:paraId="135F0710"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3F9EA6FC" w14:textId="77777777" w:rsidR="00513DD6" w:rsidRPr="007324BC" w:rsidRDefault="00513DD6" w:rsidP="00513DD6">
      <w:pPr>
        <w:pBdr>
          <w:top w:val="nil"/>
          <w:left w:val="nil"/>
          <w:bottom w:val="nil"/>
          <w:right w:val="nil"/>
          <w:between w:val="nil"/>
        </w:pBdr>
        <w:spacing w:line="360" w:lineRule="auto"/>
        <w:jc w:val="both"/>
        <w:rPr>
          <w:rFonts w:eastAsiaTheme="minorEastAsia" w:cstheme="minorBidi"/>
          <w:color w:val="0070C0"/>
        </w:rPr>
      </w:pPr>
      <w:r w:rsidRPr="008935FB">
        <w:rPr>
          <w:rFonts w:eastAsiaTheme="minorEastAsia" w:cstheme="minorBidi"/>
        </w:rPr>
        <w:t>Tilinumero</w:t>
      </w:r>
      <w:r w:rsidRPr="008935FB">
        <w:rPr>
          <w:rFonts w:eastAsia="Century Gothic" w:cs="Century Gothic"/>
          <w:sz w:val="24"/>
          <w:szCs w:val="24"/>
        </w:rPr>
        <w:tab/>
      </w:r>
      <w:r w:rsidRPr="008935FB">
        <w:rPr>
          <w:rFonts w:eastAsia="Century Gothic" w:cs="Century Gothic"/>
          <w:sz w:val="24"/>
          <w:szCs w:val="24"/>
        </w:rPr>
        <w:tab/>
      </w:r>
      <w:proofErr w:type="spellStart"/>
      <w:r w:rsidRPr="007324BC">
        <w:rPr>
          <w:rFonts w:eastAsiaTheme="minorEastAsia" w:cstheme="minorBidi"/>
          <w:i/>
          <w:iCs/>
          <w:color w:val="0070C0"/>
        </w:rPr>
        <w:t>FIxx</w:t>
      </w:r>
      <w:proofErr w:type="spellEnd"/>
      <w:r w:rsidRPr="007324BC">
        <w:rPr>
          <w:rFonts w:eastAsiaTheme="minorEastAsia" w:cstheme="minorBidi"/>
          <w:i/>
          <w:iCs/>
          <w:color w:val="0070C0"/>
        </w:rPr>
        <w:t xml:space="preserve"> xxxx </w:t>
      </w:r>
      <w:proofErr w:type="spellStart"/>
      <w:r w:rsidRPr="007324BC">
        <w:rPr>
          <w:rFonts w:eastAsiaTheme="minorEastAsia" w:cstheme="minorBidi"/>
          <w:i/>
          <w:iCs/>
          <w:color w:val="0070C0"/>
        </w:rPr>
        <w:t>xxxx</w:t>
      </w:r>
      <w:proofErr w:type="spellEnd"/>
      <w:r w:rsidRPr="007324BC">
        <w:rPr>
          <w:rFonts w:eastAsiaTheme="minorEastAsia" w:cstheme="minorBidi"/>
          <w:i/>
          <w:iCs/>
          <w:color w:val="0070C0"/>
        </w:rPr>
        <w:t xml:space="preserve"> </w:t>
      </w:r>
      <w:proofErr w:type="spellStart"/>
      <w:r w:rsidRPr="007324BC">
        <w:rPr>
          <w:rFonts w:eastAsiaTheme="minorEastAsia" w:cstheme="minorBidi"/>
          <w:i/>
          <w:iCs/>
          <w:color w:val="0070C0"/>
        </w:rPr>
        <w:t>xxxx</w:t>
      </w:r>
      <w:proofErr w:type="spellEnd"/>
      <w:r w:rsidRPr="007324BC">
        <w:rPr>
          <w:rFonts w:eastAsiaTheme="minorEastAsia" w:cstheme="minorBidi"/>
          <w:i/>
          <w:iCs/>
          <w:color w:val="0070C0"/>
        </w:rPr>
        <w:t xml:space="preserve"> xx</w:t>
      </w:r>
    </w:p>
    <w:p w14:paraId="4478F7E6" w14:textId="092CDA84"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Saaja</w:t>
      </w:r>
      <w:r w:rsidRPr="008935FB">
        <w:rPr>
          <w:rFonts w:eastAsia="Century Gothic" w:cs="Century Gothic"/>
          <w:sz w:val="24"/>
          <w:szCs w:val="24"/>
        </w:rPr>
        <w:tab/>
      </w:r>
      <w:r w:rsidRPr="008935FB">
        <w:rPr>
          <w:rFonts w:eastAsia="Century Gothic" w:cs="Century Gothic"/>
          <w:sz w:val="24"/>
          <w:szCs w:val="24"/>
        </w:rPr>
        <w:tab/>
      </w:r>
      <w:r w:rsidRPr="007324BC">
        <w:rPr>
          <w:rFonts w:eastAsiaTheme="minorEastAsia" w:cstheme="minorBidi"/>
          <w:i/>
          <w:iCs/>
          <w:color w:val="0070C0"/>
        </w:rPr>
        <w:t>Lippukunnan nimi</w:t>
      </w:r>
    </w:p>
    <w:p w14:paraId="6FCB1109" w14:textId="18C7BF44"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Viesti</w:t>
      </w:r>
      <w:r w:rsidRPr="008935FB">
        <w:rPr>
          <w:rFonts w:eastAsia="Century Gothic" w:cs="Century Gothic"/>
          <w:sz w:val="24"/>
          <w:szCs w:val="24"/>
        </w:rPr>
        <w:tab/>
      </w:r>
      <w:r w:rsidRPr="008935FB">
        <w:rPr>
          <w:rFonts w:eastAsia="Century Gothic" w:cs="Century Gothic"/>
          <w:sz w:val="24"/>
          <w:szCs w:val="24"/>
        </w:rPr>
        <w:tab/>
      </w:r>
      <w:r w:rsidRPr="007324BC">
        <w:rPr>
          <w:rFonts w:eastAsiaTheme="minorEastAsia" w:cstheme="minorBidi"/>
          <w:color w:val="0070C0"/>
        </w:rPr>
        <w:t>Lapsen nimi + tapahtuma/viitenumero</w:t>
      </w:r>
    </w:p>
    <w:p w14:paraId="5C59885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71D07E65" w14:textId="77777777" w:rsidR="00513DD6"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Ilmoittautuminen tapahtumiin, retkille ja leireille on sitova. Ilmoittautumisen voi peruuttaa viimeiseen ilmoittautumispäivään mennessä. Sen jälkeen maksun saa takaisin vain lääkärintodistusta vastaan. (</w:t>
      </w:r>
      <w:r w:rsidRPr="007324BC">
        <w:rPr>
          <w:rFonts w:eastAsiaTheme="minorEastAsia" w:cstheme="minorBidi"/>
          <w:i/>
          <w:iCs/>
          <w:color w:val="0070C0"/>
        </w:rPr>
        <w:t>Tai miten lippukunnassanne on tapana</w:t>
      </w:r>
      <w:r w:rsidRPr="008935FB">
        <w:rPr>
          <w:rFonts w:eastAsiaTheme="minorEastAsia" w:cstheme="minorBidi"/>
        </w:rPr>
        <w:t>)</w:t>
      </w:r>
      <w:r>
        <w:rPr>
          <w:rFonts w:eastAsiaTheme="minorEastAsia" w:cstheme="minorBidi"/>
        </w:rPr>
        <w:t xml:space="preserve"> </w:t>
      </w:r>
    </w:p>
    <w:p w14:paraId="46E45ECF" w14:textId="77777777" w:rsidR="007324BC" w:rsidRDefault="007324BC" w:rsidP="00513DD6">
      <w:pPr>
        <w:pBdr>
          <w:top w:val="nil"/>
          <w:left w:val="nil"/>
          <w:bottom w:val="nil"/>
          <w:right w:val="nil"/>
          <w:between w:val="nil"/>
        </w:pBdr>
        <w:spacing w:line="360" w:lineRule="auto"/>
        <w:jc w:val="both"/>
        <w:rPr>
          <w:rFonts w:eastAsiaTheme="minorEastAsia" w:cstheme="minorBidi"/>
        </w:rPr>
      </w:pPr>
    </w:p>
    <w:p w14:paraId="668DCE24" w14:textId="571E77BC"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Pr>
          <w:rFonts w:eastAsiaTheme="minorEastAsia" w:cstheme="minorBidi"/>
        </w:rPr>
        <w:t>Partion j</w:t>
      </w:r>
      <w:r w:rsidRPr="008935FB">
        <w:rPr>
          <w:rFonts w:eastAsiaTheme="minorEastAsia" w:cstheme="minorBidi"/>
        </w:rPr>
        <w:t>äsenmaksu sisältää partiovakuutuksen, joka on toissijainen eli jos lapsellanne on jokin muu vakuutus, on partiovakuutus vasta toissijainen. Vakuutus on voimassa kaikissa partiotapahtumissa. Jäsenmaksu tulee olla maksettuna, jotta partiotapahtumiin pääsee osallistumaan</w:t>
      </w:r>
      <w:r>
        <w:rPr>
          <w:rFonts w:eastAsiaTheme="minorEastAsia" w:cstheme="minorBidi"/>
        </w:rPr>
        <w:t xml:space="preserve"> ja partiovakuutus on voimassa</w:t>
      </w:r>
      <w:r w:rsidRPr="008935FB">
        <w:rPr>
          <w:rFonts w:eastAsiaTheme="minorEastAsia" w:cstheme="minorBidi"/>
        </w:rPr>
        <w:t>.</w:t>
      </w:r>
    </w:p>
    <w:p w14:paraId="692A392E" w14:textId="007B5799" w:rsidR="00513DD6" w:rsidRDefault="00513DD6" w:rsidP="00A5692E">
      <w:pPr>
        <w:pStyle w:val="Otsikko2"/>
      </w:pPr>
      <w:bookmarkStart w:id="56" w:name="_Toc35606520"/>
      <w:bookmarkStart w:id="57" w:name="_Toc71120706"/>
      <w:r w:rsidRPr="003D7550">
        <w:t>Leirille valmistautuminen</w:t>
      </w:r>
      <w:bookmarkEnd w:id="56"/>
      <w:bookmarkEnd w:id="57"/>
    </w:p>
    <w:p w14:paraId="16DC2BCD" w14:textId="77777777" w:rsidR="00FE46AB" w:rsidRPr="00FE46AB" w:rsidRDefault="00FE46AB" w:rsidP="00FE46AB">
      <w:pPr>
        <w:pStyle w:val="Leipteksti"/>
      </w:pPr>
    </w:p>
    <w:p w14:paraId="13E08E74"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Lapsen valmistautuminen tapahtumiin, retkille ja leireille alkaa jo kotona yhdessä vanhempien kanssa. Yhdessä on hyvä jutella ja harjoitella säänmukaista pukeutumista, tiskaamista (jokainen </w:t>
      </w:r>
      <w:r w:rsidRPr="008935FB">
        <w:rPr>
          <w:rFonts w:eastAsiaTheme="minorEastAsia" w:cstheme="minorBidi"/>
        </w:rPr>
        <w:lastRenderedPageBreak/>
        <w:t>tiskaa omat astiansa), peseytymistä ja puhtaiden vaatteiden vaihtamista. Myös rinkka pakataan yhdessä vanhempien kanssa. Kun lapsi on mukana pakkaamassa, hän tietää itse mitä on mukana ja missä, ja vanhempi tietää, että kaikki tarpeellinen on varmasti mukana.</w:t>
      </w:r>
    </w:p>
    <w:p w14:paraId="28C5AB7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24FDE54"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Ennen tapahtumia, retkiä ja leirejä on syytä nimikoida kaikki omat tavarat. Myös isompien lasten, nuorten ja aikuistenkin jäljiltä jää usein tavaroita, joita kukaan ei tunnista omakseen. Myös tämän takia tavaroiden pakkaaminen yhdessä on tärkeää, ja opettaa lasta pitämään huolta itsestään ja omista tavaroistaan.</w:t>
      </w:r>
    </w:p>
    <w:p w14:paraId="0D111E27"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4BE6547" w14:textId="77777777" w:rsidR="00513DD6" w:rsidRPr="007324BC" w:rsidRDefault="00513DD6" w:rsidP="00513DD6">
      <w:pPr>
        <w:pBdr>
          <w:top w:val="nil"/>
          <w:left w:val="nil"/>
          <w:bottom w:val="nil"/>
          <w:right w:val="nil"/>
          <w:between w:val="nil"/>
        </w:pBdr>
        <w:spacing w:line="360" w:lineRule="auto"/>
        <w:jc w:val="both"/>
        <w:rPr>
          <w:rFonts w:eastAsiaTheme="minorEastAsia" w:cstheme="minorBidi"/>
          <w:i/>
          <w:iCs/>
          <w:color w:val="0070C0"/>
        </w:rPr>
      </w:pPr>
      <w:r w:rsidRPr="19DE10F5">
        <w:rPr>
          <w:rFonts w:eastAsiaTheme="minorEastAsia" w:cstheme="minorBidi"/>
        </w:rPr>
        <w:t xml:space="preserve">Ilmoittautumiskirjeen varustelistaa on syytä noudattaa. Jonkin tavaran puuttuessa, voi sen tärkeyttä kysyä tapahtuman johtajalta tai yhteyshenkilöltä. Esimerkiksi puukon antaminen lapselle retkelle mukaan saattaa huolettaa kotiväkeä, mutta esimerkiksi sudenpennuilta ne otetaan johtajien haltuun heti retkellä ja niitä käytetään vain johtajien valvonnassa. Varmistattehan kuitenkin puukon turvallisen säilytyksen rinkassa tai repussa! </w:t>
      </w:r>
      <w:r w:rsidRPr="007324BC">
        <w:rPr>
          <w:rFonts w:eastAsiaTheme="minorEastAsia" w:cstheme="minorBidi"/>
          <w:i/>
          <w:iCs/>
          <w:color w:val="0070C0"/>
        </w:rPr>
        <w:t>(Tai miten lippukunnassanne on tapana.)</w:t>
      </w:r>
    </w:p>
    <w:p w14:paraId="77404DF3" w14:textId="17891930" w:rsidR="00513DD6" w:rsidRDefault="00513DD6" w:rsidP="00A5692E">
      <w:pPr>
        <w:pStyle w:val="Otsikko2"/>
      </w:pPr>
      <w:bookmarkStart w:id="58" w:name="_Toc35606521"/>
      <w:bookmarkStart w:id="59" w:name="_Toc71120707"/>
      <w:r w:rsidRPr="003D7550">
        <w:t xml:space="preserve">Yhteydenotot </w:t>
      </w:r>
      <w:r w:rsidRPr="00A5692E">
        <w:t>leirille</w:t>
      </w:r>
      <w:bookmarkEnd w:id="58"/>
      <w:bookmarkEnd w:id="59"/>
    </w:p>
    <w:p w14:paraId="019810E2" w14:textId="77777777" w:rsidR="00FE46AB" w:rsidRPr="00FE46AB" w:rsidRDefault="00FE46AB" w:rsidP="00FE46AB">
      <w:pPr>
        <w:pStyle w:val="Leipteksti"/>
      </w:pPr>
    </w:p>
    <w:p w14:paraId="78FB5876"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Retkiltä ja leireiltä on mahdollista soittaa kotiin alkuillasta (</w:t>
      </w:r>
      <w:r w:rsidRPr="007324BC">
        <w:rPr>
          <w:rFonts w:eastAsiaTheme="minorEastAsia" w:cstheme="minorBidi"/>
          <w:i/>
          <w:iCs/>
          <w:color w:val="0070C0"/>
        </w:rPr>
        <w:t>Tai miten lippukunnassanne on tapana</w:t>
      </w:r>
      <w:r w:rsidRPr="008935FB">
        <w:rPr>
          <w:rFonts w:eastAsiaTheme="minorEastAsia" w:cstheme="minorBidi"/>
        </w:rPr>
        <w:t>). Kannattaa kuitenkin miettiä, onko tarpeellista ottaa yhteyttä vain kuulumisia kysyäkseen, koska tämä saattaa laukaista koti-ikävän. Mikäli jotain asiaa on, voi soittaa tapahtuman johtajalle tai yhteyshenkilölle. Johtajat ottavat kyllä yhteyttä, mikäli jokin ei suju niin kuin pitää. Koti-ikävöiviä lapsia emme lähde kuljettamaan kotiin vaan tarpeen tullen vanhemmat tulevat itse hakemaan lapsen kotiin. Mikäli pelko koti-ikävästä estää tapahtumiin lähdön, voi etukäteen ottaa johtajiin yhteyttä ja kysyä, olisiko mahdollista osallistua vain päiväksi. Näin kehittyy mielikuva mukavasta tapahtumasta ja kenties jo seuraavalle retkelle lapsi uskaltautuukin yöksi. Johtajat ovat kokeneita ja käsitelleet monien la</w:t>
      </w:r>
      <w:r>
        <w:rPr>
          <w:rFonts w:eastAsiaTheme="minorEastAsia" w:cstheme="minorBidi"/>
        </w:rPr>
        <w:t>psien</w:t>
      </w:r>
      <w:r w:rsidRPr="008935FB">
        <w:rPr>
          <w:rFonts w:eastAsiaTheme="minorEastAsia" w:cstheme="minorBidi"/>
        </w:rPr>
        <w:t xml:space="preserve"> kanssa koti-ikävää. Luota siis myös meihin niin lapsikin luottaa!</w:t>
      </w:r>
    </w:p>
    <w:p w14:paraId="5D7DAA5D"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38FDA99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Puhelimet säilytetään öisin rinkassa tai kerätään pois, jos ne häiritsevät nukkumista (</w:t>
      </w:r>
      <w:r w:rsidRPr="007324BC">
        <w:rPr>
          <w:rFonts w:eastAsiaTheme="minorEastAsia" w:cstheme="minorBidi"/>
          <w:i/>
          <w:iCs/>
          <w:color w:val="0070C0"/>
        </w:rPr>
        <w:t>Tai miten lippukunnassanne on tapana</w:t>
      </w:r>
      <w:r w:rsidRPr="008935FB">
        <w:rPr>
          <w:rFonts w:eastAsiaTheme="minorEastAsia" w:cstheme="minorBidi"/>
        </w:rPr>
        <w:t>). Retkelle tai leirille ei tarvitse ottaa mukaan omaa puhelinta. Emme vastaa arvotavaran rikkoutuessa tai hukkuessa.</w:t>
      </w:r>
    </w:p>
    <w:p w14:paraId="76601710" w14:textId="41CC600B" w:rsidR="00513DD6" w:rsidRDefault="00513DD6" w:rsidP="00A5692E">
      <w:pPr>
        <w:pStyle w:val="Otsikko2"/>
      </w:pPr>
      <w:bookmarkStart w:id="60" w:name="_Toc35606522"/>
      <w:bookmarkStart w:id="61" w:name="_Toc71120708"/>
      <w:r w:rsidRPr="003D7550">
        <w:t xml:space="preserve">Mitä retkelle </w:t>
      </w:r>
      <w:r w:rsidRPr="00A5692E">
        <w:t>mukaan</w:t>
      </w:r>
      <w:r w:rsidRPr="003D7550">
        <w:t>?</w:t>
      </w:r>
      <w:bookmarkEnd w:id="60"/>
      <w:bookmarkEnd w:id="61"/>
    </w:p>
    <w:p w14:paraId="588D4F17" w14:textId="77777777" w:rsidR="00FE46AB" w:rsidRPr="00FE46AB" w:rsidRDefault="00FE46AB" w:rsidP="00FE46AB">
      <w:pPr>
        <w:pStyle w:val="Leipteksti"/>
      </w:pPr>
    </w:p>
    <w:p w14:paraId="5F61C1C3"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Kannamme usein kaikkia tavaroita mukanamme jonkin matkaa, noin 0,5-2 km, minkä takia tavaroiden on hyvä olla rinkassa tai repussa, ei missään nimessä kassissa. Kassin kantaminen on huomattavasti raskaampaa kuin rinkan. Myös makuupussin ja -alustan tulee olla kiinnitettynä rinkkaan tai reppuun.</w:t>
      </w:r>
    </w:p>
    <w:p w14:paraId="445346E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49D40FCB"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Jokaisessa ilmoittautumiskirjeessä on mukana tarpeenmukainen varustelista, mutta tässä lista perusvarusteista, jotka jokaiselle </w:t>
      </w:r>
      <w:proofErr w:type="spellStart"/>
      <w:r w:rsidRPr="008935FB">
        <w:rPr>
          <w:rFonts w:eastAsiaTheme="minorEastAsia" w:cstheme="minorBidi"/>
        </w:rPr>
        <w:t>yöretkelle</w:t>
      </w:r>
      <w:proofErr w:type="spellEnd"/>
      <w:r w:rsidRPr="008935FB">
        <w:rPr>
          <w:rFonts w:eastAsiaTheme="minorEastAsia" w:cstheme="minorBidi"/>
        </w:rPr>
        <w:t xml:space="preserve"> tai leirille tarvitaan:</w:t>
      </w:r>
    </w:p>
    <w:p w14:paraId="676EAC9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1BE038DC"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Sadevarusteet (sadetakki ja -housut)</w:t>
      </w:r>
    </w:p>
    <w:p w14:paraId="03F20A25"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Kumisaappaat ja villasukat</w:t>
      </w:r>
    </w:p>
    <w:p w14:paraId="777BE616" w14:textId="77777777" w:rsidR="00513DD6" w:rsidRPr="008935F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Säänmukaiset vaatteet eli tarpeeksi lämmintä vaatetta</w:t>
      </w:r>
    </w:p>
    <w:p w14:paraId="6736C01E"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Varavaatteita riittävästi</w:t>
      </w:r>
    </w:p>
    <w:p w14:paraId="3A752EEB"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Erillinen yöasu</w:t>
      </w:r>
    </w:p>
    <w:p w14:paraId="3C95B60D"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Puhtaat alusvaatteet jokaiselle päivälle</w:t>
      </w:r>
    </w:p>
    <w:p w14:paraId="5675F1E7"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Muovipussi likavaatteille</w:t>
      </w:r>
    </w:p>
    <w:p w14:paraId="05CE1B50" w14:textId="77777777" w:rsidR="00513DD6" w:rsidRPr="008935F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Peseytymisvälineet (shampoo, pesuaine, hammasharja ja -tahna, pyyhe, hiusharja)</w:t>
      </w:r>
    </w:p>
    <w:p w14:paraId="4EFA9139" w14:textId="77777777" w:rsidR="00513DD6" w:rsidRPr="00B93FD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Puukko</w:t>
      </w:r>
    </w:p>
    <w:p w14:paraId="7DA20448" w14:textId="77777777" w:rsidR="00513DD6" w:rsidRPr="008935FB" w:rsidRDefault="00513DD6" w:rsidP="00513DD6">
      <w:pPr>
        <w:numPr>
          <w:ilvl w:val="0"/>
          <w:numId w:val="44"/>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Ruokailuvälineet (syvä muovilautanen, muovinen muki tai kuksa, haarukka, veitsi ja lusikka) mieluiten ripustettavassa kankaisessa pussissa</w:t>
      </w:r>
    </w:p>
    <w:p w14:paraId="33D4C532" w14:textId="56FCC2EB" w:rsidR="00FE46AB" w:rsidRPr="00FE46AB" w:rsidRDefault="00513DD6" w:rsidP="00FE46AB">
      <w:pPr>
        <w:numPr>
          <w:ilvl w:val="0"/>
          <w:numId w:val="44"/>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Taskulamppu (/otsalamppu) ja varaparistot</w:t>
      </w:r>
    </w:p>
    <w:p w14:paraId="35CD7939" w14:textId="158FB766" w:rsidR="00513DD6" w:rsidRPr="00BA5E8D" w:rsidRDefault="00513DD6" w:rsidP="00513DD6">
      <w:pPr>
        <w:pStyle w:val="Otsikko1"/>
      </w:pPr>
      <w:bookmarkStart w:id="62" w:name="_Toc35606523"/>
      <w:bookmarkStart w:id="63" w:name="_Toc71120709"/>
      <w:r w:rsidRPr="00BA5E8D">
        <w:t>VARAINHANKINTA JA TALOUDENPITO</w:t>
      </w:r>
      <w:bookmarkEnd w:id="62"/>
      <w:bookmarkEnd w:id="63"/>
    </w:p>
    <w:p w14:paraId="26B05F51" w14:textId="39CE9B05" w:rsidR="00513DD6" w:rsidRDefault="00513DD6" w:rsidP="00A5692E">
      <w:pPr>
        <w:pStyle w:val="Otsikko2"/>
      </w:pPr>
      <w:bookmarkStart w:id="64" w:name="_Toc35606524"/>
      <w:bookmarkStart w:id="65" w:name="_Toc71120710"/>
      <w:r w:rsidRPr="00A5692E">
        <w:t>Yleisesti</w:t>
      </w:r>
      <w:bookmarkEnd w:id="64"/>
      <w:bookmarkEnd w:id="65"/>
    </w:p>
    <w:p w14:paraId="461DED00" w14:textId="77777777" w:rsidR="00FE46AB" w:rsidRPr="00FE46AB" w:rsidRDefault="00FE46AB" w:rsidP="00FE46AB">
      <w:pPr>
        <w:pStyle w:val="Leipteksti"/>
      </w:pPr>
    </w:p>
    <w:p w14:paraId="57457792"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Toiminta, kokoukset, tapahtumat, retket, leirit ja viestintä nielevät rahaa. Retkien ja leirien osallistumismaksut eivät kata edes niistä aiheutuneita kustannuksia, vaikka aika pienellä yritämmekin toimintaa järjestää. Lippukunta saa toimintaansa rahallista tukea taustayhteisöltä (</w:t>
      </w:r>
      <w:r w:rsidRPr="007324BC">
        <w:rPr>
          <w:rFonts w:eastAsiaTheme="minorEastAsia" w:cstheme="minorBidi"/>
          <w:i/>
          <w:iCs/>
          <w:color w:val="0070C0"/>
        </w:rPr>
        <w:t>Jos sellainen on</w:t>
      </w:r>
      <w:r w:rsidRPr="008935FB">
        <w:rPr>
          <w:rFonts w:eastAsiaTheme="minorEastAsia" w:cstheme="minorBidi"/>
        </w:rPr>
        <w:t>), (</w:t>
      </w:r>
      <w:r w:rsidRPr="007324BC">
        <w:rPr>
          <w:rFonts w:eastAsiaTheme="minorEastAsia" w:cstheme="minorBidi"/>
          <w:i/>
          <w:iCs/>
          <w:color w:val="0070C0"/>
        </w:rPr>
        <w:t>Alueen</w:t>
      </w:r>
      <w:r w:rsidRPr="008935FB">
        <w:rPr>
          <w:rFonts w:eastAsiaTheme="minorEastAsia" w:cstheme="minorBidi"/>
        </w:rPr>
        <w:t>) seurakunnilta sekä (</w:t>
      </w:r>
      <w:r w:rsidRPr="007324BC">
        <w:rPr>
          <w:rFonts w:eastAsiaTheme="minorEastAsia" w:cstheme="minorBidi"/>
          <w:i/>
          <w:iCs/>
          <w:color w:val="0070C0"/>
        </w:rPr>
        <w:t>Alueen</w:t>
      </w:r>
      <w:r w:rsidRPr="008935FB">
        <w:rPr>
          <w:rFonts w:eastAsiaTheme="minorEastAsia" w:cstheme="minorBidi"/>
        </w:rPr>
        <w:t>) kaupungilta. Partio on voittoa tavoittelematon järjestö, joten kaikki raha, mitä saadaan, menee suoraan toiminnan kuluihin.</w:t>
      </w:r>
    </w:p>
    <w:p w14:paraId="1F091161"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39EC7AF3" w14:textId="77777777" w:rsidR="00513DD6"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w:t>
      </w:r>
      <w:r w:rsidRPr="007324BC">
        <w:rPr>
          <w:rFonts w:eastAsiaTheme="minorEastAsia" w:cstheme="minorBidi"/>
          <w:i/>
          <w:iCs/>
          <w:color w:val="0070C0"/>
        </w:rPr>
        <w:t>Kerro tässä lippukuntanne varainhankinnasta</w:t>
      </w:r>
      <w:r w:rsidRPr="008935FB">
        <w:rPr>
          <w:rFonts w:eastAsiaTheme="minorEastAsia" w:cstheme="minorBidi"/>
        </w:rPr>
        <w:t>)</w:t>
      </w:r>
    </w:p>
    <w:p w14:paraId="4035856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604BCB69"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Suurin vuosittainen varainhankintatempaus on marras-joulukuun adventtikalenterimyyntiurakka. </w:t>
      </w:r>
    </w:p>
    <w:p w14:paraId="56C752C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37C0BCF8" w14:textId="77777777" w:rsidR="00513DD6" w:rsidRPr="003D7550"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Ainoastaan omatoimisella varainhankinnalla pystymme pitämään osallistumismaksut alhaisina. Varainhankintaan toivomme erityisesti vanhempien apua ja tukea. Jos tiedät varainhankintamahdollisuuksista tai saat loistoidean, kerro siitä rahaston</w:t>
      </w:r>
      <w:r w:rsidRPr="007324BC">
        <w:rPr>
          <w:rFonts w:eastAsiaTheme="minorEastAsia" w:cstheme="minorBidi"/>
        </w:rPr>
        <w:t>(</w:t>
      </w:r>
      <w:r w:rsidRPr="007324BC">
        <w:rPr>
          <w:rFonts w:eastAsiaTheme="minorEastAsia" w:cstheme="minorBidi"/>
          <w:i/>
          <w:iCs/>
          <w:color w:val="0070C0"/>
        </w:rPr>
        <w:t>/</w:t>
      </w:r>
      <w:proofErr w:type="gramStart"/>
      <w:r w:rsidRPr="007324BC">
        <w:rPr>
          <w:rFonts w:eastAsiaTheme="minorEastAsia" w:cstheme="minorBidi"/>
          <w:i/>
          <w:iCs/>
          <w:color w:val="0070C0"/>
        </w:rPr>
        <w:t>talouden</w:t>
      </w:r>
      <w:r w:rsidRPr="008935FB">
        <w:rPr>
          <w:rFonts w:eastAsiaTheme="minorEastAsia" w:cstheme="minorBidi"/>
        </w:rPr>
        <w:t>)hoitajalle</w:t>
      </w:r>
      <w:proofErr w:type="gramEnd"/>
      <w:r w:rsidRPr="008935FB">
        <w:rPr>
          <w:rFonts w:eastAsiaTheme="minorEastAsia" w:cstheme="minorBidi"/>
        </w:rPr>
        <w:t xml:space="preserve">. Lapsi tarvitsee usein myös vanhemman tukea kalenterimyynnissä, kauppaa siis kaikille sukulaisille ja työkavereille ajoissa lapsesi myymiä tuotteita. </w:t>
      </w:r>
      <w:r w:rsidRPr="003D7550">
        <w:rPr>
          <w:rFonts w:eastAsiaTheme="minorEastAsia" w:cstheme="minorBidi"/>
        </w:rPr>
        <w:t>Osallistumalla varainhankintaan vanhemmat pääsevät konkreettisesti tukemaan lapsen partioharrastusta.</w:t>
      </w:r>
    </w:p>
    <w:p w14:paraId="781E53E7" w14:textId="0519FF35" w:rsidR="00513DD6" w:rsidRDefault="00513DD6" w:rsidP="00A5692E">
      <w:pPr>
        <w:pStyle w:val="Otsikko2"/>
      </w:pPr>
      <w:bookmarkStart w:id="66" w:name="_Toc35606525"/>
      <w:bookmarkStart w:id="67" w:name="_Toc71120711"/>
      <w:r w:rsidRPr="00A5692E">
        <w:lastRenderedPageBreak/>
        <w:t>Joulukampanja</w:t>
      </w:r>
      <w:bookmarkEnd w:id="66"/>
      <w:bookmarkEnd w:id="67"/>
    </w:p>
    <w:p w14:paraId="51603E70" w14:textId="77777777" w:rsidR="00FE46AB" w:rsidRPr="00FE46AB" w:rsidRDefault="00FE46AB" w:rsidP="00FE46AB">
      <w:pPr>
        <w:pStyle w:val="Leipteksti"/>
      </w:pPr>
    </w:p>
    <w:p w14:paraId="3E85AEA4" w14:textId="6F1F7E1A"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Joulukampanjatuotteet - adventtikalenterit ovat Suomen Partiolaiset ry:n valmistamia tuotteita. Lippukunnat ottavat niitä myyntiin piiritoimiston kautta. Osa tuotosta menee Suomen Partiolaisille, osa Partiopiirille ja osa jää lippukunnalle ja osa omalle ryhmälle. Partiolaisten tuotteilla on hyvä imagoarvo, joten niitä on melko helppo myydä. Pienen partiolaisen myyntityötä helpottaa päällä oleva partioasu. Lapset ohjeistetaan myyntityöhön hyvin, mutta vanhempien apu ja tuki on tärkeää.</w:t>
      </w:r>
    </w:p>
    <w:p w14:paraId="2989AECF"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p>
    <w:p w14:paraId="2203FDE3"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Myymättä jääneet tuotteet saamme palauttaa tiettyyn päivämäärään mennessä, mutta palauttamattomista joudumme kustantamaan täyden hinnan. Jokainen tuote, jonka lapsenne saa mukaansa, on siis myytävä tai palautettava ja jokaisesta tuotteesta saadut rahat tilitettävä. Jotta vältytään turhalta rahanmenolta ja mielipahalta, on tärkeää myydä, tilittää ja palauttaa tuotteet määräaikaan mennessä.</w:t>
      </w:r>
    </w:p>
    <w:p w14:paraId="0E2FBA45" w14:textId="75E28D50" w:rsidR="00513DD6" w:rsidRPr="003D7550" w:rsidRDefault="00513DD6" w:rsidP="00513DD6">
      <w:pPr>
        <w:pStyle w:val="Otsikko1"/>
      </w:pPr>
      <w:bookmarkStart w:id="68" w:name="_Toc35606526"/>
      <w:bookmarkStart w:id="69" w:name="_Toc71120712"/>
      <w:r w:rsidRPr="003D7550">
        <w:t>TIEDOTTAMINEN</w:t>
      </w:r>
      <w:bookmarkEnd w:id="68"/>
      <w:bookmarkEnd w:id="69"/>
    </w:p>
    <w:p w14:paraId="5809A382" w14:textId="744832A4" w:rsidR="00513DD6" w:rsidRDefault="00513DD6" w:rsidP="00A5692E">
      <w:pPr>
        <w:pStyle w:val="Otsikko2"/>
      </w:pPr>
      <w:bookmarkStart w:id="70" w:name="_Toc35606527"/>
      <w:bookmarkStart w:id="71" w:name="_Toc71120713"/>
      <w:r w:rsidRPr="00A5692E">
        <w:t>Tapahtumista</w:t>
      </w:r>
      <w:r w:rsidRPr="003D7550">
        <w:t xml:space="preserve"> ja leireistä tiedottaminen</w:t>
      </w:r>
      <w:bookmarkEnd w:id="70"/>
      <w:bookmarkEnd w:id="71"/>
    </w:p>
    <w:p w14:paraId="10CBA342" w14:textId="77777777" w:rsidR="00FE46AB" w:rsidRPr="00FE46AB" w:rsidRDefault="00FE46AB" w:rsidP="00FE46AB">
      <w:pPr>
        <w:pStyle w:val="Leipteksti"/>
      </w:pPr>
    </w:p>
    <w:p w14:paraId="04D2A625"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Tiedotamme tapahtumista, retkistä ja leireistä pääsääntöisesti jäsenrekisteri Kuksan kautta vanhempien ja lapsien ilmoittamiin sähköpostiosoitteisiin sekä www-sivuilla että Facebookissa. On tärkeää, että vanhemmat saavat postit ja lukevat ne. Toimintakalenterin julkaisemme nettisivuilla ja päivitämme sitä aina kun jotain tiedämme varmaksi. (</w:t>
      </w:r>
      <w:r w:rsidRPr="007324BC">
        <w:rPr>
          <w:rFonts w:eastAsiaTheme="minorEastAsia" w:cstheme="minorBidi"/>
          <w:i/>
          <w:iCs/>
          <w:color w:val="0070C0"/>
        </w:rPr>
        <w:t>Tai miten lippukunnassa on tapana</w:t>
      </w:r>
      <w:r w:rsidRPr="008935FB">
        <w:rPr>
          <w:rFonts w:eastAsiaTheme="minorEastAsia" w:cstheme="minorBidi"/>
        </w:rPr>
        <w:t>).</w:t>
      </w:r>
    </w:p>
    <w:p w14:paraId="203C8CD8" w14:textId="77777777"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w:t>
      </w:r>
      <w:r w:rsidRPr="007324BC">
        <w:rPr>
          <w:rFonts w:eastAsiaTheme="minorEastAsia" w:cstheme="minorBidi"/>
          <w:i/>
          <w:iCs/>
          <w:color w:val="0070C0"/>
        </w:rPr>
        <w:t>Kerro tässä lippukunnan omista viestintä kanavista, kuten lippukuntalehdestä, blogeista jne</w:t>
      </w:r>
      <w:r w:rsidRPr="008935FB">
        <w:rPr>
          <w:rFonts w:eastAsiaTheme="minorEastAsia" w:cstheme="minorBidi"/>
        </w:rPr>
        <w:t>.)</w:t>
      </w:r>
    </w:p>
    <w:p w14:paraId="4DF4052C" w14:textId="6F42E12F" w:rsidR="00513DD6" w:rsidRDefault="00513DD6" w:rsidP="00A5692E">
      <w:pPr>
        <w:pStyle w:val="Otsikko2"/>
      </w:pPr>
      <w:bookmarkStart w:id="72" w:name="_Toc35606528"/>
      <w:bookmarkStart w:id="73" w:name="_Toc71120714"/>
      <w:r w:rsidRPr="003D7550">
        <w:t>WWW-sivut, some ja sähköposti</w:t>
      </w:r>
      <w:bookmarkEnd w:id="72"/>
      <w:bookmarkEnd w:id="73"/>
    </w:p>
    <w:p w14:paraId="73C5A97A" w14:textId="77777777" w:rsidR="00FE46AB" w:rsidRPr="00FE46AB" w:rsidRDefault="00FE46AB" w:rsidP="00FE46AB">
      <w:pPr>
        <w:pStyle w:val="Leipteksti"/>
      </w:pPr>
    </w:p>
    <w:p w14:paraId="2577467F" w14:textId="77777777" w:rsidR="00513DD6" w:rsidRPr="003D7550" w:rsidRDefault="00513DD6" w:rsidP="00513DD6">
      <w:pPr>
        <w:pBdr>
          <w:top w:val="nil"/>
          <w:left w:val="nil"/>
          <w:bottom w:val="nil"/>
          <w:right w:val="nil"/>
          <w:between w:val="nil"/>
        </w:pBdr>
        <w:spacing w:line="360" w:lineRule="auto"/>
        <w:jc w:val="both"/>
        <w:rPr>
          <w:rFonts w:eastAsiaTheme="minorEastAsia" w:cstheme="minorBidi"/>
        </w:rPr>
      </w:pPr>
      <w:r w:rsidRPr="003D7550">
        <w:rPr>
          <w:rFonts w:eastAsiaTheme="minorEastAsia" w:cstheme="minorBidi"/>
        </w:rPr>
        <w:t>Lippukunnan nettisivut</w:t>
      </w:r>
      <w:r w:rsidRPr="003D7550">
        <w:rPr>
          <w:rFonts w:eastAsia="Century Gothic" w:cs="Century Gothic"/>
          <w:sz w:val="24"/>
          <w:szCs w:val="24"/>
        </w:rPr>
        <w:tab/>
      </w:r>
      <w:r w:rsidRPr="003D7550">
        <w:rPr>
          <w:rFonts w:eastAsia="Century Gothic" w:cs="Century Gothic"/>
          <w:sz w:val="24"/>
          <w:szCs w:val="24"/>
        </w:rPr>
        <w:tab/>
      </w:r>
      <w:r w:rsidRPr="007324BC">
        <w:rPr>
          <w:rFonts w:eastAsia="Century Gothic" w:cs="Century Gothic"/>
          <w:i/>
          <w:iCs/>
          <w:color w:val="0070C0"/>
          <w:szCs w:val="20"/>
        </w:rPr>
        <w:t>Verkkosivujen osoite</w:t>
      </w:r>
      <w:r w:rsidRPr="007324BC">
        <w:rPr>
          <w:rFonts w:eastAsiaTheme="minorEastAsia" w:cstheme="minorBidi"/>
          <w:color w:val="0070C0"/>
        </w:rPr>
        <w:t xml:space="preserve"> </w:t>
      </w:r>
    </w:p>
    <w:p w14:paraId="6BD843FC" w14:textId="56CE1264" w:rsidR="00513DD6" w:rsidRPr="007324BC" w:rsidRDefault="00513DD6" w:rsidP="00513DD6">
      <w:pPr>
        <w:pBdr>
          <w:top w:val="nil"/>
          <w:left w:val="nil"/>
          <w:bottom w:val="nil"/>
          <w:right w:val="nil"/>
          <w:between w:val="nil"/>
        </w:pBdr>
        <w:spacing w:line="360" w:lineRule="auto"/>
        <w:jc w:val="both"/>
        <w:rPr>
          <w:rFonts w:eastAsiaTheme="minorEastAsia" w:cstheme="minorBidi"/>
          <w:color w:val="0070C0"/>
        </w:rPr>
      </w:pPr>
      <w:r w:rsidRPr="003D7550">
        <w:rPr>
          <w:rFonts w:eastAsiaTheme="minorEastAsia" w:cstheme="minorBidi"/>
        </w:rPr>
        <w:t xml:space="preserve">Lippukunnan </w:t>
      </w:r>
      <w:r w:rsidR="00FE46AB" w:rsidRPr="003D7550">
        <w:rPr>
          <w:rFonts w:eastAsiaTheme="minorEastAsia" w:cstheme="minorBidi"/>
        </w:rPr>
        <w:t>Facebook</w:t>
      </w:r>
      <w:r w:rsidRPr="003D7550">
        <w:rPr>
          <w:rFonts w:eastAsiaTheme="minorEastAsia" w:cstheme="minorBidi"/>
        </w:rPr>
        <w:t>-sivu</w:t>
      </w:r>
      <w:r w:rsidRPr="003D7550">
        <w:rPr>
          <w:rFonts w:eastAsia="Century Gothic" w:cs="Century Gothic"/>
          <w:sz w:val="24"/>
          <w:szCs w:val="24"/>
        </w:rPr>
        <w:tab/>
      </w:r>
      <w:r w:rsidRPr="007324BC">
        <w:rPr>
          <w:rFonts w:eastAsiaTheme="minorEastAsia" w:cstheme="minorBidi"/>
          <w:i/>
          <w:iCs/>
          <w:color w:val="0070C0"/>
        </w:rPr>
        <w:t>Sivun nimi</w:t>
      </w:r>
    </w:p>
    <w:p w14:paraId="62B5102F" w14:textId="05E836A3" w:rsidR="00513DD6" w:rsidRPr="003D7550" w:rsidRDefault="00513DD6" w:rsidP="00513DD6">
      <w:pPr>
        <w:pBdr>
          <w:top w:val="nil"/>
          <w:left w:val="nil"/>
          <w:bottom w:val="nil"/>
          <w:right w:val="nil"/>
          <w:between w:val="nil"/>
        </w:pBdr>
        <w:spacing w:line="360" w:lineRule="auto"/>
        <w:jc w:val="both"/>
        <w:rPr>
          <w:rFonts w:eastAsiaTheme="minorEastAsia" w:cstheme="minorBidi"/>
        </w:rPr>
      </w:pPr>
      <w:r w:rsidRPr="003D7550">
        <w:rPr>
          <w:rFonts w:eastAsiaTheme="minorEastAsia" w:cstheme="minorBidi"/>
        </w:rPr>
        <w:t xml:space="preserve">Lippukunnan </w:t>
      </w:r>
      <w:r w:rsidR="00FE46AB" w:rsidRPr="003D7550">
        <w:rPr>
          <w:rFonts w:eastAsiaTheme="minorEastAsia" w:cstheme="minorBidi"/>
        </w:rPr>
        <w:t>Instagram</w:t>
      </w:r>
      <w:r w:rsidRPr="003D7550">
        <w:rPr>
          <w:rFonts w:eastAsia="Century Gothic" w:cs="Century Gothic"/>
          <w:sz w:val="24"/>
          <w:szCs w:val="24"/>
        </w:rPr>
        <w:tab/>
      </w:r>
      <w:r w:rsidRPr="003D7550">
        <w:rPr>
          <w:rFonts w:eastAsia="Century Gothic" w:cs="Century Gothic"/>
          <w:sz w:val="24"/>
          <w:szCs w:val="24"/>
        </w:rPr>
        <w:tab/>
      </w:r>
      <w:r w:rsidRPr="007324BC">
        <w:rPr>
          <w:rFonts w:eastAsiaTheme="minorEastAsia" w:cstheme="minorBidi"/>
          <w:i/>
          <w:iCs/>
          <w:color w:val="0070C0"/>
        </w:rPr>
        <w:t>@Käyttäjätunnus</w:t>
      </w:r>
    </w:p>
    <w:p w14:paraId="573ABBCE" w14:textId="50CB4C19" w:rsidR="00513DD6" w:rsidRPr="007324BC" w:rsidRDefault="00513DD6" w:rsidP="00513DD6">
      <w:pPr>
        <w:pBdr>
          <w:top w:val="nil"/>
          <w:left w:val="nil"/>
          <w:bottom w:val="nil"/>
          <w:right w:val="nil"/>
          <w:between w:val="nil"/>
        </w:pBdr>
        <w:spacing w:line="360" w:lineRule="auto"/>
        <w:jc w:val="both"/>
        <w:rPr>
          <w:rFonts w:eastAsiaTheme="minorEastAsia" w:cstheme="minorBidi"/>
          <w:color w:val="0070C0"/>
        </w:rPr>
      </w:pPr>
      <w:r w:rsidRPr="003D7550">
        <w:rPr>
          <w:rFonts w:eastAsiaTheme="minorEastAsia" w:cstheme="minorBidi"/>
        </w:rPr>
        <w:t xml:space="preserve">Lippukuntalehti </w:t>
      </w:r>
      <w:r w:rsidRPr="003D7550">
        <w:rPr>
          <w:rFonts w:eastAsiaTheme="minorEastAsia" w:cstheme="minorBidi"/>
        </w:rPr>
        <w:tab/>
      </w:r>
      <w:r w:rsidRPr="003D7550">
        <w:rPr>
          <w:rFonts w:eastAsiaTheme="minorEastAsia" w:cstheme="minorBidi"/>
        </w:rPr>
        <w:tab/>
      </w:r>
      <w:r w:rsidRPr="007324BC">
        <w:rPr>
          <w:rFonts w:eastAsiaTheme="minorEastAsia" w:cstheme="minorBidi"/>
          <w:i/>
          <w:iCs/>
          <w:color w:val="0070C0"/>
        </w:rPr>
        <w:t>Jos sellainen on</w:t>
      </w:r>
    </w:p>
    <w:p w14:paraId="0343BAC9" w14:textId="6E8C8E83" w:rsidR="00513DD6" w:rsidRDefault="00DF2C2A" w:rsidP="00A5692E">
      <w:pPr>
        <w:pStyle w:val="Otsikko2"/>
      </w:pPr>
      <w:bookmarkStart w:id="74" w:name="_Toc35606529"/>
      <w:bookmarkStart w:id="75" w:name="_Toc71120715"/>
      <w:r>
        <w:t>Huoltaja-</w:t>
      </w:r>
      <w:r w:rsidR="00513DD6" w:rsidRPr="00A5692E">
        <w:t>illat</w:t>
      </w:r>
      <w:bookmarkEnd w:id="74"/>
      <w:bookmarkEnd w:id="75"/>
      <w:r w:rsidR="00513DD6" w:rsidRPr="008935FB">
        <w:t xml:space="preserve"> </w:t>
      </w:r>
    </w:p>
    <w:p w14:paraId="52659CA0" w14:textId="77777777" w:rsidR="00FE46AB" w:rsidRPr="00FE46AB" w:rsidRDefault="00FE46AB" w:rsidP="00FE46AB">
      <w:pPr>
        <w:pStyle w:val="Leipteksti"/>
      </w:pPr>
    </w:p>
    <w:p w14:paraId="5861688A" w14:textId="0F7BAA6F" w:rsidR="00513DD6" w:rsidRPr="007324BC" w:rsidRDefault="00513DD6" w:rsidP="00513DD6">
      <w:pPr>
        <w:rPr>
          <w:i/>
          <w:iCs/>
          <w:color w:val="0070C0"/>
        </w:rPr>
      </w:pPr>
      <w:r w:rsidRPr="007324BC">
        <w:rPr>
          <w:i/>
          <w:iCs/>
          <w:color w:val="0070C0"/>
        </w:rPr>
        <w:t xml:space="preserve">(Kerro tässä, jos lippukuntanne järjestää </w:t>
      </w:r>
      <w:proofErr w:type="gramStart"/>
      <w:r w:rsidR="00DF2C2A">
        <w:rPr>
          <w:i/>
          <w:iCs/>
          <w:color w:val="0070C0"/>
        </w:rPr>
        <w:t>huoltaja-</w:t>
      </w:r>
      <w:r w:rsidRPr="007324BC">
        <w:rPr>
          <w:i/>
          <w:iCs/>
          <w:color w:val="0070C0"/>
        </w:rPr>
        <w:t>iltoja</w:t>
      </w:r>
      <w:proofErr w:type="gramEnd"/>
      <w:r w:rsidRPr="007324BC">
        <w:rPr>
          <w:i/>
          <w:iCs/>
          <w:color w:val="0070C0"/>
        </w:rPr>
        <w:t xml:space="preserve"> yms.)</w:t>
      </w:r>
    </w:p>
    <w:p w14:paraId="2BF466D4" w14:textId="640F771B" w:rsidR="00513DD6" w:rsidRPr="00DF2C2A" w:rsidRDefault="00513DD6" w:rsidP="00513DD6">
      <w:pPr>
        <w:pBdr>
          <w:top w:val="nil"/>
          <w:left w:val="nil"/>
          <w:bottom w:val="nil"/>
          <w:right w:val="nil"/>
          <w:between w:val="nil"/>
        </w:pBdr>
        <w:spacing w:line="360" w:lineRule="auto"/>
        <w:jc w:val="both"/>
        <w:rPr>
          <w:rFonts w:eastAsiaTheme="minorEastAsia" w:cstheme="minorBidi"/>
          <w:color w:val="0070C0"/>
        </w:rPr>
      </w:pPr>
      <w:r w:rsidRPr="00DF2C2A">
        <w:rPr>
          <w:rFonts w:eastAsiaTheme="minorEastAsia" w:cstheme="minorBidi"/>
          <w:color w:val="0070C0"/>
        </w:rPr>
        <w:t xml:space="preserve">Lippukunta järjestää vähintään kerran vuodessa jonkin tapahtuman tai retken yhteydessä </w:t>
      </w:r>
      <w:r w:rsidR="00DF2C2A" w:rsidRPr="00DF2C2A">
        <w:rPr>
          <w:rFonts w:eastAsiaTheme="minorEastAsia" w:cstheme="minorBidi"/>
          <w:color w:val="0070C0"/>
        </w:rPr>
        <w:t>huoltajille</w:t>
      </w:r>
      <w:r w:rsidRPr="00DF2C2A">
        <w:rPr>
          <w:rFonts w:eastAsiaTheme="minorEastAsia" w:cstheme="minorBidi"/>
          <w:color w:val="0070C0"/>
        </w:rPr>
        <w:t xml:space="preserve"> toiminnallista ohjelmaa, jossa pääset lapsesi mukaan näkemään ja kokemaan partion </w:t>
      </w:r>
      <w:r w:rsidRPr="00DF2C2A">
        <w:rPr>
          <w:rFonts w:eastAsiaTheme="minorEastAsia" w:cstheme="minorBidi"/>
          <w:color w:val="0070C0"/>
        </w:rPr>
        <w:lastRenderedPageBreak/>
        <w:t xml:space="preserve">perusjuttuja. </w:t>
      </w:r>
      <w:r w:rsidR="00DF2C2A">
        <w:rPr>
          <w:rFonts w:eastAsiaTheme="minorEastAsia" w:cstheme="minorBidi"/>
          <w:color w:val="0070C0"/>
        </w:rPr>
        <w:t>Johtajiin</w:t>
      </w:r>
      <w:r w:rsidRPr="00DF2C2A">
        <w:rPr>
          <w:rFonts w:eastAsiaTheme="minorEastAsia" w:cstheme="minorBidi"/>
          <w:color w:val="0070C0"/>
        </w:rPr>
        <w:t xml:space="preserve"> voi rohkeasti olla yhteydessä aina törmätessä, puhelimitse tai sähköpostitse.</w:t>
      </w:r>
    </w:p>
    <w:p w14:paraId="35D2B5D7" w14:textId="6F96CAA0" w:rsidR="00FE46AB" w:rsidRDefault="00FE46AB" w:rsidP="00513DD6">
      <w:pPr>
        <w:pBdr>
          <w:top w:val="nil"/>
          <w:left w:val="nil"/>
          <w:bottom w:val="nil"/>
          <w:right w:val="nil"/>
          <w:between w:val="nil"/>
        </w:pBdr>
        <w:spacing w:line="360" w:lineRule="auto"/>
        <w:jc w:val="both"/>
        <w:rPr>
          <w:rFonts w:eastAsiaTheme="minorEastAsia" w:cstheme="minorBidi"/>
        </w:rPr>
      </w:pPr>
    </w:p>
    <w:p w14:paraId="06E84DF2" w14:textId="77777777" w:rsidR="00FE46AB" w:rsidRPr="008935FB" w:rsidRDefault="00FE46AB" w:rsidP="00513DD6">
      <w:pPr>
        <w:pBdr>
          <w:top w:val="nil"/>
          <w:left w:val="nil"/>
          <w:bottom w:val="nil"/>
          <w:right w:val="nil"/>
          <w:between w:val="nil"/>
        </w:pBdr>
        <w:spacing w:line="360" w:lineRule="auto"/>
        <w:jc w:val="both"/>
        <w:rPr>
          <w:rFonts w:eastAsiaTheme="minorEastAsia" w:cstheme="minorBidi"/>
        </w:rPr>
      </w:pPr>
    </w:p>
    <w:p w14:paraId="5A19A4B0" w14:textId="1F367AF2" w:rsidR="00513DD6" w:rsidRDefault="00513DD6" w:rsidP="00A5692E">
      <w:pPr>
        <w:pStyle w:val="Otsikko2"/>
      </w:pPr>
      <w:bookmarkStart w:id="76" w:name="_Toc35606530"/>
      <w:bookmarkStart w:id="77" w:name="_Toc71120716"/>
      <w:r w:rsidRPr="003D7550">
        <w:t xml:space="preserve">Kuvaaminen ja </w:t>
      </w:r>
      <w:r w:rsidRPr="00A5692E">
        <w:t>haastattelu</w:t>
      </w:r>
      <w:r w:rsidRPr="003D7550">
        <w:t xml:space="preserve"> partiotapahtumissa</w:t>
      </w:r>
      <w:bookmarkEnd w:id="76"/>
      <w:bookmarkEnd w:id="77"/>
    </w:p>
    <w:p w14:paraId="08176112" w14:textId="77777777" w:rsidR="00FE46AB" w:rsidRPr="00FE46AB" w:rsidRDefault="00FE46AB" w:rsidP="00FE46AB">
      <w:pPr>
        <w:pStyle w:val="Leipteksti"/>
      </w:pPr>
    </w:p>
    <w:p w14:paraId="605844A1" w14:textId="030511B6" w:rsidR="00FE46AB" w:rsidRPr="005A0CEF" w:rsidRDefault="00513DD6" w:rsidP="00FE46AB">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Partiotapahtumat ovat julkisia tilaisuuksia, joissa saa valokuvata ja haastatella osanottajia viestintää varten. Haastatteluista on aina kuitenkin oikeus kieltäytyä. Pyrimme lähtökohtaisesti siihen, että pienimpien kanssa haastatteluissa on mukana johtaja ja valokuvatessa sosiaaliseen mediaan ei naamoja näy ilman lapselta kysyttyä lupaa ja kuvista ei ole tunnistettavissa ihmisiä tai paikkoja. Partiolainen tai vanhempi voi erikseen kieltää itsensä tai lapsensa kuvaamisen, mikä tarkoittaa käytännössä kuvia, joissa ollaan erikseen tunnistetavissa. </w:t>
      </w:r>
      <w:r>
        <w:rPr>
          <w:rFonts w:eastAsiaTheme="minorEastAsia" w:cstheme="minorBidi"/>
        </w:rPr>
        <w:t xml:space="preserve">Kuvauslupaa kysytään useimpien tapahtumien ilmoittautumisen yhteydessä, mutta asiasta on silti aina hyvä muistuttaa esimerkiksi tapahtuman johtajaa. </w:t>
      </w:r>
      <w:r w:rsidRPr="008935FB">
        <w:rPr>
          <w:rFonts w:eastAsiaTheme="minorEastAsia" w:cstheme="minorBidi"/>
        </w:rPr>
        <w:t xml:space="preserve">Kuvauskiellosta tulee kertoa johtajien </w:t>
      </w:r>
      <w:r>
        <w:rPr>
          <w:rFonts w:eastAsiaTheme="minorEastAsia" w:cstheme="minorBidi"/>
        </w:rPr>
        <w:t>lisäksi myös</w:t>
      </w:r>
      <w:r w:rsidRPr="008935FB">
        <w:rPr>
          <w:rFonts w:eastAsiaTheme="minorEastAsia" w:cstheme="minorBidi"/>
        </w:rPr>
        <w:t xml:space="preserve"> lapselle itselleen.</w:t>
      </w:r>
      <w:r>
        <w:rPr>
          <w:rFonts w:eastAsiaTheme="minorEastAsia" w:cstheme="minorBidi"/>
        </w:rPr>
        <w:t xml:space="preserve"> Näin lapsi osaa tarvittaessa muistuttaa asiasta kuvauksen yhteydessä tai esimerkiksi siirtyä sivuun kuvaustilanteissa. </w:t>
      </w:r>
    </w:p>
    <w:p w14:paraId="7CBB8DC6" w14:textId="184A7A27" w:rsidR="00513DD6" w:rsidRDefault="00DF2C2A" w:rsidP="007324BC">
      <w:pPr>
        <w:pStyle w:val="Otsikko1"/>
      </w:pPr>
      <w:bookmarkStart w:id="78" w:name="_Toc35606531"/>
      <w:bookmarkStart w:id="79" w:name="_Toc71120717"/>
      <w:r>
        <w:t>huoltaja</w:t>
      </w:r>
      <w:r w:rsidR="00513DD6" w:rsidRPr="007D66EB">
        <w:t>NEUVOSTO JA AIKUISET PARTIOSSA</w:t>
      </w:r>
      <w:bookmarkEnd w:id="78"/>
      <w:bookmarkEnd w:id="79"/>
    </w:p>
    <w:p w14:paraId="30D92168" w14:textId="77777777" w:rsidR="00FE46AB" w:rsidRPr="00FE46AB" w:rsidRDefault="00FE46AB" w:rsidP="00FE46AB">
      <w:pPr>
        <w:pStyle w:val="Leipteksti"/>
      </w:pPr>
    </w:p>
    <w:p w14:paraId="66615319" w14:textId="194B1648"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w:t>
      </w:r>
      <w:r w:rsidRPr="007324BC">
        <w:rPr>
          <w:rFonts w:eastAsiaTheme="minorEastAsia" w:cstheme="minorBidi"/>
          <w:i/>
          <w:iCs/>
          <w:color w:val="0070C0"/>
        </w:rPr>
        <w:t xml:space="preserve">Kerro tässä, jos lippukunnassasi on aikuisryhmiä, </w:t>
      </w:r>
      <w:r w:rsidR="00DF2C2A">
        <w:rPr>
          <w:rFonts w:eastAsiaTheme="minorEastAsia" w:cstheme="minorBidi"/>
          <w:i/>
          <w:iCs/>
          <w:color w:val="0070C0"/>
        </w:rPr>
        <w:t>huoltaja</w:t>
      </w:r>
      <w:r w:rsidRPr="007324BC">
        <w:rPr>
          <w:rFonts w:eastAsiaTheme="minorEastAsia" w:cstheme="minorBidi"/>
          <w:i/>
          <w:iCs/>
          <w:color w:val="0070C0"/>
        </w:rPr>
        <w:t>toimintaa, yms. ja miten siihen voi päästä mukaan</w:t>
      </w:r>
      <w:r w:rsidRPr="008935FB">
        <w:rPr>
          <w:rFonts w:eastAsiaTheme="minorEastAsia" w:cstheme="minorBidi"/>
        </w:rPr>
        <w:t>.)</w:t>
      </w:r>
    </w:p>
    <w:p w14:paraId="3EBDC88A" w14:textId="199D3FC4" w:rsidR="00513DD6" w:rsidRDefault="00DF2C2A" w:rsidP="00513DD6">
      <w:pPr>
        <w:pBdr>
          <w:top w:val="nil"/>
          <w:left w:val="nil"/>
          <w:bottom w:val="nil"/>
          <w:right w:val="nil"/>
          <w:between w:val="nil"/>
        </w:pBdr>
        <w:spacing w:line="360" w:lineRule="auto"/>
        <w:jc w:val="both"/>
        <w:rPr>
          <w:rFonts w:eastAsiaTheme="minorEastAsia" w:cstheme="minorBidi"/>
        </w:rPr>
      </w:pPr>
      <w:r>
        <w:rPr>
          <w:rFonts w:eastAsiaTheme="minorEastAsia" w:cstheme="minorBidi"/>
        </w:rPr>
        <w:t>Huoltajat</w:t>
      </w:r>
      <w:r w:rsidR="00513DD6" w:rsidRPr="008935FB">
        <w:rPr>
          <w:rFonts w:eastAsiaTheme="minorEastAsia" w:cstheme="minorBidi"/>
        </w:rPr>
        <w:t xml:space="preserve"> voivat liittyä lippukunnan virallisiksi jäseniksi, ihan oike</w:t>
      </w:r>
      <w:r w:rsidR="00513DD6">
        <w:rPr>
          <w:rFonts w:eastAsiaTheme="minorEastAsia" w:cstheme="minorBidi"/>
        </w:rPr>
        <w:t>iksi</w:t>
      </w:r>
      <w:r w:rsidR="00513DD6" w:rsidRPr="008935FB">
        <w:rPr>
          <w:rFonts w:eastAsiaTheme="minorEastAsia" w:cstheme="minorBidi"/>
        </w:rPr>
        <w:t xml:space="preserve"> partiolaisiksi. Kaipaamme jatkuvasti lisää aikuisia mukaan viikoittaiseen toimintaan. Tarjoamme laadukasta toimintaa myös aikuisille niin tapahtumien, kisojen kuin koulutuksenkin myötä.</w:t>
      </w:r>
      <w:r w:rsidR="00513DD6">
        <w:rPr>
          <w:rFonts w:eastAsiaTheme="minorEastAsia" w:cstheme="minorBidi"/>
        </w:rPr>
        <w:t xml:space="preserve"> </w:t>
      </w:r>
    </w:p>
    <w:p w14:paraId="11C32389" w14:textId="77777777" w:rsidR="00513DD6" w:rsidRDefault="00513DD6" w:rsidP="00513DD6">
      <w:pPr>
        <w:pBdr>
          <w:top w:val="nil"/>
          <w:left w:val="nil"/>
          <w:bottom w:val="nil"/>
          <w:right w:val="nil"/>
          <w:between w:val="nil"/>
        </w:pBdr>
        <w:spacing w:line="360" w:lineRule="auto"/>
        <w:jc w:val="both"/>
        <w:rPr>
          <w:rFonts w:eastAsiaTheme="minorEastAsia" w:cstheme="minorBidi"/>
        </w:rPr>
      </w:pPr>
    </w:p>
    <w:p w14:paraId="06370A9A" w14:textId="2C926D51" w:rsidR="00513DD6" w:rsidRPr="0019649C" w:rsidRDefault="00DF2C2A" w:rsidP="00513DD6">
      <w:pPr>
        <w:pBdr>
          <w:top w:val="nil"/>
          <w:left w:val="nil"/>
          <w:bottom w:val="nil"/>
          <w:right w:val="nil"/>
          <w:between w:val="nil"/>
        </w:pBdr>
        <w:spacing w:line="360" w:lineRule="auto"/>
        <w:jc w:val="both"/>
        <w:rPr>
          <w:rFonts w:eastAsiaTheme="minorEastAsia" w:cstheme="minorBidi"/>
          <w:color w:val="FF0000"/>
        </w:rPr>
      </w:pPr>
      <w:r>
        <w:rPr>
          <w:rFonts w:eastAsiaTheme="minorEastAsia" w:cstheme="minorBidi"/>
        </w:rPr>
        <w:t>Huoltaja</w:t>
      </w:r>
      <w:r w:rsidR="00513DD6">
        <w:rPr>
          <w:rFonts w:eastAsiaTheme="minorEastAsia" w:cstheme="minorBidi"/>
        </w:rPr>
        <w:t xml:space="preserve">, kotiväki, sukulainen tai tuttava voi tukea myös partiotoimintaa kertaluontoisesti tai tarpeen vaatiessa. Lippukunnassa tarvitaan toisinaan apukäsiä varainkeruutapahtumiin, autokyytejä leireille, remppaosaajaa kämpälle tai saattajaa partiotaitokisoihin. Apua saatetaan pyytää esimerkiksi sähköpostilla tai tapahtuman ilmoittautumisen yhteydessä tai sitä voi tarjota ottamalla esimerkiksi yhteyttä lippukunnanjohtajaan. </w:t>
      </w:r>
      <w:r w:rsidR="00513DD6" w:rsidRPr="006D2A21">
        <w:rPr>
          <w:rFonts w:eastAsiaTheme="minorEastAsia" w:cstheme="minorBidi"/>
          <w:i/>
          <w:iCs/>
          <w:color w:val="4F81BD" w:themeColor="accent1"/>
        </w:rPr>
        <w:t>(</w:t>
      </w:r>
      <w:r w:rsidR="00513DD6" w:rsidRPr="007324BC">
        <w:rPr>
          <w:rFonts w:eastAsiaTheme="minorEastAsia" w:cstheme="minorBidi"/>
          <w:i/>
          <w:iCs/>
          <w:color w:val="0070C0"/>
        </w:rPr>
        <w:t>Kerro tässä lippukuntanne keikkatarpeesta tai tavasta ilmoittaa halukkuutensa tukea toimintaa.)</w:t>
      </w:r>
    </w:p>
    <w:p w14:paraId="3F36B1CE" w14:textId="52E8EA3A" w:rsidR="00513DD6" w:rsidRDefault="00513DD6" w:rsidP="007324BC">
      <w:pPr>
        <w:pStyle w:val="Otsikko1"/>
      </w:pPr>
      <w:bookmarkStart w:id="80" w:name="_Toc35606532"/>
      <w:bookmarkStart w:id="81" w:name="_Toc71120718"/>
      <w:r w:rsidRPr="007D66EB">
        <w:t>VUOSITTAISIA TAPAHTUMIA</w:t>
      </w:r>
      <w:bookmarkEnd w:id="80"/>
      <w:bookmarkEnd w:id="81"/>
    </w:p>
    <w:p w14:paraId="4C6E9394" w14:textId="77777777" w:rsidR="00FE46AB" w:rsidRPr="00FE46AB" w:rsidRDefault="00FE46AB" w:rsidP="00FE46AB">
      <w:pPr>
        <w:pStyle w:val="Leipteksti"/>
      </w:pPr>
    </w:p>
    <w:p w14:paraId="0838D80F" w14:textId="67FEE632" w:rsidR="00513DD6" w:rsidRPr="008935FB" w:rsidRDefault="00513DD6" w:rsidP="00513DD6">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w:t>
      </w:r>
      <w:r w:rsidRPr="007324BC">
        <w:rPr>
          <w:rFonts w:eastAsiaTheme="minorEastAsia" w:cstheme="minorBidi"/>
          <w:i/>
          <w:iCs/>
          <w:color w:val="0070C0"/>
        </w:rPr>
        <w:t>Listaa tähän lippukuntasi vuosittaiset tärkeät tapahtumat ja mistä lippukuntasi tapahtumakalenterin löytää</w:t>
      </w:r>
      <w:r w:rsidRPr="008935FB">
        <w:rPr>
          <w:rFonts w:eastAsiaTheme="minorEastAsia" w:cstheme="minorBidi"/>
        </w:rPr>
        <w:t>)</w:t>
      </w:r>
    </w:p>
    <w:p w14:paraId="07C56DED" w14:textId="77777777" w:rsidR="00513DD6" w:rsidRPr="00B93FDB"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lastRenderedPageBreak/>
        <w:t>Maalis-/huhtikuussa kevätretket</w:t>
      </w:r>
    </w:p>
    <w:p w14:paraId="3C16D299" w14:textId="77777777" w:rsidR="00513DD6" w:rsidRPr="00B93FDB"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Huhtikuun lopussa partioviikko</w:t>
      </w:r>
    </w:p>
    <w:p w14:paraId="529A0595" w14:textId="77777777" w:rsidR="00513DD6" w:rsidRPr="00B93FDB"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Kesä-/heinäkuussa kesäleiri</w:t>
      </w:r>
    </w:p>
    <w:p w14:paraId="79D50256" w14:textId="77777777" w:rsidR="00513DD6" w:rsidRPr="00B93FDB"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Syys-/lokakuussa syysretket</w:t>
      </w:r>
    </w:p>
    <w:p w14:paraId="7BC79BF1" w14:textId="77777777" w:rsidR="00513DD6"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 xml:space="preserve">Marras-/joulukuussa jouluretki </w:t>
      </w:r>
      <w:r>
        <w:rPr>
          <w:rFonts w:eastAsiaTheme="minorEastAsia" w:cstheme="minorBidi"/>
        </w:rPr>
        <w:t>tai</w:t>
      </w:r>
    </w:p>
    <w:p w14:paraId="33B672C0" w14:textId="77777777" w:rsidR="00513DD6" w:rsidRPr="00B93FDB"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tammikuussa talviretki</w:t>
      </w:r>
    </w:p>
    <w:p w14:paraId="795CEF83" w14:textId="77777777" w:rsidR="00513DD6"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Pr>
          <w:rFonts w:eastAsiaTheme="minorEastAsia" w:cstheme="minorBidi"/>
        </w:rPr>
        <w:t>Itsenäisyyspäivän perinteet</w:t>
      </w:r>
    </w:p>
    <w:p w14:paraId="7D5D6488" w14:textId="77777777" w:rsidR="00513DD6" w:rsidRPr="00902112" w:rsidRDefault="00513DD6" w:rsidP="00513DD6">
      <w:pPr>
        <w:numPr>
          <w:ilvl w:val="0"/>
          <w:numId w:val="39"/>
        </w:numPr>
        <w:pBdr>
          <w:top w:val="nil"/>
          <w:left w:val="nil"/>
          <w:bottom w:val="nil"/>
          <w:right w:val="nil"/>
          <w:between w:val="nil"/>
        </w:pBdr>
        <w:spacing w:line="360" w:lineRule="auto"/>
        <w:jc w:val="both"/>
        <w:rPr>
          <w:rFonts w:eastAsiaTheme="minorEastAsia" w:cstheme="minorBidi"/>
        </w:rPr>
      </w:pPr>
      <w:r>
        <w:rPr>
          <w:rFonts w:eastAsiaTheme="minorEastAsia" w:cstheme="minorBidi"/>
        </w:rPr>
        <w:t>Mitä muuta?</w:t>
      </w:r>
    </w:p>
    <w:p w14:paraId="02E69DA3" w14:textId="77777777" w:rsidR="00513DD6" w:rsidRPr="00596BA6" w:rsidRDefault="00513DD6" w:rsidP="00513DD6">
      <w:pPr>
        <w:pBdr>
          <w:top w:val="nil"/>
          <w:left w:val="nil"/>
          <w:bottom w:val="nil"/>
          <w:right w:val="nil"/>
          <w:between w:val="nil"/>
        </w:pBdr>
        <w:spacing w:line="360" w:lineRule="auto"/>
        <w:jc w:val="both"/>
        <w:rPr>
          <w:rFonts w:eastAsiaTheme="minorEastAsia" w:cstheme="minorBidi"/>
        </w:rPr>
      </w:pPr>
    </w:p>
    <w:p w14:paraId="643A1CCD" w14:textId="14835DBC" w:rsidR="00513DD6" w:rsidRPr="008935FB" w:rsidRDefault="00DF2C2A" w:rsidP="00513DD6">
      <w:pPr>
        <w:pBdr>
          <w:top w:val="nil"/>
          <w:left w:val="nil"/>
          <w:bottom w:val="nil"/>
          <w:right w:val="nil"/>
          <w:between w:val="nil"/>
        </w:pBdr>
        <w:spacing w:line="360" w:lineRule="auto"/>
        <w:jc w:val="both"/>
        <w:rPr>
          <w:rFonts w:eastAsiaTheme="minorEastAsia" w:cstheme="minorBidi"/>
        </w:rPr>
      </w:pPr>
      <w:r>
        <w:rPr>
          <w:rFonts w:eastAsiaTheme="minorEastAsia" w:cstheme="minorBidi"/>
        </w:rPr>
        <w:t>Uudenmaan Partiopiirin tapahtumat</w:t>
      </w:r>
      <w:r w:rsidR="00263C88">
        <w:rPr>
          <w:rFonts w:eastAsiaTheme="minorEastAsia" w:cstheme="minorBidi"/>
        </w:rPr>
        <w:t xml:space="preserve">: </w:t>
      </w:r>
      <w:r w:rsidR="00263C88" w:rsidRPr="00263C88">
        <w:rPr>
          <w:rFonts w:eastAsiaTheme="minorEastAsia" w:cstheme="minorBidi"/>
        </w:rPr>
        <w:t>https://uusimaa.partio.fi/tapahtumakalenteri</w:t>
      </w:r>
    </w:p>
    <w:p w14:paraId="6DFAF0AD" w14:textId="1DBD11E1" w:rsidR="00513DD6" w:rsidRPr="008935FB" w:rsidRDefault="00513DD6" w:rsidP="00FE46AB">
      <w:p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 xml:space="preserve">Suomen Partiolaisten tapahtumat </w:t>
      </w:r>
      <w:r>
        <w:rPr>
          <w:rFonts w:eastAsiaTheme="minorEastAsia" w:cstheme="minorBidi"/>
        </w:rPr>
        <w:t>www.</w:t>
      </w:r>
      <w:r w:rsidRPr="002F4BDC">
        <w:rPr>
          <w:rFonts w:eastAsiaTheme="minorEastAsia" w:cstheme="minorBidi"/>
        </w:rPr>
        <w:t>partio.fi/tapahtumakalenteri/</w:t>
      </w:r>
      <w:r w:rsidRPr="008935FB">
        <w:rPr>
          <w:rFonts w:eastAsiaTheme="minorEastAsia" w:cstheme="minorBidi"/>
        </w:rPr>
        <w:t xml:space="preserve"> </w:t>
      </w:r>
    </w:p>
    <w:p w14:paraId="30F1E97B" w14:textId="7963B655" w:rsidR="00513DD6" w:rsidRDefault="00513DD6" w:rsidP="007324BC">
      <w:pPr>
        <w:pStyle w:val="Otsikko1"/>
      </w:pPr>
      <w:bookmarkStart w:id="82" w:name="_Toc35606533"/>
      <w:bookmarkStart w:id="83" w:name="_Toc71120719"/>
      <w:r w:rsidRPr="00902112">
        <w:t>ASIAT PÄHKINÄNKUORESSA</w:t>
      </w:r>
      <w:bookmarkEnd w:id="82"/>
      <w:bookmarkEnd w:id="83"/>
    </w:p>
    <w:p w14:paraId="0156D3AB" w14:textId="77777777" w:rsidR="00FE46AB" w:rsidRPr="00FE46AB" w:rsidRDefault="00FE46AB" w:rsidP="00FE46AB">
      <w:pPr>
        <w:pStyle w:val="Leipteksti"/>
      </w:pPr>
    </w:p>
    <w:p w14:paraId="4B96D83E"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Tärkeintä partiossa on ryhmässä toimiminen, itsensä kehittäminen ja uuden oppiminen.</w:t>
      </w:r>
    </w:p>
    <w:p w14:paraId="74F2A414"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Partio on edullinen harrastus. Kaikkien toivotaan hankkivan partiopaita ja -huivi.</w:t>
      </w:r>
    </w:p>
    <w:p w14:paraId="1B8D8024" w14:textId="77777777" w:rsidR="00513DD6" w:rsidRPr="00B93FD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Partio on johtajillekin harrastus.</w:t>
      </w:r>
    </w:p>
    <w:p w14:paraId="1E7995B5"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Ongelmatilanteissa ota yhteyttä ensisijaisesti lapsesi omaan ryhmänjohtajaan.</w:t>
      </w:r>
    </w:p>
    <w:p w14:paraId="3971162C"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Ilmoita aina johtajalle, jos lapsesi ei pääse kokoukseen.</w:t>
      </w:r>
    </w:p>
    <w:p w14:paraId="426C7285"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Kunnolliset varusteet ovat lapsen etu kokouksissa ja retkillä.</w:t>
      </w:r>
    </w:p>
    <w:p w14:paraId="55723EAB"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Ilmoita lapsesi allergiat ja muut huomionarvoiset asiat tarkkaan aina ennen tapahtumaa tai retkeä.</w:t>
      </w:r>
    </w:p>
    <w:p w14:paraId="1ADB049C"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On tärkeää, että lapsi pakkaa itse oman rinkkansa vanhemman avustuksella.</w:t>
      </w:r>
    </w:p>
    <w:p w14:paraId="5F4C8A05"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Retkelle lähdettäessä kaikki varusteet tulee olla nimikoituna.</w:t>
      </w:r>
    </w:p>
    <w:p w14:paraId="1657C83F" w14:textId="77777777" w:rsidR="00513DD6" w:rsidRPr="00B93FD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Noudata varustelistaa.</w:t>
      </w:r>
    </w:p>
    <w:p w14:paraId="40A9D7FA"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Tapahtumiin ja retkille ei pitkin päivää soitella vain kuulumisia.</w:t>
      </w:r>
    </w:p>
    <w:p w14:paraId="4ECF6969" w14:textId="77777777" w:rsidR="00513DD6" w:rsidRPr="00B93FD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Kaikki posti on tärkeää.</w:t>
      </w:r>
    </w:p>
    <w:p w14:paraId="060BC7F3" w14:textId="77777777" w:rsidR="00513DD6" w:rsidRPr="008935F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8935FB">
        <w:rPr>
          <w:rFonts w:eastAsiaTheme="minorEastAsia" w:cstheme="minorBidi"/>
        </w:rPr>
        <w:t>Jäsentietojen ylläpito on tärkeää ja muutokset on tehtävä välittömästi.</w:t>
      </w:r>
    </w:p>
    <w:p w14:paraId="0D0270D9" w14:textId="77777777" w:rsidR="00513DD6" w:rsidRPr="00B93FDB" w:rsidRDefault="00513DD6" w:rsidP="00513DD6">
      <w:pPr>
        <w:numPr>
          <w:ilvl w:val="0"/>
          <w:numId w:val="43"/>
        </w:numPr>
        <w:pBdr>
          <w:top w:val="nil"/>
          <w:left w:val="nil"/>
          <w:bottom w:val="nil"/>
          <w:right w:val="nil"/>
          <w:between w:val="nil"/>
        </w:pBdr>
        <w:spacing w:line="360" w:lineRule="auto"/>
        <w:jc w:val="both"/>
        <w:rPr>
          <w:rFonts w:eastAsiaTheme="minorEastAsia" w:cstheme="minorBidi"/>
        </w:rPr>
      </w:pPr>
      <w:r w:rsidRPr="00B93FDB">
        <w:rPr>
          <w:rFonts w:eastAsiaTheme="minorEastAsia" w:cstheme="minorBidi"/>
        </w:rPr>
        <w:t>Jäsenmaksun maksaminen on välttämätöntä.</w:t>
      </w:r>
    </w:p>
    <w:p w14:paraId="31AFF7D2" w14:textId="77777777" w:rsidR="00513DD6" w:rsidRPr="00B93FDB" w:rsidRDefault="00513DD6" w:rsidP="00513DD6">
      <w:pPr>
        <w:pBdr>
          <w:top w:val="nil"/>
          <w:left w:val="nil"/>
          <w:bottom w:val="nil"/>
          <w:right w:val="nil"/>
          <w:between w:val="nil"/>
        </w:pBdr>
        <w:spacing w:line="360" w:lineRule="auto"/>
        <w:jc w:val="both"/>
        <w:rPr>
          <w:rFonts w:eastAsiaTheme="minorEastAsia" w:cstheme="minorBidi"/>
        </w:rPr>
      </w:pPr>
    </w:p>
    <w:p w14:paraId="46C2F59A" w14:textId="77777777" w:rsidR="00513DD6" w:rsidRPr="00B93FDB" w:rsidRDefault="00513DD6" w:rsidP="00513DD6">
      <w:pPr>
        <w:pBdr>
          <w:top w:val="nil"/>
          <w:left w:val="nil"/>
          <w:bottom w:val="nil"/>
          <w:right w:val="nil"/>
          <w:between w:val="nil"/>
        </w:pBdr>
        <w:spacing w:line="360" w:lineRule="auto"/>
        <w:jc w:val="both"/>
        <w:rPr>
          <w:rFonts w:eastAsiaTheme="minorEastAsia" w:cstheme="minorBidi"/>
        </w:rPr>
      </w:pPr>
    </w:p>
    <w:p w14:paraId="4054E545" w14:textId="77777777" w:rsidR="00513DD6" w:rsidRPr="00B93FDB" w:rsidRDefault="00513DD6" w:rsidP="00513DD6">
      <w:pPr>
        <w:pBdr>
          <w:top w:val="nil"/>
          <w:left w:val="nil"/>
          <w:bottom w:val="nil"/>
          <w:right w:val="nil"/>
          <w:between w:val="nil"/>
        </w:pBdr>
        <w:spacing w:line="360" w:lineRule="auto"/>
        <w:jc w:val="both"/>
        <w:rPr>
          <w:rFonts w:eastAsiaTheme="minorEastAsia" w:cstheme="minorBidi"/>
        </w:rPr>
      </w:pPr>
    </w:p>
    <w:p w14:paraId="00A70568" w14:textId="0ABFA6D1" w:rsidR="00513DD6" w:rsidRPr="007324BC" w:rsidRDefault="00513DD6" w:rsidP="007324BC">
      <w:pPr>
        <w:rPr>
          <w:rFonts w:eastAsiaTheme="minorEastAsia" w:cstheme="minorBidi"/>
        </w:rPr>
      </w:pPr>
    </w:p>
    <w:sectPr w:rsidR="00513DD6" w:rsidRPr="007324BC" w:rsidSect="006E0EC1">
      <w:footerReference w:type="default" r:id="rId19"/>
      <w:footerReference w:type="first" r:id="rId20"/>
      <w:pgSz w:w="11906" w:h="16838" w:code="9"/>
      <w:pgMar w:top="102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3C45" w14:textId="77777777" w:rsidR="00B9560E" w:rsidRDefault="00B9560E">
      <w:r>
        <w:separator/>
      </w:r>
    </w:p>
  </w:endnote>
  <w:endnote w:type="continuationSeparator" w:id="0">
    <w:p w14:paraId="0136B50A" w14:textId="77777777" w:rsidR="00B9560E" w:rsidRDefault="00B9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ondu Beta">
    <w:panose1 w:val="02000000000000000000"/>
    <w:charset w:val="00"/>
    <w:family w:val="auto"/>
    <w:pitch w:val="variable"/>
    <w:sig w:usb0="800000AF" w:usb1="4000204A" w:usb2="00000000" w:usb3="00000000" w:csb0="00000001" w:csb1="00000000"/>
  </w:font>
  <w:font w:name="PT Sans">
    <w:charset w:val="00"/>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charset w:val="00"/>
    <w:family w:val="auto"/>
    <w:pitch w:val="variable"/>
    <w:sig w:usb0="20000207" w:usb1="00000002" w:usb2="00000000" w:usb3="00000000" w:csb0="00000197"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5792"/>
      <w:docPartObj>
        <w:docPartGallery w:val="Page Numbers (Bottom of Page)"/>
        <w:docPartUnique/>
      </w:docPartObj>
    </w:sdtPr>
    <w:sdtEndPr/>
    <w:sdtContent>
      <w:p w14:paraId="5084ADD2" w14:textId="4F1F4CEF" w:rsidR="00A5692E" w:rsidRDefault="00A5692E">
        <w:pPr>
          <w:pStyle w:val="Alatunniste"/>
          <w:jc w:val="center"/>
        </w:pPr>
        <w:r>
          <w:fldChar w:fldCharType="begin"/>
        </w:r>
        <w:r>
          <w:instrText>PAGE   \* MERGEFORMAT</w:instrText>
        </w:r>
        <w:r>
          <w:fldChar w:fldCharType="separate"/>
        </w:r>
        <w:r>
          <w:t>2</w:t>
        </w:r>
        <w:r>
          <w:fldChar w:fldCharType="end"/>
        </w:r>
      </w:p>
    </w:sdtContent>
  </w:sdt>
  <w:p w14:paraId="59386CCA" w14:textId="77777777" w:rsidR="00A5692E" w:rsidRDefault="00A5692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13D4" w14:textId="77777777" w:rsidR="00A5692E" w:rsidRPr="005C4DAB" w:rsidRDefault="00A5692E" w:rsidP="005C4DAB">
    <w:pPr>
      <w:pStyle w:val="PARTIOalatunnisteosoite"/>
      <w:rPr>
        <w:sz w:val="17"/>
        <w:szCs w:val="17"/>
      </w:rPr>
    </w:pPr>
  </w:p>
  <w:p w14:paraId="7D665DFD" w14:textId="77777777" w:rsidR="00A5692E" w:rsidRPr="005C4DAB" w:rsidRDefault="00A5692E" w:rsidP="005C4DAB">
    <w:pPr>
      <w:pStyle w:val="PARTIOalatunnisteosoit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4EA5" w14:textId="77777777" w:rsidR="00B9560E" w:rsidRDefault="00B9560E">
      <w:r>
        <w:separator/>
      </w:r>
    </w:p>
  </w:footnote>
  <w:footnote w:type="continuationSeparator" w:id="0">
    <w:p w14:paraId="3F8363E4" w14:textId="77777777" w:rsidR="00B9560E" w:rsidRDefault="00B9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73.25pt;height:447.75pt" o:bullet="t">
        <v:imagedata r:id="rId1" o:title="nuoli"/>
      </v:shape>
    </w:pict>
  </w:numPicBullet>
  <w:numPicBullet w:numPicBulletId="1">
    <w:pict>
      <v:shape id="_x0000_i1041" type="#_x0000_t75" style="width:7.5pt;height:10.5pt" o:bullet="t">
        <v:imagedata r:id="rId2" o:title="bullet_nuoli"/>
      </v:shape>
    </w:pict>
  </w:numPicBullet>
  <w:abstractNum w:abstractNumId="0" w15:restartNumberingAfterBreak="0">
    <w:nsid w:val="FFFFFF7C"/>
    <w:multiLevelType w:val="singleLevel"/>
    <w:tmpl w:val="843EDDB0"/>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5BA904C"/>
    <w:lvl w:ilvl="0">
      <w:start w:val="1"/>
      <w:numFmt w:val="upperLetter"/>
      <w:lvlText w:val="(%1)"/>
      <w:lvlJc w:val="left"/>
      <w:pPr>
        <w:tabs>
          <w:tab w:val="num" w:pos="1418"/>
        </w:tabs>
        <w:ind w:left="1418" w:hanging="1418"/>
      </w:pPr>
      <w:rPr>
        <w:rFonts w:hint="default"/>
      </w:rPr>
    </w:lvl>
  </w:abstractNum>
  <w:abstractNum w:abstractNumId="2" w15:restartNumberingAfterBreak="0">
    <w:nsid w:val="FFFFFF7F"/>
    <w:multiLevelType w:val="singleLevel"/>
    <w:tmpl w:val="2DC06E72"/>
    <w:lvl w:ilvl="0">
      <w:start w:val="1"/>
      <w:numFmt w:val="decimal"/>
      <w:lvlText w:val="%1 §"/>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0"/>
    <w:multiLevelType w:val="singleLevel"/>
    <w:tmpl w:val="5BF2B7B2"/>
    <w:lvl w:ilvl="0">
      <w:start w:val="1"/>
      <w:numFmt w:val="decimal"/>
      <w:lvlText w:val="%1."/>
      <w:lvlJc w:val="left"/>
      <w:pPr>
        <w:tabs>
          <w:tab w:val="num" w:pos="1985"/>
        </w:tabs>
        <w:ind w:left="1985" w:hanging="567"/>
      </w:pPr>
      <w:rPr>
        <w:rFonts w:hint="default"/>
      </w:rPr>
    </w:lvl>
  </w:abstractNum>
  <w:abstractNum w:abstractNumId="4" w15:restartNumberingAfterBreak="0">
    <w:nsid w:val="FFFFFF81"/>
    <w:multiLevelType w:val="singleLevel"/>
    <w:tmpl w:val="60CCCE82"/>
    <w:lvl w:ilvl="0">
      <w:start w:val="1"/>
      <w:numFmt w:val="lowerLetter"/>
      <w:lvlText w:val="(%1)"/>
      <w:lvlJc w:val="left"/>
      <w:pPr>
        <w:tabs>
          <w:tab w:val="num" w:pos="1985"/>
        </w:tabs>
        <w:ind w:left="1985" w:hanging="567"/>
      </w:pPr>
      <w:rPr>
        <w:rFonts w:hint="default"/>
      </w:rPr>
    </w:lvl>
  </w:abstractNum>
  <w:abstractNum w:abstractNumId="5" w15:restartNumberingAfterBreak="0">
    <w:nsid w:val="FFFFFF82"/>
    <w:multiLevelType w:val="singleLevel"/>
    <w:tmpl w:val="097C200A"/>
    <w:lvl w:ilvl="0">
      <w:start w:val="1"/>
      <w:numFmt w:val="lowerRoman"/>
      <w:lvlText w:val="(%1)"/>
      <w:lvlJc w:val="left"/>
      <w:pPr>
        <w:tabs>
          <w:tab w:val="num" w:pos="1985"/>
        </w:tabs>
        <w:ind w:left="1985" w:hanging="567"/>
      </w:pPr>
      <w:rPr>
        <w:rFonts w:ascii="Arial" w:hAnsi="Arial" w:hint="default"/>
        <w:b w:val="0"/>
        <w:i w:val="0"/>
        <w:sz w:val="22"/>
        <w:szCs w:val="22"/>
      </w:rPr>
    </w:lvl>
  </w:abstractNum>
  <w:abstractNum w:abstractNumId="6" w15:restartNumberingAfterBreak="0">
    <w:nsid w:val="FFFFFF83"/>
    <w:multiLevelType w:val="singleLevel"/>
    <w:tmpl w:val="CD387672"/>
    <w:lvl w:ilvl="0">
      <w:start w:val="1"/>
      <w:numFmt w:val="bullet"/>
      <w:pStyle w:val="Merkittyluettelo2"/>
      <w:lvlText w:val=""/>
      <w:lvlPicBulletId w:val="0"/>
      <w:lvlJc w:val="left"/>
      <w:pPr>
        <w:ind w:left="2231" w:hanging="360"/>
      </w:pPr>
      <w:rPr>
        <w:rFonts w:ascii="Symbol" w:hAnsi="Symbol" w:hint="default"/>
        <w:color w:val="auto"/>
      </w:rPr>
    </w:lvl>
  </w:abstractNum>
  <w:abstractNum w:abstractNumId="7" w15:restartNumberingAfterBreak="0">
    <w:nsid w:val="FFFFFF88"/>
    <w:multiLevelType w:val="singleLevel"/>
    <w:tmpl w:val="50A43DBA"/>
    <w:lvl w:ilvl="0">
      <w:start w:val="1"/>
      <w:numFmt w:val="decimal"/>
      <w:lvlText w:val="%1 §"/>
      <w:lvlJc w:val="left"/>
      <w:pPr>
        <w:tabs>
          <w:tab w:val="num" w:pos="1418"/>
        </w:tabs>
        <w:ind w:left="1418" w:hanging="1418"/>
      </w:pPr>
      <w:rPr>
        <w:rFonts w:ascii="Arial" w:hAnsi="Arial" w:hint="default"/>
        <w:b w:val="0"/>
        <w:i w:val="0"/>
        <w:sz w:val="22"/>
        <w:szCs w:val="22"/>
      </w:rPr>
    </w:lvl>
  </w:abstractNum>
  <w:abstractNum w:abstractNumId="8" w15:restartNumberingAfterBreak="0">
    <w:nsid w:val="FFFFFF89"/>
    <w:multiLevelType w:val="singleLevel"/>
    <w:tmpl w:val="459CD06E"/>
    <w:lvl w:ilvl="0">
      <w:start w:val="1"/>
      <w:numFmt w:val="bullet"/>
      <w:lvlText w:val=""/>
      <w:lvlPicBulletId w:val="0"/>
      <w:lvlJc w:val="left"/>
      <w:pPr>
        <w:ind w:left="1664" w:hanging="360"/>
      </w:pPr>
      <w:rPr>
        <w:rFonts w:ascii="Symbol" w:hAnsi="Symbol" w:hint="default"/>
        <w:color w:val="auto"/>
      </w:rPr>
    </w:lvl>
  </w:abstractNum>
  <w:abstractNum w:abstractNumId="9" w15:restartNumberingAfterBreak="0">
    <w:nsid w:val="01820733"/>
    <w:multiLevelType w:val="multilevel"/>
    <w:tmpl w:val="FBF8EE0C"/>
    <w:name w:val="Vanha28"/>
    <w:numStyleLink w:val="Vanha"/>
  </w:abstractNum>
  <w:abstractNum w:abstractNumId="10" w15:restartNumberingAfterBreak="0">
    <w:nsid w:val="03A45626"/>
    <w:multiLevelType w:val="multilevel"/>
    <w:tmpl w:val="B2DC3762"/>
    <w:name w:val="Vanha29"/>
    <w:lvl w:ilvl="0">
      <w:start w:val="1"/>
      <w:numFmt w:val="decimal"/>
      <w:pStyle w:val="Otsikko1"/>
      <w:lvlText w:val="%1"/>
      <w:lvlJc w:val="left"/>
      <w:pPr>
        <w:ind w:left="1304" w:hanging="1304"/>
      </w:pPr>
      <w:rPr>
        <w:rFonts w:ascii="Tondu Beta" w:hAnsi="Tondu Beta" w:hint="default"/>
        <w:b/>
        <w:i w:val="0"/>
        <w:caps/>
        <w:sz w:val="32"/>
        <w:szCs w:val="22"/>
      </w:rPr>
    </w:lvl>
    <w:lvl w:ilvl="1">
      <w:start w:val="1"/>
      <w:numFmt w:val="decimal"/>
      <w:pStyle w:val="Otsikko2"/>
      <w:lvlText w:val="%1.%2"/>
      <w:lvlJc w:val="left"/>
      <w:pPr>
        <w:ind w:left="1304" w:hanging="1304"/>
      </w:pPr>
      <w:rPr>
        <w:rFonts w:ascii="PT Sans" w:hAnsi="PT Sans" w:hint="default"/>
        <w:b/>
        <w:i w:val="0"/>
        <w:caps/>
        <w:sz w:val="22"/>
        <w:szCs w:val="22"/>
      </w:rPr>
    </w:lvl>
    <w:lvl w:ilvl="2">
      <w:start w:val="1"/>
      <w:numFmt w:val="decimal"/>
      <w:pStyle w:val="Otsikko3"/>
      <w:lvlText w:val="%1.%2.%3"/>
      <w:lvlJc w:val="left"/>
      <w:pPr>
        <w:ind w:left="1304" w:hanging="1304"/>
      </w:pPr>
      <w:rPr>
        <w:rFonts w:ascii="PT Sans" w:hAnsi="PT Sans" w:hint="default"/>
        <w:b/>
        <w:i w:val="0"/>
        <w:sz w:val="22"/>
        <w:szCs w:val="22"/>
      </w:rPr>
    </w:lvl>
    <w:lvl w:ilvl="3">
      <w:start w:val="1"/>
      <w:numFmt w:val="none"/>
      <w:lvlRestart w:val="1"/>
      <w:lvlText w:val=""/>
      <w:lvlJc w:val="left"/>
      <w:pPr>
        <w:ind w:left="0" w:firstLine="0"/>
      </w:pPr>
      <w:rPr>
        <w:rFonts w:ascii="Arial" w:hAnsi="Arial" w:hint="default"/>
        <w:b w:val="0"/>
        <w:i w:val="0"/>
        <w:sz w:val="22"/>
        <w:szCs w:val="22"/>
      </w:rPr>
    </w:lvl>
    <w:lvl w:ilvl="4">
      <w:start w:val="1"/>
      <w:numFmt w:val="none"/>
      <w:lvlText w:val=""/>
      <w:lvlJc w:val="left"/>
      <w:pPr>
        <w:ind w:left="0" w:firstLine="0"/>
      </w:pPr>
      <w:rPr>
        <w:rFonts w:ascii="Arial" w:hAnsi="Arial" w:hint="default"/>
        <w:b w:val="0"/>
        <w:i w:val="0"/>
        <w:sz w:val="22"/>
        <w:szCs w:val="22"/>
      </w:rPr>
    </w:lvl>
    <w:lvl w:ilvl="5">
      <w:start w:val="1"/>
      <w:numFmt w:val="decimal"/>
      <w:lvlText w:val="(%6)"/>
      <w:lvlJc w:val="left"/>
      <w:pPr>
        <w:tabs>
          <w:tab w:val="num" w:pos="2268"/>
        </w:tabs>
        <w:ind w:left="0" w:firstLine="0"/>
      </w:pPr>
      <w:rPr>
        <w:rFonts w:ascii="Arial" w:hAnsi="Arial" w:hint="default"/>
        <w:b w:val="0"/>
        <w:i w:val="0"/>
        <w:sz w:val="22"/>
        <w:szCs w:val="22"/>
      </w:rPr>
    </w:lvl>
    <w:lvl w:ilvl="6">
      <w:start w:val="1"/>
      <w:numFmt w:val="lowerLetter"/>
      <w:pStyle w:val="Otsikko7"/>
      <w:lvlText w:val="(%7)"/>
      <w:lvlJc w:val="left"/>
      <w:pPr>
        <w:ind w:left="2268" w:hanging="850"/>
      </w:pPr>
      <w:rPr>
        <w:rFonts w:ascii="PT Sans" w:hAnsi="PT Sans" w:hint="default"/>
        <w:b w:val="0"/>
        <w:i w:val="0"/>
        <w:sz w:val="22"/>
        <w:szCs w:val="22"/>
      </w:rPr>
    </w:lvl>
    <w:lvl w:ilvl="7">
      <w:start w:val="1"/>
      <w:numFmt w:val="lowerRoman"/>
      <w:pStyle w:val="Otsikko8"/>
      <w:lvlText w:val="(%8)"/>
      <w:lvlJc w:val="left"/>
      <w:pPr>
        <w:ind w:left="3119" w:hanging="851"/>
      </w:pPr>
      <w:rPr>
        <w:rFonts w:ascii="PT Sans" w:hAnsi="PT Sans" w:hint="default"/>
        <w:b w:val="0"/>
        <w:i w:val="0"/>
        <w:sz w:val="22"/>
        <w:szCs w:val="22"/>
      </w:rPr>
    </w:lvl>
    <w:lvl w:ilvl="8">
      <w:start w:val="1"/>
      <w:numFmt w:val="decimal"/>
      <w:pStyle w:val="Otsikko9"/>
      <w:lvlText w:val="%9."/>
      <w:lvlJc w:val="left"/>
      <w:pPr>
        <w:ind w:left="2268" w:hanging="850"/>
      </w:pPr>
      <w:rPr>
        <w:rFonts w:ascii="PT Sans" w:hAnsi="PT Sans" w:hint="default"/>
        <w:b w:val="0"/>
        <w:i w:val="0"/>
        <w:sz w:val="22"/>
        <w:szCs w:val="22"/>
      </w:rPr>
    </w:lvl>
  </w:abstractNum>
  <w:abstractNum w:abstractNumId="11" w15:restartNumberingAfterBreak="0">
    <w:nsid w:val="0542578D"/>
    <w:multiLevelType w:val="hybridMultilevel"/>
    <w:tmpl w:val="297AB64E"/>
    <w:lvl w:ilvl="0" w:tplc="B3B6FC70">
      <w:start w:val="1"/>
      <w:numFmt w:val="bullet"/>
      <w:pStyle w:val="Merkittyluettelo"/>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57D4ACC"/>
    <w:multiLevelType w:val="multilevel"/>
    <w:tmpl w:val="8336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6535C0"/>
    <w:multiLevelType w:val="multilevel"/>
    <w:tmpl w:val="FBF8EE0C"/>
    <w:name w:val="Vanha24"/>
    <w:numStyleLink w:val="Vanha"/>
  </w:abstractNum>
  <w:abstractNum w:abstractNumId="14" w15:restartNumberingAfterBreak="0">
    <w:nsid w:val="09A82A32"/>
    <w:multiLevelType w:val="multilevel"/>
    <w:tmpl w:val="D074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C1234CF"/>
    <w:multiLevelType w:val="multilevel"/>
    <w:tmpl w:val="FBF8EE0C"/>
    <w:name w:val="Vanha25"/>
    <w:numStyleLink w:val="Vanha"/>
  </w:abstractNum>
  <w:abstractNum w:abstractNumId="16" w15:restartNumberingAfterBreak="0">
    <w:nsid w:val="15D37913"/>
    <w:multiLevelType w:val="multilevel"/>
    <w:tmpl w:val="AAC83B74"/>
    <w:name w:val="Vanha23"/>
    <w:numStyleLink w:val="Uusi"/>
  </w:abstractNum>
  <w:abstractNum w:abstractNumId="17" w15:restartNumberingAfterBreak="0">
    <w:nsid w:val="18744582"/>
    <w:multiLevelType w:val="multilevel"/>
    <w:tmpl w:val="040B001D"/>
    <w:name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2172BC"/>
    <w:multiLevelType w:val="multilevel"/>
    <w:tmpl w:val="D918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1B3005"/>
    <w:multiLevelType w:val="multilevel"/>
    <w:tmpl w:val="FBF8EE0C"/>
    <w:name w:val="Vanha2"/>
    <w:styleLink w:val="Vanha"/>
    <w:lvl w:ilvl="0">
      <w:start w:val="1"/>
      <w:numFmt w:val="decimal"/>
      <w:lvlText w:val="%1"/>
      <w:lvlJc w:val="left"/>
      <w:pPr>
        <w:ind w:left="1304" w:hanging="1304"/>
      </w:pPr>
      <w:rPr>
        <w:rFonts w:ascii="Arial" w:hAnsi="Arial" w:hint="default"/>
        <w:b/>
        <w:i w:val="0"/>
        <w:caps/>
        <w:sz w:val="34"/>
        <w:szCs w:val="22"/>
      </w:rPr>
    </w:lvl>
    <w:lvl w:ilvl="1">
      <w:start w:val="1"/>
      <w:numFmt w:val="decimal"/>
      <w:lvlText w:val="%1.%2"/>
      <w:lvlJc w:val="left"/>
      <w:pPr>
        <w:ind w:left="1304" w:hanging="1304"/>
      </w:pPr>
      <w:rPr>
        <w:rFonts w:ascii="Arial" w:hAnsi="Arial" w:hint="default"/>
        <w:b/>
        <w:i w:val="0"/>
        <w:caps/>
        <w:sz w:val="20"/>
        <w:szCs w:val="22"/>
      </w:rPr>
    </w:lvl>
    <w:lvl w:ilvl="2">
      <w:start w:val="1"/>
      <w:numFmt w:val="decimal"/>
      <w:lvlText w:val="%1.%2.%3"/>
      <w:lvlJc w:val="left"/>
      <w:pPr>
        <w:ind w:left="1304" w:hanging="1304"/>
      </w:pPr>
      <w:rPr>
        <w:rFonts w:ascii="Arial" w:hAnsi="Arial" w:hint="default"/>
        <w:b/>
        <w:i w:val="0"/>
        <w:sz w:val="20"/>
        <w:szCs w:val="22"/>
      </w:rPr>
    </w:lvl>
    <w:lvl w:ilvl="3">
      <w:start w:val="1"/>
      <w:numFmt w:val="none"/>
      <w:lvlRestart w:val="1"/>
      <w:lvlText w:val=""/>
      <w:lvlJc w:val="left"/>
      <w:pPr>
        <w:ind w:left="0" w:firstLine="0"/>
      </w:pPr>
      <w:rPr>
        <w:rFonts w:ascii="Arial" w:hAnsi="Arial" w:hint="default"/>
        <w:b w:val="0"/>
        <w:i w:val="0"/>
        <w:sz w:val="22"/>
        <w:szCs w:val="22"/>
      </w:rPr>
    </w:lvl>
    <w:lvl w:ilvl="4">
      <w:start w:val="1"/>
      <w:numFmt w:val="none"/>
      <w:lvlText w:val=""/>
      <w:lvlJc w:val="left"/>
      <w:pPr>
        <w:ind w:left="0" w:firstLine="0"/>
      </w:pPr>
      <w:rPr>
        <w:rFonts w:ascii="Arial" w:hAnsi="Arial" w:hint="default"/>
        <w:b w:val="0"/>
        <w:i w:val="0"/>
        <w:sz w:val="22"/>
        <w:szCs w:val="22"/>
      </w:rPr>
    </w:lvl>
    <w:lvl w:ilvl="5">
      <w:start w:val="1"/>
      <w:numFmt w:val="decimal"/>
      <w:lvlText w:val="(%6)"/>
      <w:lvlJc w:val="left"/>
      <w:pPr>
        <w:tabs>
          <w:tab w:val="num" w:pos="2268"/>
        </w:tabs>
        <w:ind w:left="0" w:firstLine="0"/>
      </w:pPr>
      <w:rPr>
        <w:rFonts w:ascii="Arial" w:hAnsi="Arial" w:hint="default"/>
        <w:b w:val="0"/>
        <w:i w:val="0"/>
        <w:sz w:val="22"/>
        <w:szCs w:val="22"/>
      </w:rPr>
    </w:lvl>
    <w:lvl w:ilvl="6">
      <w:start w:val="1"/>
      <w:numFmt w:val="lowerLetter"/>
      <w:lvlText w:val="(%7)"/>
      <w:lvlJc w:val="left"/>
      <w:pPr>
        <w:ind w:left="2268" w:hanging="850"/>
      </w:pPr>
      <w:rPr>
        <w:rFonts w:ascii="Arial" w:hAnsi="Arial" w:hint="default"/>
        <w:b w:val="0"/>
        <w:i w:val="0"/>
        <w:sz w:val="22"/>
        <w:szCs w:val="22"/>
      </w:rPr>
    </w:lvl>
    <w:lvl w:ilvl="7">
      <w:start w:val="1"/>
      <w:numFmt w:val="lowerRoman"/>
      <w:lvlText w:val="(%8)"/>
      <w:lvlJc w:val="left"/>
      <w:pPr>
        <w:ind w:left="3119" w:hanging="851"/>
      </w:pPr>
      <w:rPr>
        <w:rFonts w:ascii="Arial" w:hAnsi="Arial" w:hint="default"/>
        <w:b w:val="0"/>
        <w:i w:val="0"/>
        <w:sz w:val="22"/>
        <w:szCs w:val="22"/>
      </w:rPr>
    </w:lvl>
    <w:lvl w:ilvl="8">
      <w:start w:val="1"/>
      <w:numFmt w:val="decimal"/>
      <w:lvlText w:val="%9."/>
      <w:lvlJc w:val="left"/>
      <w:pPr>
        <w:ind w:left="2268" w:hanging="850"/>
      </w:pPr>
      <w:rPr>
        <w:rFonts w:ascii="Arial" w:hAnsi="Arial" w:hint="default"/>
        <w:b w:val="0"/>
        <w:i w:val="0"/>
        <w:sz w:val="22"/>
        <w:szCs w:val="22"/>
      </w:rPr>
    </w:lvl>
  </w:abstractNum>
  <w:abstractNum w:abstractNumId="20" w15:restartNumberingAfterBreak="0">
    <w:nsid w:val="2E6878F3"/>
    <w:multiLevelType w:val="multilevel"/>
    <w:tmpl w:val="9D9E6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435ED6"/>
    <w:multiLevelType w:val="multilevel"/>
    <w:tmpl w:val="FBF8EE0C"/>
    <w:name w:val="Vanha2"/>
    <w:numStyleLink w:val="Vanha"/>
  </w:abstractNum>
  <w:abstractNum w:abstractNumId="22" w15:restartNumberingAfterBreak="0">
    <w:nsid w:val="3CE56546"/>
    <w:multiLevelType w:val="multilevel"/>
    <w:tmpl w:val="FBF8EE0C"/>
    <w:name w:val="Vanha2"/>
    <w:numStyleLink w:val="Vanha"/>
  </w:abstractNum>
  <w:abstractNum w:abstractNumId="23" w15:restartNumberingAfterBreak="0">
    <w:nsid w:val="3D505849"/>
    <w:multiLevelType w:val="hybridMultilevel"/>
    <w:tmpl w:val="1F4CFFD0"/>
    <w:lvl w:ilvl="0" w:tplc="38C8A442">
      <w:start w:val="1"/>
      <w:numFmt w:val="bullet"/>
      <w:lvlText w:val="►"/>
      <w:lvlJc w:val="left"/>
      <w:pPr>
        <w:tabs>
          <w:tab w:val="num" w:pos="1985"/>
        </w:tabs>
        <w:ind w:left="1985" w:hanging="567"/>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34C8B"/>
    <w:multiLevelType w:val="multilevel"/>
    <w:tmpl w:val="8B44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9E5E4D"/>
    <w:multiLevelType w:val="multilevel"/>
    <w:tmpl w:val="AAC83B74"/>
    <w:name w:val="Uusi24"/>
    <w:numStyleLink w:val="Uusi"/>
  </w:abstractNum>
  <w:abstractNum w:abstractNumId="26" w15:restartNumberingAfterBreak="0">
    <w:nsid w:val="40A129E1"/>
    <w:multiLevelType w:val="multilevel"/>
    <w:tmpl w:val="AAC83B74"/>
    <w:name w:val="Uusi25"/>
    <w:numStyleLink w:val="Uusi"/>
  </w:abstractNum>
  <w:abstractNum w:abstractNumId="27" w15:restartNumberingAfterBreak="0">
    <w:nsid w:val="40E55424"/>
    <w:multiLevelType w:val="multilevel"/>
    <w:tmpl w:val="AAC83B74"/>
    <w:numStyleLink w:val="Uusi"/>
  </w:abstractNum>
  <w:abstractNum w:abstractNumId="28" w15:restartNumberingAfterBreak="0">
    <w:nsid w:val="45050B8E"/>
    <w:multiLevelType w:val="multilevel"/>
    <w:tmpl w:val="0A966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547EC9"/>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940A91"/>
    <w:multiLevelType w:val="multilevel"/>
    <w:tmpl w:val="FBF8EE0C"/>
    <w:name w:val="Vanha26"/>
    <w:numStyleLink w:val="Vanha"/>
  </w:abstractNum>
  <w:abstractNum w:abstractNumId="31"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32" w15:restartNumberingAfterBreak="0">
    <w:nsid w:val="52E02427"/>
    <w:multiLevelType w:val="multilevel"/>
    <w:tmpl w:val="AAC83B74"/>
    <w:name w:val="Uusi23"/>
    <w:numStyleLink w:val="Uusi"/>
  </w:abstractNum>
  <w:abstractNum w:abstractNumId="33" w15:restartNumberingAfterBreak="0">
    <w:nsid w:val="56DD28C2"/>
    <w:multiLevelType w:val="multilevel"/>
    <w:tmpl w:val="AAC83B74"/>
    <w:name w:val="Uusi26"/>
    <w:numStyleLink w:val="Uusi"/>
  </w:abstractNum>
  <w:abstractNum w:abstractNumId="34" w15:restartNumberingAfterBreak="0">
    <w:nsid w:val="58EA500F"/>
    <w:multiLevelType w:val="multilevel"/>
    <w:tmpl w:val="040B001D"/>
    <w:name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F21454"/>
    <w:multiLevelType w:val="multilevel"/>
    <w:tmpl w:val="FBF8EE0C"/>
    <w:name w:val="Vanha22"/>
    <w:numStyleLink w:val="Vanha"/>
  </w:abstractNum>
  <w:abstractNum w:abstractNumId="36" w15:restartNumberingAfterBreak="0">
    <w:nsid w:val="639F28AB"/>
    <w:multiLevelType w:val="multilevel"/>
    <w:tmpl w:val="AAC83B74"/>
    <w:name w:val="Uusi22"/>
    <w:numStyleLink w:val="Uusi"/>
  </w:abstractNum>
  <w:abstractNum w:abstractNumId="37" w15:restartNumberingAfterBreak="0">
    <w:nsid w:val="73C924C4"/>
    <w:multiLevelType w:val="multilevel"/>
    <w:tmpl w:val="1CF423B8"/>
    <w:name w:val="SDF"/>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b/>
        <w:i w:val="0"/>
        <w:sz w:val="22"/>
        <w:szCs w:val="22"/>
      </w:rPr>
    </w:lvl>
    <w:lvl w:ilvl="2">
      <w:start w:val="1"/>
      <w:numFmt w:val="lowerRoman"/>
      <w:lvlText w:val="%3)"/>
      <w:lvlJc w:val="left"/>
      <w:pPr>
        <w:ind w:left="1080" w:hanging="360"/>
      </w:pPr>
      <w:rPr>
        <w:rFonts w:hint="default"/>
        <w:b w:val="0"/>
        <w:i/>
        <w:sz w:val="22"/>
        <w:szCs w:val="22"/>
      </w:rPr>
    </w:lvl>
    <w:lvl w:ilvl="3">
      <w:start w:val="1"/>
      <w:numFmt w:val="decimal"/>
      <w:lvlText w:val="(%4)"/>
      <w:lvlJc w:val="left"/>
      <w:pPr>
        <w:ind w:left="1440" w:hanging="360"/>
      </w:pPr>
      <w:rPr>
        <w:rFonts w:hint="default"/>
        <w:b w:val="0"/>
        <w:i w:val="0"/>
        <w:sz w:val="22"/>
        <w:szCs w:val="22"/>
      </w:rPr>
    </w:lvl>
    <w:lvl w:ilvl="4">
      <w:start w:val="1"/>
      <w:numFmt w:val="lowerLetter"/>
      <w:lvlText w:val="(%5)"/>
      <w:lvlJc w:val="left"/>
      <w:pPr>
        <w:ind w:left="1800" w:hanging="360"/>
      </w:pPr>
      <w:rPr>
        <w:rFonts w:hint="default"/>
        <w:b w:val="0"/>
        <w:i w:val="0"/>
        <w:sz w:val="22"/>
        <w:szCs w:val="22"/>
      </w:rPr>
    </w:lvl>
    <w:lvl w:ilvl="5">
      <w:start w:val="1"/>
      <w:numFmt w:val="lowerRoman"/>
      <w:lvlText w:val="(%6)"/>
      <w:lvlJc w:val="left"/>
      <w:pPr>
        <w:ind w:left="2160" w:hanging="360"/>
      </w:pPr>
      <w:rPr>
        <w:rFonts w:hint="default"/>
        <w:b w:val="0"/>
        <w:i w:val="0"/>
        <w:sz w:val="22"/>
        <w:szCs w:val="22"/>
      </w:rPr>
    </w:lvl>
    <w:lvl w:ilvl="6">
      <w:start w:val="1"/>
      <w:numFmt w:val="decimal"/>
      <w:lvlText w:val="%7."/>
      <w:lvlJc w:val="left"/>
      <w:pPr>
        <w:ind w:left="2520" w:hanging="360"/>
      </w:pPr>
      <w:rPr>
        <w:rFonts w:hint="default"/>
        <w:b w:val="0"/>
        <w:i w:val="0"/>
        <w:sz w:val="22"/>
        <w:szCs w:val="22"/>
      </w:rPr>
    </w:lvl>
    <w:lvl w:ilvl="7">
      <w:start w:val="1"/>
      <w:numFmt w:val="lowerLetter"/>
      <w:lvlText w:val="%8."/>
      <w:lvlJc w:val="left"/>
      <w:pPr>
        <w:ind w:left="2880" w:hanging="360"/>
      </w:pPr>
      <w:rPr>
        <w:rFonts w:hint="default"/>
        <w:b w:val="0"/>
        <w:i w:val="0"/>
        <w:sz w:val="22"/>
        <w:szCs w:val="22"/>
      </w:rPr>
    </w:lvl>
    <w:lvl w:ilvl="8">
      <w:start w:val="1"/>
      <w:numFmt w:val="lowerRoman"/>
      <w:lvlText w:val="%9."/>
      <w:lvlJc w:val="left"/>
      <w:pPr>
        <w:ind w:left="3240" w:hanging="360"/>
      </w:pPr>
      <w:rPr>
        <w:rFonts w:hint="default"/>
        <w:b w:val="0"/>
        <w:i w:val="0"/>
        <w:sz w:val="22"/>
        <w:szCs w:val="22"/>
      </w:rPr>
    </w:lvl>
  </w:abstractNum>
  <w:abstractNum w:abstractNumId="38" w15:restartNumberingAfterBreak="0">
    <w:nsid w:val="78785A77"/>
    <w:multiLevelType w:val="multilevel"/>
    <w:tmpl w:val="FBF8EE0C"/>
    <w:name w:val="Vanha27"/>
    <w:numStyleLink w:val="Vanha"/>
  </w:abstractNum>
  <w:abstractNum w:abstractNumId="39" w15:restartNumberingAfterBreak="0">
    <w:nsid w:val="794A4CFF"/>
    <w:multiLevelType w:val="multilevel"/>
    <w:tmpl w:val="0AB62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3B2041"/>
    <w:multiLevelType w:val="hybridMultilevel"/>
    <w:tmpl w:val="59209F5C"/>
    <w:name w:val="Vanha252"/>
    <w:lvl w:ilvl="0" w:tplc="FC92FB0A">
      <w:start w:val="1"/>
      <w:numFmt w:val="decimal"/>
      <w:lvlText w:val="(%1)"/>
      <w:lvlJc w:val="left"/>
      <w:pPr>
        <w:tabs>
          <w:tab w:val="num" w:pos="1418"/>
        </w:tabs>
        <w:ind w:left="1418" w:hanging="1418"/>
      </w:pPr>
      <w:rPr>
        <w:rFonts w:ascii="Arial" w:hAnsi="Arial"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67009139">
    <w:abstractNumId w:val="8"/>
  </w:num>
  <w:num w:numId="2" w16cid:durableId="98837245">
    <w:abstractNumId w:val="6"/>
  </w:num>
  <w:num w:numId="3" w16cid:durableId="1453943114">
    <w:abstractNumId w:val="5"/>
  </w:num>
  <w:num w:numId="4" w16cid:durableId="906259398">
    <w:abstractNumId w:val="4"/>
  </w:num>
  <w:num w:numId="5" w16cid:durableId="137767228">
    <w:abstractNumId w:val="3"/>
  </w:num>
  <w:num w:numId="6" w16cid:durableId="927269427">
    <w:abstractNumId w:val="7"/>
  </w:num>
  <w:num w:numId="7" w16cid:durableId="1988970133">
    <w:abstractNumId w:val="2"/>
  </w:num>
  <w:num w:numId="8" w16cid:durableId="1425687026">
    <w:abstractNumId w:val="1"/>
  </w:num>
  <w:num w:numId="9" w16cid:durableId="1238055661">
    <w:abstractNumId w:val="23"/>
  </w:num>
  <w:num w:numId="10" w16cid:durableId="1209337103">
    <w:abstractNumId w:val="19"/>
  </w:num>
  <w:num w:numId="11" w16cid:durableId="1828475428">
    <w:abstractNumId w:val="31"/>
  </w:num>
  <w:num w:numId="12" w16cid:durableId="241455655">
    <w:abstractNumId w:val="15"/>
  </w:num>
  <w:num w:numId="13" w16cid:durableId="1805851665">
    <w:abstractNumId w:val="40"/>
  </w:num>
  <w:num w:numId="14" w16cid:durableId="1510605709">
    <w:abstractNumId w:val="32"/>
  </w:num>
  <w:num w:numId="15" w16cid:durableId="645666304">
    <w:abstractNumId w:val="0"/>
  </w:num>
  <w:num w:numId="16" w16cid:durableId="1439714551">
    <w:abstractNumId w:val="25"/>
  </w:num>
  <w:num w:numId="17" w16cid:durableId="2058310879">
    <w:abstractNumId w:val="26"/>
  </w:num>
  <w:num w:numId="18" w16cid:durableId="1543513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2404751">
    <w:abstractNumId w:val="33"/>
  </w:num>
  <w:num w:numId="20" w16cid:durableId="16535605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1197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4535665">
    <w:abstractNumId w:val="15"/>
    <w:lvlOverride w:ilvl="0">
      <w:lvl w:ilvl="0">
        <w:start w:val="1"/>
        <w:numFmt w:val="decimal"/>
        <w:lvlText w:val="%1"/>
        <w:lvlJc w:val="left"/>
        <w:pPr>
          <w:ind w:left="1418" w:hanging="1418"/>
        </w:pPr>
        <w:rPr>
          <w:rFonts w:ascii="Arial" w:hAnsi="Arial" w:hint="default"/>
          <w:b/>
          <w:i w:val="0"/>
          <w:caps/>
          <w:sz w:val="22"/>
          <w:szCs w:val="22"/>
        </w:rPr>
      </w:lvl>
    </w:lvlOverride>
    <w:lvlOverride w:ilvl="1">
      <w:lvl w:ilvl="1">
        <w:start w:val="1"/>
        <w:numFmt w:val="decimal"/>
        <w:lvlText w:val="%1.%2"/>
        <w:lvlJc w:val="left"/>
        <w:pPr>
          <w:ind w:left="1418" w:hanging="1418"/>
        </w:pPr>
        <w:rPr>
          <w:rFonts w:ascii="Arial" w:hAnsi="Arial" w:hint="default"/>
          <w:b/>
          <w:i w:val="0"/>
          <w:sz w:val="22"/>
          <w:szCs w:val="22"/>
        </w:rPr>
      </w:lvl>
    </w:lvlOverride>
    <w:lvlOverride w:ilvl="2">
      <w:lvl w:ilvl="2">
        <w:start w:val="1"/>
        <w:numFmt w:val="decimal"/>
        <w:lvlText w:val="%1.%2.%3"/>
        <w:lvlJc w:val="left"/>
        <w:pPr>
          <w:ind w:left="1418" w:hanging="1418"/>
        </w:pPr>
        <w:rPr>
          <w:rFonts w:ascii="Arial" w:hAnsi="Arial" w:hint="default"/>
          <w:b w:val="0"/>
          <w:i w:val="0"/>
          <w:sz w:val="22"/>
          <w:szCs w:val="22"/>
        </w:rPr>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lvlOverride w:ilvl="4">
      <w:lvl w:ilvl="4">
        <w:start w:val="1"/>
        <w:numFmt w:val="decimal"/>
        <w:lvlRestart w:val="2"/>
        <w:lvlText w:val="%1.%2.%5"/>
        <w:lvlJc w:val="left"/>
        <w:pPr>
          <w:ind w:left="1418" w:hanging="1418"/>
        </w:pPr>
        <w:rPr>
          <w:rFonts w:ascii="Arial" w:hAnsi="Arial" w:hint="default"/>
          <w:b w:val="0"/>
          <w:i w:val="0"/>
          <w:sz w:val="22"/>
          <w:szCs w:val="22"/>
        </w:rPr>
      </w:lvl>
    </w:lvlOverride>
    <w:lvlOverride w:ilvl="5">
      <w:lvl w:ilvl="5">
        <w:start w:val="1"/>
        <w:numFmt w:val="decimal"/>
        <w:lvlText w:val="(%6)"/>
        <w:lvlJc w:val="left"/>
        <w:pPr>
          <w:ind w:left="2268" w:hanging="850"/>
        </w:pPr>
        <w:rPr>
          <w:rFonts w:ascii="Arial" w:hAnsi="Arial" w:hint="default"/>
          <w:b w:val="0"/>
          <w:i w:val="0"/>
          <w:sz w:val="22"/>
          <w:szCs w:val="22"/>
        </w:rPr>
      </w:lvl>
    </w:lvlOverride>
    <w:lvlOverride w:ilvl="6">
      <w:lvl w:ilvl="6">
        <w:start w:val="1"/>
        <w:numFmt w:val="lowerRoman"/>
        <w:lvlText w:val="(%7)"/>
        <w:lvlJc w:val="left"/>
        <w:pPr>
          <w:ind w:left="3119" w:hanging="851"/>
        </w:pPr>
        <w:rPr>
          <w:rFonts w:ascii="Arial" w:hAnsi="Arial" w:hint="default"/>
          <w:b w:val="0"/>
          <w:i w:val="0"/>
          <w:sz w:val="22"/>
          <w:szCs w:val="22"/>
        </w:rPr>
      </w:lvl>
    </w:lvlOverride>
    <w:lvlOverride w:ilvl="7">
      <w:lvl w:ilvl="7">
        <w:start w:val="1"/>
        <w:numFmt w:val="lowerLetter"/>
        <w:lvlText w:val="(%8)"/>
        <w:lvlJc w:val="left"/>
        <w:pPr>
          <w:ind w:left="2268" w:hanging="850"/>
        </w:pPr>
        <w:rPr>
          <w:rFonts w:ascii="Arial" w:hAnsi="Arial" w:hint="default"/>
          <w:b w:val="0"/>
          <w:i w:val="0"/>
          <w:sz w:val="22"/>
          <w:szCs w:val="22"/>
        </w:rPr>
      </w:lvl>
    </w:lvlOverride>
    <w:lvlOverride w:ilvl="8">
      <w:lvl w:ilvl="8">
        <w:start w:val="1"/>
        <w:numFmt w:val="decimal"/>
        <w:lvlText w:val="%9."/>
        <w:lvlJc w:val="left"/>
        <w:pPr>
          <w:ind w:left="2268" w:hanging="850"/>
        </w:pPr>
        <w:rPr>
          <w:rFonts w:ascii="Arial" w:hAnsi="Arial" w:hint="default"/>
          <w:b w:val="0"/>
          <w:i w:val="0"/>
          <w:sz w:val="22"/>
          <w:szCs w:val="22"/>
        </w:rPr>
      </w:lvl>
    </w:lvlOverride>
  </w:num>
  <w:num w:numId="23" w16cid:durableId="9873177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443521">
    <w:abstractNumId w:val="30"/>
  </w:num>
  <w:num w:numId="25" w16cid:durableId="638531030">
    <w:abstractNumId w:val="38"/>
  </w:num>
  <w:num w:numId="26" w16cid:durableId="1408724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0871130">
    <w:abstractNumId w:val="9"/>
  </w:num>
  <w:num w:numId="28" w16cid:durableId="2081248178">
    <w:abstractNumId w:val="27"/>
  </w:num>
  <w:num w:numId="29" w16cid:durableId="1519588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3777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4043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3383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3816890">
    <w:abstractNumId w:val="10"/>
  </w:num>
  <w:num w:numId="34" w16cid:durableId="1116632071">
    <w:abstractNumId w:val="8"/>
    <w:lvlOverride w:ilvl="0">
      <w:startOverride w:val="1"/>
    </w:lvlOverride>
  </w:num>
  <w:num w:numId="35" w16cid:durableId="1321301825">
    <w:abstractNumId w:val="6"/>
    <w:lvlOverride w:ilvl="0">
      <w:startOverride w:val="1"/>
    </w:lvlOverride>
  </w:num>
  <w:num w:numId="36" w16cid:durableId="1326664038">
    <w:abstractNumId w:val="29"/>
  </w:num>
  <w:num w:numId="37" w16cid:durableId="1731267087">
    <w:abstractNumId w:val="11"/>
  </w:num>
  <w:num w:numId="38" w16cid:durableId="161431483">
    <w:abstractNumId w:val="14"/>
  </w:num>
  <w:num w:numId="39" w16cid:durableId="1855335888">
    <w:abstractNumId w:val="28"/>
  </w:num>
  <w:num w:numId="40" w16cid:durableId="1322079873">
    <w:abstractNumId w:val="39"/>
  </w:num>
  <w:num w:numId="41" w16cid:durableId="1342508646">
    <w:abstractNumId w:val="12"/>
  </w:num>
  <w:num w:numId="42" w16cid:durableId="1845242104">
    <w:abstractNumId w:val="20"/>
  </w:num>
  <w:num w:numId="43" w16cid:durableId="1722904639">
    <w:abstractNumId w:val="24"/>
  </w:num>
  <w:num w:numId="44" w16cid:durableId="160421796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D6"/>
    <w:rsid w:val="00005BDB"/>
    <w:rsid w:val="00006F15"/>
    <w:rsid w:val="00016C1D"/>
    <w:rsid w:val="00020ECF"/>
    <w:rsid w:val="0003189B"/>
    <w:rsid w:val="00032D66"/>
    <w:rsid w:val="00034222"/>
    <w:rsid w:val="000435FE"/>
    <w:rsid w:val="0004640F"/>
    <w:rsid w:val="00054FDE"/>
    <w:rsid w:val="0005794E"/>
    <w:rsid w:val="0006212C"/>
    <w:rsid w:val="00086979"/>
    <w:rsid w:val="000879EA"/>
    <w:rsid w:val="0009029E"/>
    <w:rsid w:val="00091D29"/>
    <w:rsid w:val="00094C91"/>
    <w:rsid w:val="000B4CA3"/>
    <w:rsid w:val="000C2EA8"/>
    <w:rsid w:val="000C6E08"/>
    <w:rsid w:val="000D5C6B"/>
    <w:rsid w:val="000E0F36"/>
    <w:rsid w:val="000E1267"/>
    <w:rsid w:val="000E18E1"/>
    <w:rsid w:val="000E4442"/>
    <w:rsid w:val="000E4C73"/>
    <w:rsid w:val="000F4FFE"/>
    <w:rsid w:val="000F67C6"/>
    <w:rsid w:val="000F77D0"/>
    <w:rsid w:val="00103022"/>
    <w:rsid w:val="00106827"/>
    <w:rsid w:val="001143E0"/>
    <w:rsid w:val="001210E4"/>
    <w:rsid w:val="001221DF"/>
    <w:rsid w:val="001326BB"/>
    <w:rsid w:val="00137A03"/>
    <w:rsid w:val="00140FF7"/>
    <w:rsid w:val="00147A4E"/>
    <w:rsid w:val="00153656"/>
    <w:rsid w:val="001553A0"/>
    <w:rsid w:val="00160C4C"/>
    <w:rsid w:val="0016255A"/>
    <w:rsid w:val="001668EA"/>
    <w:rsid w:val="00171E99"/>
    <w:rsid w:val="001753F4"/>
    <w:rsid w:val="00181104"/>
    <w:rsid w:val="00181C58"/>
    <w:rsid w:val="00182649"/>
    <w:rsid w:val="001860B3"/>
    <w:rsid w:val="00190EA9"/>
    <w:rsid w:val="0019756C"/>
    <w:rsid w:val="001B075B"/>
    <w:rsid w:val="001C1F08"/>
    <w:rsid w:val="001C7960"/>
    <w:rsid w:val="001D2B9C"/>
    <w:rsid w:val="001D409F"/>
    <w:rsid w:val="001D52E5"/>
    <w:rsid w:val="001D5AD5"/>
    <w:rsid w:val="001E636E"/>
    <w:rsid w:val="00200F15"/>
    <w:rsid w:val="002032DC"/>
    <w:rsid w:val="00203369"/>
    <w:rsid w:val="00205306"/>
    <w:rsid w:val="002060F0"/>
    <w:rsid w:val="00212027"/>
    <w:rsid w:val="00212146"/>
    <w:rsid w:val="00223671"/>
    <w:rsid w:val="0022455F"/>
    <w:rsid w:val="00240DEB"/>
    <w:rsid w:val="00241030"/>
    <w:rsid w:val="00254043"/>
    <w:rsid w:val="00254C4C"/>
    <w:rsid w:val="0025786B"/>
    <w:rsid w:val="00263C88"/>
    <w:rsid w:val="00273CD9"/>
    <w:rsid w:val="002741B7"/>
    <w:rsid w:val="002A53FD"/>
    <w:rsid w:val="002B3CE3"/>
    <w:rsid w:val="002C7CCD"/>
    <w:rsid w:val="002E232B"/>
    <w:rsid w:val="002E4704"/>
    <w:rsid w:val="002E4EFD"/>
    <w:rsid w:val="002F28CE"/>
    <w:rsid w:val="00304B4E"/>
    <w:rsid w:val="003128EC"/>
    <w:rsid w:val="00322E3D"/>
    <w:rsid w:val="00331501"/>
    <w:rsid w:val="00332BB8"/>
    <w:rsid w:val="003446B0"/>
    <w:rsid w:val="003613B8"/>
    <w:rsid w:val="00374C21"/>
    <w:rsid w:val="00375B8B"/>
    <w:rsid w:val="003767A8"/>
    <w:rsid w:val="00381903"/>
    <w:rsid w:val="003901EF"/>
    <w:rsid w:val="00390E34"/>
    <w:rsid w:val="00394A04"/>
    <w:rsid w:val="003A330B"/>
    <w:rsid w:val="003A6262"/>
    <w:rsid w:val="003A63BC"/>
    <w:rsid w:val="003B4870"/>
    <w:rsid w:val="003B4DC9"/>
    <w:rsid w:val="003B6C10"/>
    <w:rsid w:val="003D3F96"/>
    <w:rsid w:val="003E0C1E"/>
    <w:rsid w:val="003E75E8"/>
    <w:rsid w:val="00405F22"/>
    <w:rsid w:val="00407B93"/>
    <w:rsid w:val="00413EB8"/>
    <w:rsid w:val="004300EF"/>
    <w:rsid w:val="00433A05"/>
    <w:rsid w:val="004366B2"/>
    <w:rsid w:val="00444560"/>
    <w:rsid w:val="004672A6"/>
    <w:rsid w:val="004753E5"/>
    <w:rsid w:val="004A3420"/>
    <w:rsid w:val="004B55A3"/>
    <w:rsid w:val="004D2479"/>
    <w:rsid w:val="004D272F"/>
    <w:rsid w:val="004D5C42"/>
    <w:rsid w:val="004E37C8"/>
    <w:rsid w:val="00501C8C"/>
    <w:rsid w:val="00502437"/>
    <w:rsid w:val="00510749"/>
    <w:rsid w:val="00513DD6"/>
    <w:rsid w:val="00514FF9"/>
    <w:rsid w:val="005272FB"/>
    <w:rsid w:val="00532347"/>
    <w:rsid w:val="00544546"/>
    <w:rsid w:val="005472FE"/>
    <w:rsid w:val="00556915"/>
    <w:rsid w:val="00560C48"/>
    <w:rsid w:val="00563F80"/>
    <w:rsid w:val="00567E32"/>
    <w:rsid w:val="00592223"/>
    <w:rsid w:val="005A0CEF"/>
    <w:rsid w:val="005A1842"/>
    <w:rsid w:val="005A1F2E"/>
    <w:rsid w:val="005A5E8B"/>
    <w:rsid w:val="005B6F54"/>
    <w:rsid w:val="005B796A"/>
    <w:rsid w:val="005C10F0"/>
    <w:rsid w:val="005C4DAB"/>
    <w:rsid w:val="005C6E01"/>
    <w:rsid w:val="005D4B1F"/>
    <w:rsid w:val="005D51AA"/>
    <w:rsid w:val="005D7864"/>
    <w:rsid w:val="005E5BD9"/>
    <w:rsid w:val="005E6487"/>
    <w:rsid w:val="005E74D5"/>
    <w:rsid w:val="005F3B16"/>
    <w:rsid w:val="005F56A7"/>
    <w:rsid w:val="00611F56"/>
    <w:rsid w:val="006125EE"/>
    <w:rsid w:val="006155F5"/>
    <w:rsid w:val="00624D7D"/>
    <w:rsid w:val="00637A12"/>
    <w:rsid w:val="00640FBA"/>
    <w:rsid w:val="006569E5"/>
    <w:rsid w:val="00662F05"/>
    <w:rsid w:val="00666359"/>
    <w:rsid w:val="00670189"/>
    <w:rsid w:val="00681AC9"/>
    <w:rsid w:val="00687152"/>
    <w:rsid w:val="00697F38"/>
    <w:rsid w:val="006B07E5"/>
    <w:rsid w:val="006B5939"/>
    <w:rsid w:val="006B6B38"/>
    <w:rsid w:val="006B797D"/>
    <w:rsid w:val="006C5E00"/>
    <w:rsid w:val="006D5726"/>
    <w:rsid w:val="006E05AD"/>
    <w:rsid w:val="006E0EC1"/>
    <w:rsid w:val="006E7401"/>
    <w:rsid w:val="006F24B8"/>
    <w:rsid w:val="006F38DD"/>
    <w:rsid w:val="00701F8C"/>
    <w:rsid w:val="00707DE1"/>
    <w:rsid w:val="00712FB3"/>
    <w:rsid w:val="00716397"/>
    <w:rsid w:val="00717AD4"/>
    <w:rsid w:val="007248B7"/>
    <w:rsid w:val="007324BC"/>
    <w:rsid w:val="007470AD"/>
    <w:rsid w:val="00747120"/>
    <w:rsid w:val="00751A20"/>
    <w:rsid w:val="007542BF"/>
    <w:rsid w:val="0077312F"/>
    <w:rsid w:val="00792D47"/>
    <w:rsid w:val="007979A1"/>
    <w:rsid w:val="007B0050"/>
    <w:rsid w:val="007D441B"/>
    <w:rsid w:val="007D53D1"/>
    <w:rsid w:val="007D6A26"/>
    <w:rsid w:val="007E0A65"/>
    <w:rsid w:val="007E16C4"/>
    <w:rsid w:val="007E5624"/>
    <w:rsid w:val="007E5B88"/>
    <w:rsid w:val="007F29C5"/>
    <w:rsid w:val="007F7673"/>
    <w:rsid w:val="008108AA"/>
    <w:rsid w:val="0081180C"/>
    <w:rsid w:val="008164F9"/>
    <w:rsid w:val="00816F84"/>
    <w:rsid w:val="008207AE"/>
    <w:rsid w:val="00821E8E"/>
    <w:rsid w:val="0082296A"/>
    <w:rsid w:val="0082489E"/>
    <w:rsid w:val="00827110"/>
    <w:rsid w:val="00830B0D"/>
    <w:rsid w:val="008336E4"/>
    <w:rsid w:val="00865C38"/>
    <w:rsid w:val="00867373"/>
    <w:rsid w:val="00867E77"/>
    <w:rsid w:val="008734AF"/>
    <w:rsid w:val="00875163"/>
    <w:rsid w:val="00875C81"/>
    <w:rsid w:val="00887CB3"/>
    <w:rsid w:val="008957C1"/>
    <w:rsid w:val="008B6530"/>
    <w:rsid w:val="008C22E3"/>
    <w:rsid w:val="008C413B"/>
    <w:rsid w:val="008D0DFA"/>
    <w:rsid w:val="008D46AC"/>
    <w:rsid w:val="008E3EB8"/>
    <w:rsid w:val="008E5256"/>
    <w:rsid w:val="008E52B8"/>
    <w:rsid w:val="008F30B1"/>
    <w:rsid w:val="009008C3"/>
    <w:rsid w:val="00902B95"/>
    <w:rsid w:val="0090386B"/>
    <w:rsid w:val="0090411B"/>
    <w:rsid w:val="00933A2F"/>
    <w:rsid w:val="00944288"/>
    <w:rsid w:val="00944A8A"/>
    <w:rsid w:val="00955CCF"/>
    <w:rsid w:val="00961CBF"/>
    <w:rsid w:val="00962ED0"/>
    <w:rsid w:val="00965B88"/>
    <w:rsid w:val="009704D9"/>
    <w:rsid w:val="00973FB2"/>
    <w:rsid w:val="009757A9"/>
    <w:rsid w:val="00992BD6"/>
    <w:rsid w:val="0099394A"/>
    <w:rsid w:val="009A163B"/>
    <w:rsid w:val="009A6A4B"/>
    <w:rsid w:val="009B3FD0"/>
    <w:rsid w:val="009C0619"/>
    <w:rsid w:val="009C57F0"/>
    <w:rsid w:val="009D7F48"/>
    <w:rsid w:val="00A048C1"/>
    <w:rsid w:val="00A057C0"/>
    <w:rsid w:val="00A15CE4"/>
    <w:rsid w:val="00A2754B"/>
    <w:rsid w:val="00A4161B"/>
    <w:rsid w:val="00A5401E"/>
    <w:rsid w:val="00A5692E"/>
    <w:rsid w:val="00A60827"/>
    <w:rsid w:val="00A65994"/>
    <w:rsid w:val="00A76D0A"/>
    <w:rsid w:val="00A77ACE"/>
    <w:rsid w:val="00A830C4"/>
    <w:rsid w:val="00A85C9A"/>
    <w:rsid w:val="00A86B26"/>
    <w:rsid w:val="00A93864"/>
    <w:rsid w:val="00A94437"/>
    <w:rsid w:val="00A9772E"/>
    <w:rsid w:val="00AA5C8E"/>
    <w:rsid w:val="00AB5768"/>
    <w:rsid w:val="00AB7A57"/>
    <w:rsid w:val="00AC5542"/>
    <w:rsid w:val="00AD65B6"/>
    <w:rsid w:val="00AE0D00"/>
    <w:rsid w:val="00AE245E"/>
    <w:rsid w:val="00AE54A5"/>
    <w:rsid w:val="00AE7405"/>
    <w:rsid w:val="00AF259C"/>
    <w:rsid w:val="00B009B3"/>
    <w:rsid w:val="00B01B64"/>
    <w:rsid w:val="00B1455C"/>
    <w:rsid w:val="00B17B09"/>
    <w:rsid w:val="00B40B94"/>
    <w:rsid w:val="00B41A6D"/>
    <w:rsid w:val="00B47C84"/>
    <w:rsid w:val="00B5665F"/>
    <w:rsid w:val="00B70ED8"/>
    <w:rsid w:val="00B83B42"/>
    <w:rsid w:val="00B86006"/>
    <w:rsid w:val="00B9560E"/>
    <w:rsid w:val="00BA2D42"/>
    <w:rsid w:val="00BB2B7C"/>
    <w:rsid w:val="00BC04FB"/>
    <w:rsid w:val="00BC49AA"/>
    <w:rsid w:val="00BC67BB"/>
    <w:rsid w:val="00BD025E"/>
    <w:rsid w:val="00BD2C4B"/>
    <w:rsid w:val="00BE0A93"/>
    <w:rsid w:val="00BE2E08"/>
    <w:rsid w:val="00BE61D7"/>
    <w:rsid w:val="00BF51CA"/>
    <w:rsid w:val="00C0345D"/>
    <w:rsid w:val="00C10FF0"/>
    <w:rsid w:val="00C15086"/>
    <w:rsid w:val="00C1525C"/>
    <w:rsid w:val="00C16F13"/>
    <w:rsid w:val="00C258FC"/>
    <w:rsid w:val="00C25E62"/>
    <w:rsid w:val="00C36D4D"/>
    <w:rsid w:val="00C41D43"/>
    <w:rsid w:val="00C50ED2"/>
    <w:rsid w:val="00C515CA"/>
    <w:rsid w:val="00C61769"/>
    <w:rsid w:val="00C6350F"/>
    <w:rsid w:val="00C800F6"/>
    <w:rsid w:val="00C848C8"/>
    <w:rsid w:val="00C86CA4"/>
    <w:rsid w:val="00C90778"/>
    <w:rsid w:val="00C93DC0"/>
    <w:rsid w:val="00C947FD"/>
    <w:rsid w:val="00CA0FE1"/>
    <w:rsid w:val="00CB0581"/>
    <w:rsid w:val="00CB18E6"/>
    <w:rsid w:val="00CB6350"/>
    <w:rsid w:val="00CB73D5"/>
    <w:rsid w:val="00CB7A33"/>
    <w:rsid w:val="00CD6ABA"/>
    <w:rsid w:val="00CF3998"/>
    <w:rsid w:val="00CF5752"/>
    <w:rsid w:val="00CF723D"/>
    <w:rsid w:val="00D02973"/>
    <w:rsid w:val="00D04603"/>
    <w:rsid w:val="00D0474A"/>
    <w:rsid w:val="00D07883"/>
    <w:rsid w:val="00D103EC"/>
    <w:rsid w:val="00D10E64"/>
    <w:rsid w:val="00D176D7"/>
    <w:rsid w:val="00D27101"/>
    <w:rsid w:val="00D31996"/>
    <w:rsid w:val="00D41A0E"/>
    <w:rsid w:val="00D46716"/>
    <w:rsid w:val="00D51E71"/>
    <w:rsid w:val="00D55625"/>
    <w:rsid w:val="00D60129"/>
    <w:rsid w:val="00D63563"/>
    <w:rsid w:val="00D65A06"/>
    <w:rsid w:val="00D8060F"/>
    <w:rsid w:val="00D87BEC"/>
    <w:rsid w:val="00D9241F"/>
    <w:rsid w:val="00D94F80"/>
    <w:rsid w:val="00D97ADC"/>
    <w:rsid w:val="00DA086D"/>
    <w:rsid w:val="00DA0D61"/>
    <w:rsid w:val="00DA2537"/>
    <w:rsid w:val="00DC1660"/>
    <w:rsid w:val="00DC67B7"/>
    <w:rsid w:val="00DC728A"/>
    <w:rsid w:val="00DC76C9"/>
    <w:rsid w:val="00DD1F0F"/>
    <w:rsid w:val="00DD5CBB"/>
    <w:rsid w:val="00DD706C"/>
    <w:rsid w:val="00DE11E3"/>
    <w:rsid w:val="00DE2C22"/>
    <w:rsid w:val="00DF13F5"/>
    <w:rsid w:val="00DF2C2A"/>
    <w:rsid w:val="00E128D8"/>
    <w:rsid w:val="00E144ED"/>
    <w:rsid w:val="00E32377"/>
    <w:rsid w:val="00E32F96"/>
    <w:rsid w:val="00E4557C"/>
    <w:rsid w:val="00E527C3"/>
    <w:rsid w:val="00E81BDE"/>
    <w:rsid w:val="00E81D1C"/>
    <w:rsid w:val="00E85A10"/>
    <w:rsid w:val="00E8655C"/>
    <w:rsid w:val="00E936EF"/>
    <w:rsid w:val="00EB49A7"/>
    <w:rsid w:val="00ED1EE2"/>
    <w:rsid w:val="00ED21C5"/>
    <w:rsid w:val="00ED737C"/>
    <w:rsid w:val="00ED7CF9"/>
    <w:rsid w:val="00EE777D"/>
    <w:rsid w:val="00EF29FA"/>
    <w:rsid w:val="00EF3BDA"/>
    <w:rsid w:val="00F00C7A"/>
    <w:rsid w:val="00F117B8"/>
    <w:rsid w:val="00F11D85"/>
    <w:rsid w:val="00F1289E"/>
    <w:rsid w:val="00F13FD4"/>
    <w:rsid w:val="00F20E84"/>
    <w:rsid w:val="00F43C5D"/>
    <w:rsid w:val="00F445BC"/>
    <w:rsid w:val="00F44B9F"/>
    <w:rsid w:val="00F54EC9"/>
    <w:rsid w:val="00F54F9F"/>
    <w:rsid w:val="00F566B5"/>
    <w:rsid w:val="00F567B5"/>
    <w:rsid w:val="00F60DEA"/>
    <w:rsid w:val="00F67324"/>
    <w:rsid w:val="00F71B4B"/>
    <w:rsid w:val="00F73A7D"/>
    <w:rsid w:val="00F85510"/>
    <w:rsid w:val="00FA17ED"/>
    <w:rsid w:val="00FA2652"/>
    <w:rsid w:val="00FA4A14"/>
    <w:rsid w:val="00FC37EF"/>
    <w:rsid w:val="00FC5855"/>
    <w:rsid w:val="00FE24E8"/>
    <w:rsid w:val="00FE46AB"/>
    <w:rsid w:val="00FF1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FF71F"/>
  <w15:docId w15:val="{6568F9FB-D868-492E-B00C-ED38C046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i-FI" w:eastAsia="fi-FI" w:bidi="ar-SA"/>
      </w:rPr>
    </w:rPrDefault>
    <w:pPrDefault>
      <w:pPr>
        <w:spacing w:before="2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6" w:unhideWhenUsed="1"/>
    <w:lsdException w:name="List Number 5" w:semiHidden="1" w:uiPriority="6"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iPriority="7" w:unhideWhenUsed="1"/>
    <w:lsdException w:name="Body Text First Indent 2" w:semiHidden="1" w:uiPriority="7" w:unhideWhenUsed="1"/>
    <w:lsdException w:name="Note Heading" w:semiHidden="1"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7"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uiPriority w:val="7"/>
    <w:qFormat/>
    <w:rsid w:val="00875C81"/>
    <w:pPr>
      <w:spacing w:before="0"/>
    </w:pPr>
    <w:rPr>
      <w:rFonts w:ascii="Merriweather" w:hAnsi="Merriweather"/>
      <w:sz w:val="20"/>
    </w:rPr>
  </w:style>
  <w:style w:type="paragraph" w:styleId="Otsikko1">
    <w:name w:val="heading 1"/>
    <w:basedOn w:val="Normaali"/>
    <w:next w:val="Leipteksti"/>
    <w:autoRedefine/>
    <w:qFormat/>
    <w:rsid w:val="00C0345D"/>
    <w:pPr>
      <w:keepNext/>
      <w:numPr>
        <w:numId w:val="33"/>
      </w:numPr>
      <w:suppressAutoHyphens/>
      <w:autoSpaceDE w:val="0"/>
      <w:autoSpaceDN w:val="0"/>
      <w:spacing w:before="500" w:after="80"/>
      <w:outlineLvl w:val="0"/>
    </w:pPr>
    <w:rPr>
      <w:rFonts w:ascii="Tondu Beta" w:hAnsi="Tondu Beta" w:cs="Arial"/>
      <w:b/>
      <w:bCs/>
      <w:caps/>
      <w:color w:val="253764"/>
      <w:spacing w:val="20"/>
      <w:kern w:val="32"/>
      <w:sz w:val="33"/>
    </w:rPr>
  </w:style>
  <w:style w:type="paragraph" w:styleId="Otsikko2">
    <w:name w:val="heading 2"/>
    <w:basedOn w:val="Normaali"/>
    <w:next w:val="Leipteksti"/>
    <w:qFormat/>
    <w:rsid w:val="00C0345D"/>
    <w:pPr>
      <w:keepNext/>
      <w:numPr>
        <w:ilvl w:val="1"/>
        <w:numId w:val="33"/>
      </w:numPr>
      <w:autoSpaceDE w:val="0"/>
      <w:autoSpaceDN w:val="0"/>
      <w:spacing w:before="400" w:after="20"/>
      <w:outlineLvl w:val="1"/>
    </w:pPr>
    <w:rPr>
      <w:rFonts w:ascii="PT Sans" w:hAnsi="PT Sans" w:cs="Arial"/>
      <w:b/>
      <w:bCs/>
      <w:iCs/>
      <w:caps/>
      <w:sz w:val="25"/>
      <w:szCs w:val="28"/>
    </w:rPr>
  </w:style>
  <w:style w:type="paragraph" w:styleId="Otsikko3">
    <w:name w:val="heading 3"/>
    <w:basedOn w:val="Otsikko2"/>
    <w:next w:val="Leipteksti"/>
    <w:qFormat/>
    <w:rsid w:val="00C0345D"/>
    <w:pPr>
      <w:numPr>
        <w:ilvl w:val="2"/>
      </w:numPr>
      <w:spacing w:before="240"/>
      <w:outlineLvl w:val="2"/>
    </w:pPr>
    <w:rPr>
      <w:rFonts w:ascii="Source Sans Pro" w:hAnsi="Source Sans Pro"/>
      <w:caps w:val="0"/>
      <w:sz w:val="24"/>
      <w:szCs w:val="26"/>
    </w:rPr>
  </w:style>
  <w:style w:type="paragraph" w:styleId="Otsikko4">
    <w:name w:val="heading 4"/>
    <w:basedOn w:val="Otsikko1"/>
    <w:next w:val="Leipteksti"/>
    <w:link w:val="Otsikko4Char"/>
    <w:autoRedefine/>
    <w:qFormat/>
    <w:rsid w:val="00C0345D"/>
    <w:pPr>
      <w:numPr>
        <w:numId w:val="0"/>
      </w:numPr>
      <w:outlineLvl w:val="3"/>
    </w:pPr>
    <w:rPr>
      <w:sz w:val="37"/>
      <w:szCs w:val="28"/>
    </w:rPr>
  </w:style>
  <w:style w:type="paragraph" w:styleId="Otsikko5">
    <w:name w:val="heading 5"/>
    <w:basedOn w:val="Otsikko2"/>
    <w:next w:val="Leipteksti"/>
    <w:qFormat/>
    <w:rsid w:val="00ED21C5"/>
    <w:pPr>
      <w:numPr>
        <w:ilvl w:val="0"/>
        <w:numId w:val="0"/>
      </w:numPr>
      <w:outlineLvl w:val="4"/>
    </w:pPr>
    <w:rPr>
      <w:szCs w:val="26"/>
    </w:rPr>
  </w:style>
  <w:style w:type="paragraph" w:styleId="Otsikko6">
    <w:name w:val="heading 6"/>
    <w:basedOn w:val="Otsikko3"/>
    <w:next w:val="Leipteksti"/>
    <w:qFormat/>
    <w:rsid w:val="00C0345D"/>
    <w:pPr>
      <w:numPr>
        <w:ilvl w:val="0"/>
        <w:numId w:val="0"/>
      </w:numPr>
      <w:spacing w:before="400"/>
      <w:outlineLvl w:val="5"/>
    </w:pPr>
    <w:rPr>
      <w:color w:val="28AAE1"/>
    </w:rPr>
  </w:style>
  <w:style w:type="paragraph" w:styleId="Otsikko7">
    <w:name w:val="heading 7"/>
    <w:basedOn w:val="Normaali"/>
    <w:semiHidden/>
    <w:rsid w:val="00662F05"/>
    <w:pPr>
      <w:numPr>
        <w:ilvl w:val="6"/>
        <w:numId w:val="33"/>
      </w:numPr>
      <w:spacing w:before="200"/>
      <w:jc w:val="both"/>
      <w:outlineLvl w:val="6"/>
    </w:pPr>
  </w:style>
  <w:style w:type="paragraph" w:styleId="Otsikko8">
    <w:name w:val="heading 8"/>
    <w:basedOn w:val="Normaali"/>
    <w:semiHidden/>
    <w:rsid w:val="00662F05"/>
    <w:pPr>
      <w:numPr>
        <w:ilvl w:val="7"/>
        <w:numId w:val="33"/>
      </w:numPr>
      <w:spacing w:before="200"/>
      <w:jc w:val="both"/>
      <w:outlineLvl w:val="7"/>
    </w:pPr>
    <w:rPr>
      <w:iCs/>
    </w:rPr>
  </w:style>
  <w:style w:type="paragraph" w:styleId="Otsikko9">
    <w:name w:val="heading 9"/>
    <w:basedOn w:val="Normaali"/>
    <w:semiHidden/>
    <w:rsid w:val="00662F05"/>
    <w:pPr>
      <w:numPr>
        <w:ilvl w:val="8"/>
        <w:numId w:val="33"/>
      </w:numPr>
      <w:spacing w:before="200"/>
      <w:jc w:val="both"/>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ED21C5"/>
    <w:pPr>
      <w:spacing w:before="220"/>
      <w:ind w:left="652"/>
    </w:pPr>
    <w:rPr>
      <w:i/>
    </w:rPr>
  </w:style>
  <w:style w:type="character" w:customStyle="1" w:styleId="YltunnisteChar">
    <w:name w:val="Ylätunniste Char"/>
    <w:basedOn w:val="Kappaleenoletusfontti"/>
    <w:link w:val="Yltunniste"/>
    <w:rsid w:val="00F445BC"/>
    <w:rPr>
      <w:b/>
      <w:sz w:val="20"/>
    </w:rPr>
  </w:style>
  <w:style w:type="character" w:styleId="Hyperlinkki">
    <w:name w:val="Hyperlink"/>
    <w:basedOn w:val="Kappaleenoletusfontti"/>
    <w:uiPriority w:val="99"/>
    <w:rsid w:val="00ED21C5"/>
    <w:rPr>
      <w:rFonts w:ascii="Merriweather" w:hAnsi="Merriweather"/>
      <w:color w:val="0000FF"/>
      <w:sz w:val="20"/>
      <w:u w:val="single"/>
    </w:rPr>
  </w:style>
  <w:style w:type="character" w:styleId="Rivinumero">
    <w:name w:val="line number"/>
    <w:basedOn w:val="Kappaleenoletusfontti"/>
    <w:rsid w:val="006E0EC1"/>
    <w:rPr>
      <w:rFonts w:ascii="Arial" w:hAnsi="Arial"/>
      <w:sz w:val="22"/>
    </w:rPr>
  </w:style>
  <w:style w:type="paragraph" w:styleId="Sisluet1">
    <w:name w:val="toc 1"/>
    <w:basedOn w:val="Normaali"/>
    <w:next w:val="Normaali"/>
    <w:uiPriority w:val="39"/>
    <w:rsid w:val="006E0EC1"/>
    <w:pPr>
      <w:spacing w:before="120"/>
      <w:ind w:left="567" w:hanging="567"/>
    </w:pPr>
    <w:rPr>
      <w:b/>
      <w:caps/>
    </w:rPr>
  </w:style>
  <w:style w:type="paragraph" w:styleId="Asiakirjanrakenneruutu">
    <w:name w:val="Document Map"/>
    <w:basedOn w:val="Normaali"/>
    <w:rsid w:val="001326BB"/>
    <w:pPr>
      <w:ind w:left="220" w:hanging="220"/>
    </w:pPr>
  </w:style>
  <w:style w:type="table" w:styleId="TaulukkoRuudukko">
    <w:name w:val="Table Grid"/>
    <w:basedOn w:val="Normaalitaulukko"/>
    <w:rsid w:val="006E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uiPriority w:val="39"/>
    <w:rsid w:val="00212027"/>
    <w:pPr>
      <w:ind w:left="1418" w:right="79" w:hanging="851"/>
    </w:pPr>
    <w:rPr>
      <w:smallCaps/>
      <w:szCs w:val="20"/>
    </w:rPr>
  </w:style>
  <w:style w:type="paragraph" w:styleId="Sisluet3">
    <w:name w:val="toc 3"/>
    <w:basedOn w:val="Normaali"/>
    <w:next w:val="Normaali"/>
    <w:uiPriority w:val="39"/>
    <w:rsid w:val="00DA086D"/>
    <w:pPr>
      <w:ind w:left="1418" w:hanging="851"/>
    </w:pPr>
  </w:style>
  <w:style w:type="paragraph" w:styleId="Leipteksti">
    <w:name w:val="Body Text"/>
    <w:basedOn w:val="Normaali"/>
    <w:link w:val="LeiptekstiChar"/>
    <w:qFormat/>
    <w:rsid w:val="00ED21C5"/>
    <w:pPr>
      <w:spacing w:before="220"/>
      <w:jc w:val="both"/>
    </w:pPr>
  </w:style>
  <w:style w:type="paragraph" w:styleId="Yltunniste">
    <w:name w:val="header"/>
    <w:basedOn w:val="Normaali"/>
    <w:link w:val="YltunnisteChar"/>
    <w:rsid w:val="00405F22"/>
    <w:rPr>
      <w:b/>
    </w:rPr>
  </w:style>
  <w:style w:type="paragraph" w:styleId="Alatunniste">
    <w:name w:val="footer"/>
    <w:basedOn w:val="Normaali"/>
    <w:link w:val="AlatunnisteChar"/>
    <w:uiPriority w:val="99"/>
    <w:rsid w:val="006E0EC1"/>
    <w:rPr>
      <w:caps/>
      <w:sz w:val="12"/>
      <w:szCs w:val="12"/>
    </w:rPr>
  </w:style>
  <w:style w:type="paragraph" w:styleId="Merkittyluettelo">
    <w:name w:val="List Bullet"/>
    <w:basedOn w:val="Normaali"/>
    <w:uiPriority w:val="5"/>
    <w:qFormat/>
    <w:rsid w:val="00C0345D"/>
    <w:pPr>
      <w:numPr>
        <w:numId w:val="37"/>
      </w:numPr>
      <w:spacing w:before="60"/>
      <w:contextualSpacing/>
    </w:pPr>
  </w:style>
  <w:style w:type="paragraph" w:styleId="Merkittyluettelo2">
    <w:name w:val="List Bullet 2"/>
    <w:basedOn w:val="Merkittyluettelo"/>
    <w:uiPriority w:val="5"/>
    <w:qFormat/>
    <w:rsid w:val="00C0345D"/>
    <w:pPr>
      <w:numPr>
        <w:numId w:val="2"/>
      </w:numPr>
    </w:pPr>
  </w:style>
  <w:style w:type="paragraph" w:styleId="Alaviitteenteksti">
    <w:name w:val="footnote text"/>
    <w:basedOn w:val="Normaali"/>
    <w:rsid w:val="00BA2D42"/>
    <w:pPr>
      <w:keepNext/>
      <w:spacing w:before="120"/>
      <w:ind w:left="680"/>
    </w:pPr>
    <w:rPr>
      <w:sz w:val="18"/>
      <w:szCs w:val="20"/>
    </w:rPr>
  </w:style>
  <w:style w:type="character" w:styleId="Alaviitteenviite">
    <w:name w:val="footnote reference"/>
    <w:basedOn w:val="Kappaleenoletusfontti"/>
    <w:rsid w:val="003E0C1E"/>
    <w:rPr>
      <w:rFonts w:ascii="Arial" w:hAnsi="Arial"/>
      <w:sz w:val="18"/>
      <w:vertAlign w:val="superscript"/>
    </w:rPr>
  </w:style>
  <w:style w:type="character" w:styleId="Sivunumero">
    <w:name w:val="page number"/>
    <w:basedOn w:val="Kappaleenoletusfontti"/>
    <w:rsid w:val="006E0EC1"/>
    <w:rPr>
      <w:rFonts w:ascii="Arial" w:hAnsi="Arial"/>
      <w:sz w:val="22"/>
      <w:szCs w:val="22"/>
    </w:rPr>
  </w:style>
  <w:style w:type="paragraph" w:styleId="Sisluet4">
    <w:name w:val="toc 4"/>
    <w:basedOn w:val="Normaali"/>
    <w:next w:val="Normaali"/>
    <w:autoRedefine/>
    <w:semiHidden/>
    <w:rsid w:val="006E0EC1"/>
    <w:pPr>
      <w:ind w:left="660"/>
    </w:pPr>
  </w:style>
  <w:style w:type="character" w:styleId="Paikkamerkkiteksti">
    <w:name w:val="Placeholder Text"/>
    <w:basedOn w:val="Kappaleenoletusfontti"/>
    <w:uiPriority w:val="99"/>
    <w:semiHidden/>
    <w:rsid w:val="008164F9"/>
    <w:rPr>
      <w:color w:val="808080"/>
    </w:rPr>
  </w:style>
  <w:style w:type="paragraph" w:styleId="Seliteteksti">
    <w:name w:val="Balloon Text"/>
    <w:basedOn w:val="Normaali"/>
    <w:link w:val="SelitetekstiChar"/>
    <w:rsid w:val="008164F9"/>
    <w:rPr>
      <w:rFonts w:ascii="Tahoma" w:hAnsi="Tahoma" w:cs="Tahoma"/>
      <w:sz w:val="16"/>
      <w:szCs w:val="16"/>
    </w:rPr>
  </w:style>
  <w:style w:type="character" w:customStyle="1" w:styleId="SelitetekstiChar">
    <w:name w:val="Seliteteksti Char"/>
    <w:basedOn w:val="Kappaleenoletusfontti"/>
    <w:link w:val="Seliteteksti"/>
    <w:rsid w:val="008164F9"/>
    <w:rPr>
      <w:rFonts w:ascii="Tahoma" w:hAnsi="Tahoma" w:cs="Tahoma"/>
      <w:sz w:val="16"/>
      <w:szCs w:val="16"/>
    </w:rPr>
  </w:style>
  <w:style w:type="character" w:customStyle="1" w:styleId="SisennettyleiptekstiChar">
    <w:name w:val="Sisennetty leipäteksti Char"/>
    <w:basedOn w:val="Kappaleenoletusfontti"/>
    <w:link w:val="Sisennettyleipteksti"/>
    <w:rsid w:val="00ED21C5"/>
    <w:rPr>
      <w:rFonts w:ascii="Merriweather" w:hAnsi="Merriweather"/>
      <w:i/>
      <w:sz w:val="20"/>
    </w:rPr>
  </w:style>
  <w:style w:type="character" w:customStyle="1" w:styleId="LeiptekstiChar">
    <w:name w:val="Leipäteksti Char"/>
    <w:basedOn w:val="Kappaleenoletusfontti"/>
    <w:link w:val="Leipteksti"/>
    <w:rsid w:val="00ED21C5"/>
    <w:rPr>
      <w:rFonts w:ascii="Merriweather" w:hAnsi="Merriweather"/>
      <w:sz w:val="20"/>
    </w:rPr>
  </w:style>
  <w:style w:type="numbering" w:customStyle="1" w:styleId="Vanha">
    <w:name w:val="Vanha"/>
    <w:uiPriority w:val="99"/>
    <w:rsid w:val="00662F05"/>
    <w:pPr>
      <w:numPr>
        <w:numId w:val="10"/>
      </w:numPr>
    </w:pPr>
  </w:style>
  <w:style w:type="numbering" w:customStyle="1" w:styleId="Uusi">
    <w:name w:val="Uusi"/>
    <w:uiPriority w:val="99"/>
    <w:rsid w:val="00F44B9F"/>
    <w:pPr>
      <w:numPr>
        <w:numId w:val="11"/>
      </w:numPr>
    </w:pPr>
  </w:style>
  <w:style w:type="character" w:customStyle="1" w:styleId="Otsikko4Char">
    <w:name w:val="Otsikko 4 Char"/>
    <w:basedOn w:val="Kappaleenoletusfontti"/>
    <w:link w:val="Otsikko4"/>
    <w:rsid w:val="00C0345D"/>
    <w:rPr>
      <w:rFonts w:ascii="Tondu Beta" w:hAnsi="Tondu Beta" w:cs="Arial"/>
      <w:b/>
      <w:bCs/>
      <w:caps/>
      <w:color w:val="253764"/>
      <w:spacing w:val="20"/>
      <w:kern w:val="32"/>
      <w:sz w:val="37"/>
      <w:szCs w:val="28"/>
    </w:rPr>
  </w:style>
  <w:style w:type="character" w:customStyle="1" w:styleId="AlatunnisteChar">
    <w:name w:val="Alatunniste Char"/>
    <w:basedOn w:val="Kappaleenoletusfontti"/>
    <w:link w:val="Alatunniste"/>
    <w:uiPriority w:val="99"/>
    <w:rsid w:val="005A5E8B"/>
    <w:rPr>
      <w:caps/>
      <w:sz w:val="12"/>
      <w:szCs w:val="12"/>
    </w:rPr>
  </w:style>
  <w:style w:type="paragraph" w:customStyle="1" w:styleId="PARTIO-leipteksti">
    <w:name w:val="PARTIO-leipäteksti"/>
    <w:basedOn w:val="Normaali"/>
    <w:rsid w:val="00ED21C5"/>
    <w:rPr>
      <w:rFonts w:cs="Arial"/>
      <w:szCs w:val="20"/>
    </w:rPr>
  </w:style>
  <w:style w:type="paragraph" w:customStyle="1" w:styleId="PARTIOalatunnistenimi">
    <w:name w:val="PARTIO alatunniste nimi"/>
    <w:basedOn w:val="Normaali"/>
    <w:link w:val="PARTIOalatunnistenimiChar"/>
    <w:rsid w:val="006B6B38"/>
    <w:rPr>
      <w:rFonts w:asciiTheme="majorHAnsi" w:eastAsia="SimSun" w:hAnsiTheme="majorHAnsi" w:cs="Garamond"/>
      <w:noProof/>
      <w:color w:val="213764"/>
      <w:kern w:val="18"/>
      <w:sz w:val="22"/>
      <w:szCs w:val="18"/>
      <w:lang w:eastAsia="en-US"/>
    </w:rPr>
  </w:style>
  <w:style w:type="paragraph" w:customStyle="1" w:styleId="PARTIOalatunnisteosoite">
    <w:name w:val="PARTIO alatunniste osoite"/>
    <w:basedOn w:val="Normaali"/>
    <w:link w:val="PARTIOalatunnisteosoiteChar"/>
    <w:rsid w:val="006B6B38"/>
    <w:pPr>
      <w:jc w:val="center"/>
    </w:pPr>
    <w:rPr>
      <w:rFonts w:eastAsia="SimSun" w:cs="Garamond"/>
      <w:noProof/>
      <w:color w:val="213965"/>
      <w:sz w:val="18"/>
      <w:szCs w:val="18"/>
      <w:lang w:eastAsia="en-US"/>
    </w:rPr>
  </w:style>
  <w:style w:type="character" w:customStyle="1" w:styleId="PARTIOalatunnistenimiChar">
    <w:name w:val="PARTIO alatunniste nimi Char"/>
    <w:link w:val="PARTIOalatunnistenimi"/>
    <w:rsid w:val="006B6B38"/>
    <w:rPr>
      <w:rFonts w:asciiTheme="majorHAnsi" w:eastAsia="SimSun" w:hAnsiTheme="majorHAnsi" w:cs="Garamond"/>
      <w:noProof/>
      <w:color w:val="213764"/>
      <w:kern w:val="18"/>
      <w:szCs w:val="18"/>
      <w:lang w:eastAsia="en-US"/>
    </w:rPr>
  </w:style>
  <w:style w:type="character" w:customStyle="1" w:styleId="PARTIOalatunnisteosoiteChar">
    <w:name w:val="PARTIO alatunniste osoite Char"/>
    <w:link w:val="PARTIOalatunnisteosoite"/>
    <w:rsid w:val="006B6B38"/>
    <w:rPr>
      <w:rFonts w:ascii="Merriweather" w:eastAsia="SimSun" w:hAnsi="Merriweather" w:cs="Garamond"/>
      <w:noProof/>
      <w:color w:val="213965"/>
      <w:sz w:val="18"/>
      <w:szCs w:val="18"/>
      <w:lang w:eastAsia="en-US"/>
    </w:rPr>
  </w:style>
  <w:style w:type="paragraph" w:customStyle="1" w:styleId="PARTIOalatunnisteSP">
    <w:name w:val="PARTIO alatunniste SP"/>
    <w:basedOn w:val="Normaali"/>
    <w:link w:val="PARTIOalatunnisteSPChar"/>
    <w:qFormat/>
    <w:rsid w:val="006B6B38"/>
    <w:pPr>
      <w:jc w:val="center"/>
    </w:pPr>
    <w:rPr>
      <w:rFonts w:asciiTheme="majorHAnsi" w:eastAsia="SimSun" w:hAnsiTheme="majorHAnsi"/>
      <w:color w:val="1F497D" w:themeColor="text2"/>
      <w:spacing w:val="20"/>
      <w:szCs w:val="20"/>
      <w:lang w:eastAsia="en-US"/>
    </w:rPr>
  </w:style>
  <w:style w:type="character" w:customStyle="1" w:styleId="PARTIOalatunnisteSPChar">
    <w:name w:val="PARTIO alatunniste SP Char"/>
    <w:basedOn w:val="Kappaleenoletusfontti"/>
    <w:link w:val="PARTIOalatunnisteSP"/>
    <w:rsid w:val="006B6B38"/>
    <w:rPr>
      <w:rFonts w:asciiTheme="majorHAnsi" w:eastAsia="SimSun" w:hAnsiTheme="majorHAnsi"/>
      <w:color w:val="1F497D" w:themeColor="text2"/>
      <w:spacing w:val="20"/>
      <w:sz w:val="20"/>
      <w:szCs w:val="20"/>
      <w:lang w:eastAsia="en-US"/>
    </w:rPr>
  </w:style>
  <w:style w:type="paragraph" w:styleId="Sisllysluettelonotsikko">
    <w:name w:val="TOC Heading"/>
    <w:basedOn w:val="Otsikko1"/>
    <w:next w:val="Normaali"/>
    <w:uiPriority w:val="39"/>
    <w:unhideWhenUsed/>
    <w:qFormat/>
    <w:rsid w:val="00A5692E"/>
    <w:pPr>
      <w:keepLines/>
      <w:numPr>
        <w:numId w:val="0"/>
      </w:numPr>
      <w:suppressAutoHyphens w:val="0"/>
      <w:autoSpaceDE/>
      <w:autoSpaceDN/>
      <w:spacing w:before="240" w:after="0" w:line="259" w:lineRule="auto"/>
      <w:outlineLvl w:val="9"/>
    </w:pPr>
    <w:rPr>
      <w:rFonts w:asciiTheme="majorHAnsi" w:eastAsiaTheme="majorEastAsia" w:hAnsiTheme="majorHAnsi" w:cstheme="majorBidi"/>
      <w:b w:val="0"/>
      <w:bCs w:val="0"/>
      <w:caps w:val="0"/>
      <w:color w:val="365F91" w:themeColor="accent1" w:themeShade="BF"/>
      <w:spacing w:val="0"/>
      <w:kern w:val="0"/>
      <w:sz w:val="32"/>
      <w:szCs w:val="32"/>
    </w:rPr>
  </w:style>
  <w:style w:type="character" w:styleId="Ratkaisematonmaininta">
    <w:name w:val="Unresolved Mention"/>
    <w:basedOn w:val="Kappaleenoletusfontti"/>
    <w:uiPriority w:val="99"/>
    <w:semiHidden/>
    <w:unhideWhenUsed/>
    <w:rsid w:val="00F54EC9"/>
    <w:rPr>
      <w:color w:val="605E5C"/>
      <w:shd w:val="clear" w:color="auto" w:fill="E1DFDD"/>
    </w:rPr>
  </w:style>
  <w:style w:type="character" w:styleId="AvattuHyperlinkki">
    <w:name w:val="FollowedHyperlink"/>
    <w:basedOn w:val="Kappaleenoletusfontti"/>
    <w:semiHidden/>
    <w:unhideWhenUsed/>
    <w:rsid w:val="00263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ksa.partio.fi"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partio.fi/partiolaiselle/apua-ja-ohjeita/partioasu-ja-merkit/" TargetMode="External"/><Relationship Id="rId2" Type="http://schemas.openxmlformats.org/officeDocument/2006/relationships/customXml" Target="../customXml/item2.xml"/><Relationship Id="rId16" Type="http://schemas.openxmlformats.org/officeDocument/2006/relationships/hyperlink" Target="https://www.partio.fi/partiolaiselle/jasenpalvelut/jasenmaksut-ja-lasku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partio.fi/partiolaiselle/huoltajil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iointi.partio.f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olasvuori\Documents\Mukautetut%20Office-mallit\oma.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3b97daf5-076c-48e7-bf7c-73f375ad56b8" xsi:nil="true"/>
    <lcf76f155ced4ddcb4097134ff3c332f xmlns="d65afeb8-284c-4563-8cc9-168e4f0c7b9d">
      <Terms xmlns="http://schemas.microsoft.com/office/infopath/2007/PartnerControls"/>
    </lcf76f155ced4ddcb4097134ff3c332f>
    <Numero xmlns="d65afeb8-284c-4563-8cc9-168e4f0c7b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DA4D8F5C52FD643A3E4C8BED0D6591C" ma:contentTypeVersion="18" ma:contentTypeDescription="Luo uusi asiakirja." ma:contentTypeScope="" ma:versionID="07eedf2406c5cbac6681791e85474181">
  <xsd:schema xmlns:xsd="http://www.w3.org/2001/XMLSchema" xmlns:xs="http://www.w3.org/2001/XMLSchema" xmlns:p="http://schemas.microsoft.com/office/2006/metadata/properties" xmlns:ns1="http://schemas.microsoft.com/sharepoint/v3" xmlns:ns2="9b0e6a12-8b48-4ca5-a987-b8117ac2a323" xmlns:ns3="d65afeb8-284c-4563-8cc9-168e4f0c7b9d" xmlns:ns4="3b97daf5-076c-48e7-bf7c-73f375ad56b8" targetNamespace="http://schemas.microsoft.com/office/2006/metadata/properties" ma:root="true" ma:fieldsID="3cad9bb8cac3e91c6876ec4357b51469" ns1:_="" ns2:_="" ns3:_="" ns4:_="">
    <xsd:import namespace="http://schemas.microsoft.com/sharepoint/v3"/>
    <xsd:import namespace="9b0e6a12-8b48-4ca5-a987-b8117ac2a323"/>
    <xsd:import namespace="d65afeb8-284c-4563-8cc9-168e4f0c7b9d"/>
    <xsd:import namespace="3b97daf5-076c-48e7-bf7c-73f375ad56b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umero" minOccurs="0"/>
                <xsd:element ref="ns3:MediaServiceAutoKeyPoints" minOccurs="0"/>
                <xsd:element ref="ns3:MediaServiceKeyPoint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e6a12-8b48-4ca5-a987-b8117ac2a323"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afeb8-284c-4563-8cc9-168e4f0c7b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umero" ma:index="20" nillable="true" ma:displayName="Numero" ma:format="Dropdown" ma:internalName="Numero" ma:percentage="FALSE">
      <xsd:simpleType>
        <xsd:restriction base="dms:Number"/>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7daf5-076c-48e7-bf7c-73f375ad56b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4dfd7d6-4ace-44b4-83d5-ca5c9292ba03}" ma:internalName="TaxCatchAll" ma:showField="CatchAllData" ma:web="3b97daf5-076c-48e7-bf7c-73f375ad5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79124-38AF-4E83-AF30-A578324CCC28}">
  <ds:schemaRefs>
    <ds:schemaRef ds:uri="http://schemas.microsoft.com/sharepoint/v3/contenttype/forms"/>
  </ds:schemaRefs>
</ds:datastoreItem>
</file>

<file path=customXml/itemProps2.xml><?xml version="1.0" encoding="utf-8"?>
<ds:datastoreItem xmlns:ds="http://schemas.openxmlformats.org/officeDocument/2006/customXml" ds:itemID="{A67E33B2-53E9-44A3-892A-D12168259289}">
  <ds:schemaRefs>
    <ds:schemaRef ds:uri="http://schemas.openxmlformats.org/officeDocument/2006/bibliography"/>
  </ds:schemaRefs>
</ds:datastoreItem>
</file>

<file path=customXml/itemProps3.xml><?xml version="1.0" encoding="utf-8"?>
<ds:datastoreItem xmlns:ds="http://schemas.openxmlformats.org/officeDocument/2006/customXml" ds:itemID="{142D5D6E-8091-4F52-AC74-C20BD87B8044}">
  <ds:schemaRefs>
    <ds:schemaRef ds:uri="http://purl.org/dc/dcmitype/"/>
    <ds:schemaRef ds:uri="b2951666-0805-4f76-a91b-a2190556de65"/>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b428a64c-7c16-4bcb-8148-a0b347eec70d"/>
    <ds:schemaRef ds:uri="http://schemas.microsoft.com/sharepoint/v3"/>
    <ds:schemaRef ds:uri="http://schemas.microsoft.com/office/2006/metadata/properties"/>
    <ds:schemaRef ds:uri="http://purl.org/dc/terms/"/>
    <ds:schemaRef ds:uri="3b97daf5-076c-48e7-bf7c-73f375ad56b8"/>
    <ds:schemaRef ds:uri="d65afeb8-284c-4563-8cc9-168e4f0c7b9d"/>
  </ds:schemaRefs>
</ds:datastoreItem>
</file>

<file path=customXml/itemProps4.xml><?xml version="1.0" encoding="utf-8"?>
<ds:datastoreItem xmlns:ds="http://schemas.openxmlformats.org/officeDocument/2006/customXml" ds:itemID="{380D85EB-D037-477F-965E-7DD5732B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0e6a12-8b48-4ca5-a987-b8117ac2a323"/>
    <ds:schemaRef ds:uri="d65afeb8-284c-4563-8cc9-168e4f0c7b9d"/>
    <ds:schemaRef ds:uri="3b97daf5-076c-48e7-bf7c-73f375ad5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oma</Template>
  <TotalTime>6</TotalTime>
  <Pages>19</Pages>
  <Words>3660</Words>
  <Characters>31208</Characters>
  <Application>Microsoft Office Word</Application>
  <DocSecurity>0</DocSecurity>
  <Lines>260</Lines>
  <Paragraphs>69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Olasvuori</dc:creator>
  <cp:lastModifiedBy>Anna Majava</cp:lastModifiedBy>
  <cp:revision>2</cp:revision>
  <cp:lastPrinted>2022-04-22T07:38:00Z</cp:lastPrinted>
  <dcterms:created xsi:type="dcterms:W3CDTF">2023-09-05T06:27:00Z</dcterms:created>
  <dcterms:modified xsi:type="dcterms:W3CDTF">2023-09-05T06:27:00Z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0x0101003DA4D8F5C52FD643A3E4C8BED0D6591C</vt:lpwstr>
  </property>
</Properties>
</file>